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5F9" w:rsidRPr="00B767EA" w:rsidRDefault="003E25F9" w:rsidP="003E25F9">
      <w:pPr>
        <w:shd w:val="clear" w:color="auto" w:fill="FFFFFF"/>
        <w:jc w:val="center"/>
        <w:rPr>
          <w:sz w:val="24"/>
          <w:szCs w:val="28"/>
        </w:rPr>
      </w:pPr>
      <w:r w:rsidRPr="00B767EA">
        <w:rPr>
          <w:sz w:val="24"/>
          <w:szCs w:val="28"/>
        </w:rPr>
        <w:t>ФЕДЕРАЛЬНОЕ КАЗЕННОЕ ПРОФЕССИОНАЛЬНОЕ ОБРАЗОВАТЕЛЬНОЕ УЧРЕЖДЕНИЕ «МИХАЙЛОВСКИЙ ЭКОНОМИЧЕСКИЙ КОЛЛЕДЖ-ИНТЕРНАТ» МИНИСТЕРСТВА ТРУДА И СОЦИАЛЬНОЙ ЗАЩИТЫ РОССИЙСКОЙ ФЕДЕРАЦИИ</w:t>
      </w:r>
    </w:p>
    <w:p w:rsidR="003E25F9" w:rsidRDefault="003E25F9" w:rsidP="003E25F9">
      <w:pPr>
        <w:shd w:val="clear" w:color="auto" w:fill="FFFFFF"/>
        <w:ind w:left="754"/>
        <w:jc w:val="center"/>
        <w:rPr>
          <w:sz w:val="28"/>
          <w:szCs w:val="28"/>
        </w:rP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Default="003E25F9" w:rsidP="003E25F9">
      <w:pPr>
        <w:shd w:val="clear" w:color="auto" w:fill="FFFFFF"/>
        <w:ind w:left="754"/>
        <w:jc w:val="center"/>
      </w:pPr>
    </w:p>
    <w:p w:rsidR="003E25F9" w:rsidRPr="00B767EA" w:rsidRDefault="003E25F9" w:rsidP="00B767EA">
      <w:pPr>
        <w:shd w:val="clear" w:color="auto" w:fill="FFFFFF"/>
        <w:spacing w:line="360" w:lineRule="auto"/>
        <w:jc w:val="center"/>
        <w:rPr>
          <w:rFonts w:eastAsia="Times New Roman"/>
          <w:b/>
          <w:bCs/>
          <w:color w:val="000000"/>
          <w:spacing w:val="-2"/>
          <w:sz w:val="28"/>
          <w:szCs w:val="28"/>
        </w:rPr>
      </w:pPr>
      <w:r w:rsidRPr="00B767EA">
        <w:rPr>
          <w:rFonts w:eastAsia="Times New Roman"/>
          <w:b/>
          <w:bCs/>
          <w:color w:val="000000"/>
          <w:spacing w:val="-2"/>
          <w:sz w:val="28"/>
          <w:szCs w:val="28"/>
        </w:rPr>
        <w:t>ПРОГРАММА ПОДГОТОВКИ СПЕЦИАЛИСТОВ СРЕДНЕГО ЗВЕНА ПО СПЕЦИАЛЬНОСТИ СРЕДНЕГО ПРОФЕССИОНАЛЬНОГО ОБРАЗОВАНИЯ</w:t>
      </w:r>
    </w:p>
    <w:p w:rsidR="003E25F9" w:rsidRPr="00B767EA" w:rsidRDefault="00AD03CF" w:rsidP="00B767EA">
      <w:pPr>
        <w:shd w:val="clear" w:color="auto" w:fill="FFFFFF"/>
        <w:jc w:val="center"/>
        <w:rPr>
          <w:rFonts w:eastAsia="Times New Roman"/>
          <w:b/>
          <w:bCs/>
          <w:color w:val="000000"/>
          <w:spacing w:val="-2"/>
          <w:sz w:val="28"/>
          <w:szCs w:val="28"/>
          <w:u w:val="single"/>
        </w:rPr>
      </w:pPr>
      <w:r>
        <w:rPr>
          <w:rFonts w:eastAsia="Times New Roman"/>
          <w:b/>
          <w:bCs/>
          <w:color w:val="000000"/>
          <w:spacing w:val="-2"/>
          <w:sz w:val="28"/>
          <w:szCs w:val="28"/>
          <w:u w:val="single"/>
        </w:rPr>
        <w:t>43.02.1</w:t>
      </w:r>
      <w:r w:rsidR="00BC42A3">
        <w:rPr>
          <w:rFonts w:eastAsia="Times New Roman"/>
          <w:b/>
          <w:bCs/>
          <w:color w:val="000000"/>
          <w:spacing w:val="-2"/>
          <w:sz w:val="28"/>
          <w:szCs w:val="28"/>
          <w:u w:val="single"/>
        </w:rPr>
        <w:t>6</w:t>
      </w:r>
      <w:r>
        <w:rPr>
          <w:rFonts w:eastAsia="Times New Roman"/>
          <w:b/>
          <w:bCs/>
          <w:color w:val="000000"/>
          <w:spacing w:val="-2"/>
          <w:sz w:val="28"/>
          <w:szCs w:val="28"/>
          <w:u w:val="single"/>
        </w:rPr>
        <w:t xml:space="preserve"> </w:t>
      </w:r>
      <w:r w:rsidR="00BC42A3">
        <w:rPr>
          <w:rFonts w:eastAsia="Times New Roman"/>
          <w:b/>
          <w:bCs/>
          <w:color w:val="000000"/>
          <w:spacing w:val="-2"/>
          <w:sz w:val="28"/>
          <w:szCs w:val="28"/>
          <w:u w:val="single"/>
        </w:rPr>
        <w:t>Туризм и гостеприимство</w:t>
      </w:r>
    </w:p>
    <w:p w:rsidR="003E25F9" w:rsidRPr="00B767EA" w:rsidRDefault="003E25F9" w:rsidP="00B767EA">
      <w:pPr>
        <w:shd w:val="clear" w:color="auto" w:fill="FFFFFF"/>
        <w:spacing w:before="634" w:line="322" w:lineRule="exact"/>
        <w:jc w:val="center"/>
        <w:rPr>
          <w:sz w:val="28"/>
          <w:szCs w:val="28"/>
        </w:rPr>
      </w:pPr>
      <w:r w:rsidRPr="00B767EA">
        <w:rPr>
          <w:rFonts w:eastAsia="Times New Roman"/>
          <w:b/>
          <w:bCs/>
          <w:color w:val="000000"/>
          <w:sz w:val="28"/>
          <w:szCs w:val="28"/>
        </w:rPr>
        <w:t>РАБОЧАЯ ПРОГРАММА</w:t>
      </w:r>
    </w:p>
    <w:p w:rsidR="003E25F9" w:rsidRPr="00B767EA" w:rsidRDefault="009C5CEB" w:rsidP="00B767EA">
      <w:pPr>
        <w:shd w:val="clear" w:color="auto" w:fill="FFFFFF"/>
        <w:tabs>
          <w:tab w:val="left" w:leader="underscore" w:pos="9259"/>
        </w:tabs>
        <w:spacing w:before="221" w:line="326" w:lineRule="exact"/>
        <w:jc w:val="center"/>
        <w:rPr>
          <w:rFonts w:eastAsia="Times New Roman"/>
          <w:b/>
          <w:bCs/>
          <w:color w:val="000000"/>
          <w:sz w:val="28"/>
          <w:szCs w:val="28"/>
        </w:rPr>
      </w:pPr>
      <w:r>
        <w:rPr>
          <w:rFonts w:eastAsia="Times New Roman"/>
          <w:b/>
          <w:bCs/>
          <w:color w:val="000000"/>
          <w:sz w:val="28"/>
          <w:szCs w:val="28"/>
        </w:rPr>
        <w:t>УЧЕБНОГО ПРЕДМЕТА</w:t>
      </w:r>
    </w:p>
    <w:p w:rsidR="003E25F9" w:rsidRPr="00B767EA" w:rsidRDefault="003E25F9" w:rsidP="00B767EA">
      <w:pPr>
        <w:spacing w:line="360" w:lineRule="auto"/>
        <w:jc w:val="center"/>
        <w:rPr>
          <w:b/>
          <w:sz w:val="28"/>
          <w:szCs w:val="28"/>
        </w:rPr>
      </w:pPr>
    </w:p>
    <w:p w:rsidR="003E25F9" w:rsidRPr="00B767EA" w:rsidRDefault="005472AE" w:rsidP="00B767EA">
      <w:pPr>
        <w:spacing w:line="360" w:lineRule="auto"/>
        <w:jc w:val="center"/>
        <w:rPr>
          <w:rFonts w:eastAsia="Times New Roman"/>
          <w:b/>
          <w:bCs/>
          <w:color w:val="000000"/>
          <w:sz w:val="28"/>
          <w:szCs w:val="28"/>
          <w:u w:val="single"/>
        </w:rPr>
      </w:pPr>
      <w:r>
        <w:rPr>
          <w:rFonts w:eastAsia="Times New Roman"/>
          <w:b/>
          <w:bCs/>
          <w:color w:val="000000"/>
          <w:sz w:val="28"/>
          <w:szCs w:val="28"/>
          <w:u w:val="single"/>
        </w:rPr>
        <w:t>ОУП</w:t>
      </w:r>
      <w:r w:rsidR="009C329D" w:rsidRPr="009C329D">
        <w:rPr>
          <w:rFonts w:eastAsia="Times New Roman"/>
          <w:b/>
          <w:bCs/>
          <w:color w:val="000000"/>
          <w:sz w:val="28"/>
          <w:szCs w:val="28"/>
          <w:u w:val="single"/>
        </w:rPr>
        <w:t>.0</w:t>
      </w:r>
      <w:r>
        <w:rPr>
          <w:rFonts w:eastAsia="Times New Roman"/>
          <w:b/>
          <w:bCs/>
          <w:color w:val="000000"/>
          <w:sz w:val="28"/>
          <w:szCs w:val="28"/>
          <w:u w:val="single"/>
        </w:rPr>
        <w:t>13</w:t>
      </w:r>
      <w:r w:rsidR="009C329D" w:rsidRPr="009C329D">
        <w:rPr>
          <w:rFonts w:eastAsia="Times New Roman"/>
          <w:b/>
          <w:bCs/>
          <w:color w:val="000000"/>
          <w:sz w:val="28"/>
          <w:szCs w:val="28"/>
          <w:u w:val="single"/>
        </w:rPr>
        <w:t xml:space="preserve"> «ГЕОГРАФИЯ»</w:t>
      </w:r>
    </w:p>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3E25F9" w:rsidRDefault="003E25F9" w:rsidP="003E25F9"/>
    <w:p w:rsidR="00BC4B19" w:rsidRDefault="00BC4B19" w:rsidP="003E25F9"/>
    <w:p w:rsidR="00BC4B19" w:rsidRDefault="00BC4B19" w:rsidP="003E25F9"/>
    <w:p w:rsidR="003E25F9" w:rsidRDefault="003E25F9" w:rsidP="003E25F9"/>
    <w:p w:rsidR="003E25F9" w:rsidRDefault="003E25F9" w:rsidP="003E25F9"/>
    <w:p w:rsidR="003E25F9" w:rsidRDefault="003E25F9" w:rsidP="003E25F9">
      <w:pPr>
        <w:jc w:val="center"/>
        <w:rPr>
          <w:sz w:val="24"/>
          <w:szCs w:val="24"/>
        </w:rPr>
      </w:pPr>
      <w:r>
        <w:rPr>
          <w:sz w:val="24"/>
          <w:szCs w:val="24"/>
        </w:rPr>
        <w:t>Михайлов</w:t>
      </w:r>
    </w:p>
    <w:p w:rsidR="003E25F9" w:rsidRDefault="00BC42A3" w:rsidP="003E25F9">
      <w:pPr>
        <w:jc w:val="center"/>
        <w:rPr>
          <w:sz w:val="24"/>
          <w:szCs w:val="24"/>
        </w:rPr>
      </w:pPr>
      <w:r>
        <w:rPr>
          <w:sz w:val="24"/>
          <w:szCs w:val="24"/>
        </w:rPr>
        <w:t>202</w:t>
      </w:r>
      <w:r w:rsidR="007D0EB6">
        <w:rPr>
          <w:sz w:val="24"/>
          <w:szCs w:val="24"/>
        </w:rPr>
        <w:t>4</w:t>
      </w:r>
      <w:bookmarkStart w:id="0" w:name="_GoBack"/>
      <w:bookmarkEnd w:id="0"/>
      <w:r w:rsidR="003E25F9">
        <w:rPr>
          <w:sz w:val="24"/>
          <w:szCs w:val="24"/>
        </w:rPr>
        <w:t xml:space="preserve"> год</w:t>
      </w:r>
    </w:p>
    <w:tbl>
      <w:tblPr>
        <w:tblStyle w:val="a3"/>
        <w:tblW w:w="1046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5528"/>
      </w:tblGrid>
      <w:tr w:rsidR="003E25F9" w:rsidTr="009C5CEB">
        <w:tc>
          <w:tcPr>
            <w:tcW w:w="4934" w:type="dxa"/>
          </w:tcPr>
          <w:p w:rsidR="00125533" w:rsidRDefault="00C2205B" w:rsidP="00125533">
            <w:pPr>
              <w:shd w:val="clear" w:color="auto" w:fill="FFFFFF"/>
              <w:tabs>
                <w:tab w:val="left" w:leader="underscore" w:pos="1920"/>
              </w:tabs>
              <w:rPr>
                <w:rFonts w:ascii="Arial" w:hAnsi="Arial" w:cs="Arial"/>
                <w:color w:val="000000"/>
                <w:shd w:val="clear" w:color="auto" w:fill="FFFFFF"/>
              </w:rPr>
            </w:pPr>
            <w:r>
              <w:rPr>
                <w:noProof/>
                <w:sz w:val="24"/>
                <w:szCs w:val="24"/>
              </w:rPr>
              <w:lastRenderedPageBreak/>
              <w:drawing>
                <wp:anchor distT="0" distB="0" distL="114300" distR="114300" simplePos="0" relativeHeight="251662336" behindDoc="0" locked="0" layoutInCell="1" allowOverlap="1">
                  <wp:simplePos x="0" y="0"/>
                  <wp:positionH relativeFrom="column">
                    <wp:posOffset>-410211</wp:posOffset>
                  </wp:positionH>
                  <wp:positionV relativeFrom="paragraph">
                    <wp:posOffset>-311785</wp:posOffset>
                  </wp:positionV>
                  <wp:extent cx="7096125" cy="2676622"/>
                  <wp:effectExtent l="19050" t="0" r="9525" b="0"/>
                  <wp:wrapNone/>
                  <wp:docPr id="2" name="Рисунок 0" descr="Untitled.FR1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FR122.jpg"/>
                          <pic:cNvPicPr/>
                        </pic:nvPicPr>
                        <pic:blipFill>
                          <a:blip r:embed="rId7" cstate="print">
                            <a:lum contrast="30000"/>
                          </a:blip>
                          <a:srcRect l="1468" b="73671"/>
                          <a:stretch>
                            <a:fillRect/>
                          </a:stretch>
                        </pic:blipFill>
                        <pic:spPr>
                          <a:xfrm>
                            <a:off x="0" y="0"/>
                            <a:ext cx="7096125" cy="2676622"/>
                          </a:xfrm>
                          <a:prstGeom prst="rect">
                            <a:avLst/>
                          </a:prstGeom>
                        </pic:spPr>
                      </pic:pic>
                    </a:graphicData>
                  </a:graphic>
                </wp:anchor>
              </w:drawing>
            </w:r>
            <w:r w:rsidR="003E25F9">
              <w:rPr>
                <w:sz w:val="24"/>
                <w:szCs w:val="24"/>
              </w:rPr>
              <w:br w:type="page"/>
            </w:r>
            <w:r w:rsidR="00125533">
              <w:rPr>
                <w:rFonts w:eastAsia="Times New Roman"/>
                <w:color w:val="000000"/>
                <w:spacing w:val="-2"/>
                <w:sz w:val="24"/>
                <w:szCs w:val="24"/>
              </w:rPr>
              <w:t xml:space="preserve">Рабочая программа рассмотрена и одобрена </w:t>
            </w:r>
            <w:r w:rsidR="00125533">
              <w:rPr>
                <w:rFonts w:eastAsia="Times New Roman"/>
                <w:color w:val="000000"/>
                <w:sz w:val="24"/>
                <w:szCs w:val="24"/>
              </w:rPr>
              <w:t xml:space="preserve">цикловой комиссией </w:t>
            </w:r>
            <w:r w:rsidR="00125533">
              <w:rPr>
                <w:rFonts w:eastAsia="Times New Roman"/>
                <w:sz w:val="24"/>
                <w:szCs w:val="24"/>
              </w:rPr>
              <w:t xml:space="preserve">общеобразовательных </w:t>
            </w:r>
            <w:r w:rsidR="00740D69">
              <w:rPr>
                <w:rFonts w:eastAsia="Times New Roman"/>
                <w:sz w:val="24"/>
                <w:szCs w:val="24"/>
              </w:rPr>
              <w:t>предметов</w:t>
            </w:r>
            <w:r w:rsidR="00125533">
              <w:rPr>
                <w:rFonts w:eastAsia="Times New Roman"/>
                <w:sz w:val="24"/>
                <w:szCs w:val="24"/>
              </w:rPr>
              <w:t>, цикла ОГСЭ</w:t>
            </w:r>
          </w:p>
          <w:p w:rsidR="00125533" w:rsidRDefault="00125533" w:rsidP="00125533">
            <w:pPr>
              <w:shd w:val="clear" w:color="auto" w:fill="FFFFFF"/>
              <w:tabs>
                <w:tab w:val="left" w:leader="underscore" w:pos="1920"/>
              </w:tabs>
            </w:pPr>
            <w:r>
              <w:rPr>
                <w:rFonts w:eastAsia="Times New Roman"/>
                <w:color w:val="000000"/>
                <w:spacing w:val="-2"/>
                <w:sz w:val="24"/>
                <w:szCs w:val="24"/>
              </w:rPr>
              <w:t>Председатель цикловой комиссии</w:t>
            </w:r>
            <w:r>
              <w:rPr>
                <w:rFonts w:eastAsia="Times New Roman"/>
                <w:color w:val="000000"/>
                <w:spacing w:val="-2"/>
                <w:sz w:val="24"/>
                <w:szCs w:val="24"/>
              </w:rPr>
              <w:br/>
            </w:r>
            <w:r>
              <w:rPr>
                <w:rFonts w:eastAsia="Times New Roman"/>
                <w:color w:val="000000"/>
                <w:sz w:val="24"/>
                <w:szCs w:val="24"/>
              </w:rPr>
              <w:tab/>
            </w:r>
            <w:r>
              <w:rPr>
                <w:rFonts w:eastAsia="Times New Roman"/>
                <w:color w:val="000000"/>
                <w:spacing w:val="-2"/>
                <w:sz w:val="24"/>
                <w:szCs w:val="24"/>
              </w:rPr>
              <w:t xml:space="preserve"> О.В. </w:t>
            </w:r>
            <w:proofErr w:type="spellStart"/>
            <w:r>
              <w:rPr>
                <w:rFonts w:eastAsia="Times New Roman"/>
                <w:color w:val="000000"/>
                <w:spacing w:val="-2"/>
                <w:sz w:val="24"/>
                <w:szCs w:val="24"/>
              </w:rPr>
              <w:t>Сошкина</w:t>
            </w:r>
            <w:proofErr w:type="spellEnd"/>
          </w:p>
          <w:p w:rsidR="00125533" w:rsidRDefault="00125533" w:rsidP="00125533">
            <w:pPr>
              <w:shd w:val="clear" w:color="auto" w:fill="FFFFFF"/>
              <w:tabs>
                <w:tab w:val="left" w:leader="underscore" w:pos="1944"/>
              </w:tabs>
            </w:pPr>
            <w:r>
              <w:rPr>
                <w:rFonts w:eastAsia="Times New Roman"/>
                <w:color w:val="000000"/>
                <w:sz w:val="24"/>
                <w:szCs w:val="24"/>
              </w:rPr>
              <w:t>Протокол № __</w:t>
            </w:r>
          </w:p>
          <w:p w:rsidR="00125533" w:rsidRDefault="00125533" w:rsidP="00125533">
            <w:pPr>
              <w:shd w:val="clear" w:color="auto" w:fill="FFFFFF"/>
              <w:tabs>
                <w:tab w:val="left" w:leader="underscore" w:pos="2443"/>
              </w:tabs>
            </w:pPr>
            <w:r>
              <w:rPr>
                <w:rFonts w:eastAsia="Times New Roman"/>
                <w:color w:val="000000"/>
                <w:spacing w:val="-2"/>
                <w:sz w:val="24"/>
                <w:szCs w:val="24"/>
              </w:rPr>
              <w:t xml:space="preserve">от «___» </w:t>
            </w:r>
            <w:r>
              <w:rPr>
                <w:rFonts w:eastAsia="Times New Roman"/>
                <w:color w:val="000000"/>
                <w:sz w:val="24"/>
                <w:szCs w:val="24"/>
              </w:rPr>
              <w:t>_________  20__г.</w:t>
            </w:r>
          </w:p>
          <w:p w:rsidR="00074D15" w:rsidRDefault="00074D15" w:rsidP="00074D15">
            <w:pPr>
              <w:rPr>
                <w:sz w:val="2"/>
                <w:szCs w:val="2"/>
              </w:rPr>
            </w:pPr>
          </w:p>
          <w:p w:rsidR="00074D15" w:rsidRDefault="00074D15" w:rsidP="00074D15">
            <w:pPr>
              <w:rPr>
                <w:sz w:val="2"/>
                <w:szCs w:val="2"/>
              </w:rPr>
            </w:pPr>
          </w:p>
          <w:p w:rsidR="003E25F9" w:rsidRDefault="003E25F9" w:rsidP="00E123C0"/>
        </w:tc>
        <w:tc>
          <w:tcPr>
            <w:tcW w:w="5528" w:type="dxa"/>
          </w:tcPr>
          <w:p w:rsidR="00270D49" w:rsidRPr="000A63D0" w:rsidRDefault="005E5A0E" w:rsidP="00270D49">
            <w:pPr>
              <w:shd w:val="clear" w:color="auto" w:fill="FFFFFF"/>
              <w:ind w:left="317"/>
              <w:jc w:val="both"/>
              <w:rPr>
                <w:bCs/>
                <w:color w:val="FF0000"/>
                <w:sz w:val="24"/>
                <w:szCs w:val="24"/>
              </w:rPr>
            </w:pPr>
            <w:r w:rsidRPr="005E5A0E">
              <w:rPr>
                <w:rFonts w:eastAsia="Times New Roman"/>
                <w:noProof/>
                <w:sz w:val="24"/>
                <w:szCs w:val="24"/>
              </w:rPr>
              <w:pict>
                <v:rect id="_x0000_s1028" style="position:absolute;left:0;text-align:left;margin-left:248.5pt;margin-top:-28.25pt;width:17.25pt;height:18pt;z-index:251661312;mso-position-horizontal-relative:text;mso-position-vertical-relative:text" stroked="f"/>
              </w:pict>
            </w:r>
            <w:r w:rsidR="00270D49" w:rsidRPr="000D132A">
              <w:rPr>
                <w:rFonts w:eastAsia="Times New Roman"/>
                <w:sz w:val="24"/>
                <w:szCs w:val="24"/>
              </w:rPr>
              <w:t xml:space="preserve">Рабочая программа </w:t>
            </w:r>
            <w:r w:rsidR="009C5CEB">
              <w:rPr>
                <w:rFonts w:eastAsia="Times New Roman"/>
                <w:sz w:val="24"/>
                <w:szCs w:val="24"/>
              </w:rPr>
              <w:t>учебного предмета</w:t>
            </w:r>
            <w:r w:rsidR="009C5CEB" w:rsidRPr="000D132A">
              <w:rPr>
                <w:rFonts w:eastAsia="Times New Roman"/>
                <w:sz w:val="24"/>
                <w:szCs w:val="24"/>
              </w:rPr>
              <w:t xml:space="preserve"> </w:t>
            </w:r>
            <w:r w:rsidR="00270D49" w:rsidRPr="000D132A">
              <w:rPr>
                <w:rFonts w:eastAsia="Times New Roman"/>
                <w:sz w:val="24"/>
                <w:szCs w:val="24"/>
              </w:rPr>
              <w:t>разработана на основе</w:t>
            </w:r>
            <w:r w:rsidR="00270D49" w:rsidRPr="000A63D0">
              <w:rPr>
                <w:rFonts w:eastAsia="Times New Roman"/>
                <w:color w:val="FF0000"/>
                <w:sz w:val="24"/>
                <w:szCs w:val="24"/>
              </w:rPr>
              <w:t xml:space="preserve"> </w:t>
            </w:r>
            <w:r w:rsidR="00270D49" w:rsidRPr="000D132A">
              <w:rPr>
                <w:rFonts w:eastAsia="Times New Roman"/>
                <w:sz w:val="24"/>
                <w:szCs w:val="24"/>
              </w:rPr>
              <w:t>Федерального государственного образовательного стандарта среднего общего образова</w:t>
            </w:r>
            <w:r w:rsidR="005A1E8F">
              <w:rPr>
                <w:rFonts w:eastAsia="Times New Roman"/>
                <w:sz w:val="24"/>
                <w:szCs w:val="24"/>
              </w:rPr>
              <w:t>н</w:t>
            </w:r>
            <w:r w:rsidR="00270D49" w:rsidRPr="000D132A">
              <w:rPr>
                <w:rFonts w:eastAsia="Times New Roman"/>
                <w:sz w:val="24"/>
                <w:szCs w:val="24"/>
              </w:rPr>
              <w:t xml:space="preserve">ия, </w:t>
            </w:r>
            <w:r w:rsidR="00270D49" w:rsidRPr="000D132A">
              <w:rPr>
                <w:bCs/>
                <w:sz w:val="24"/>
                <w:szCs w:val="24"/>
              </w:rPr>
              <w:t>утвержденного приказом Министерства образования и науки</w:t>
            </w:r>
            <w:r w:rsidR="00270D49" w:rsidRPr="000A63D0">
              <w:rPr>
                <w:bCs/>
                <w:color w:val="FF0000"/>
                <w:sz w:val="24"/>
                <w:szCs w:val="24"/>
              </w:rPr>
              <w:t xml:space="preserve"> </w:t>
            </w:r>
            <w:r w:rsidR="00270D49" w:rsidRPr="000D132A">
              <w:rPr>
                <w:bCs/>
                <w:sz w:val="24"/>
                <w:szCs w:val="24"/>
              </w:rPr>
              <w:t xml:space="preserve">от 17 мая 2012 года № 413 </w:t>
            </w:r>
          </w:p>
          <w:p w:rsidR="003E25F9" w:rsidRDefault="003E25F9" w:rsidP="003E25F9">
            <w:pPr>
              <w:shd w:val="clear" w:color="auto" w:fill="FFFFFF"/>
              <w:ind w:left="317"/>
              <w:rPr>
                <w:rFonts w:eastAsia="Times New Roman"/>
                <w:color w:val="000000"/>
                <w:sz w:val="24"/>
                <w:szCs w:val="24"/>
              </w:rPr>
            </w:pPr>
          </w:p>
          <w:p w:rsidR="003E25F9" w:rsidRDefault="003E25F9" w:rsidP="003E25F9">
            <w:pPr>
              <w:shd w:val="clear" w:color="auto" w:fill="FFFFFF"/>
              <w:ind w:left="317"/>
              <w:rPr>
                <w:rFonts w:eastAsia="Times New Roman"/>
                <w:color w:val="000000"/>
                <w:sz w:val="24"/>
                <w:szCs w:val="24"/>
              </w:rPr>
            </w:pPr>
            <w:r w:rsidRPr="00E154F7">
              <w:rPr>
                <w:rFonts w:eastAsia="Times New Roman"/>
                <w:color w:val="000000"/>
                <w:sz w:val="24"/>
                <w:szCs w:val="24"/>
              </w:rPr>
              <w:t>УТВ</w:t>
            </w:r>
            <w:r>
              <w:rPr>
                <w:rFonts w:eastAsia="Times New Roman"/>
                <w:color w:val="000000"/>
                <w:sz w:val="24"/>
                <w:szCs w:val="24"/>
              </w:rPr>
              <w:t xml:space="preserve">ЕРЖДАЮ </w:t>
            </w:r>
          </w:p>
          <w:p w:rsidR="003E25F9" w:rsidRDefault="003E25F9" w:rsidP="003E25F9">
            <w:pPr>
              <w:shd w:val="clear" w:color="auto" w:fill="FFFFFF"/>
              <w:ind w:left="317"/>
              <w:jc w:val="both"/>
            </w:pPr>
            <w:r>
              <w:rPr>
                <w:rFonts w:eastAsia="Times New Roman"/>
                <w:color w:val="000000"/>
                <w:sz w:val="24"/>
                <w:szCs w:val="24"/>
              </w:rPr>
              <w:t>Заместитель директора по учебной работе ФКПОУ «МЭКИ» Минтруда России</w:t>
            </w:r>
            <w:r>
              <w:rPr>
                <w:color w:val="000000"/>
                <w:sz w:val="24"/>
                <w:szCs w:val="24"/>
              </w:rPr>
              <w:tab/>
              <w:t xml:space="preserve"> _______________М</w:t>
            </w:r>
            <w:r>
              <w:rPr>
                <w:rFonts w:eastAsia="Times New Roman"/>
                <w:color w:val="000000"/>
                <w:sz w:val="24"/>
                <w:szCs w:val="24"/>
              </w:rPr>
              <w:t xml:space="preserve">.А. </w:t>
            </w:r>
            <w:proofErr w:type="spellStart"/>
            <w:r>
              <w:rPr>
                <w:rFonts w:eastAsia="Times New Roman"/>
                <w:color w:val="000000"/>
                <w:sz w:val="24"/>
                <w:szCs w:val="24"/>
              </w:rPr>
              <w:t>Стенина</w:t>
            </w:r>
            <w:proofErr w:type="spellEnd"/>
          </w:p>
          <w:p w:rsidR="003E25F9" w:rsidRDefault="003E25F9" w:rsidP="003E25F9">
            <w:pPr>
              <w:ind w:left="317"/>
            </w:pPr>
            <w:r>
              <w:rPr>
                <w:rFonts w:eastAsia="Times New Roman"/>
                <w:color w:val="000000"/>
                <w:sz w:val="24"/>
                <w:szCs w:val="24"/>
              </w:rPr>
              <w:t>«____» _____________ 20___ г.</w:t>
            </w:r>
          </w:p>
        </w:tc>
      </w:tr>
    </w:tbl>
    <w:p w:rsidR="003E25F9" w:rsidRDefault="003E25F9" w:rsidP="003E25F9"/>
    <w:p w:rsidR="003E25F9" w:rsidRDefault="003E25F9" w:rsidP="003E25F9">
      <w:pPr>
        <w:shd w:val="clear" w:color="auto" w:fill="FFFFFF"/>
        <w:spacing w:before="504" w:line="274" w:lineRule="exact"/>
        <w:jc w:val="both"/>
        <w:rPr>
          <w:rFonts w:eastAsia="Times New Roman"/>
          <w:color w:val="000000"/>
          <w:sz w:val="24"/>
          <w:szCs w:val="24"/>
        </w:rPr>
      </w:pPr>
      <w:r>
        <w:rPr>
          <w:rFonts w:eastAsia="Times New Roman"/>
          <w:color w:val="000000"/>
          <w:sz w:val="24"/>
          <w:szCs w:val="24"/>
        </w:rPr>
        <w:t xml:space="preserve">РАБОЧАЯ ПРОГРАММА </w:t>
      </w:r>
      <w:r w:rsidR="009C5CEB">
        <w:rPr>
          <w:rFonts w:eastAsia="Times New Roman"/>
          <w:color w:val="000000"/>
          <w:spacing w:val="-3"/>
          <w:sz w:val="24"/>
          <w:szCs w:val="24"/>
        </w:rPr>
        <w:t>УЧЕБНОГО ПРЕДМЕТА</w:t>
      </w:r>
      <w:r>
        <w:rPr>
          <w:rFonts w:eastAsia="Times New Roman"/>
          <w:color w:val="000000"/>
          <w:spacing w:val="-3"/>
          <w:sz w:val="24"/>
          <w:szCs w:val="24"/>
        </w:rPr>
        <w:t xml:space="preserve"> </w:t>
      </w:r>
      <w:r w:rsidR="009C329D" w:rsidRPr="009C329D">
        <w:rPr>
          <w:rFonts w:eastAsia="Times New Roman"/>
          <w:color w:val="000000"/>
          <w:sz w:val="24"/>
          <w:szCs w:val="24"/>
        </w:rPr>
        <w:t>УПВ.02 «География»</w:t>
      </w:r>
      <w:r w:rsidR="00B22082">
        <w:rPr>
          <w:rFonts w:eastAsia="Times New Roman"/>
          <w:color w:val="000000"/>
          <w:sz w:val="24"/>
          <w:szCs w:val="24"/>
        </w:rPr>
        <w:t xml:space="preserve"> для специальности </w:t>
      </w:r>
      <w:r w:rsidR="00AD03CF" w:rsidRPr="00AD03CF">
        <w:rPr>
          <w:rFonts w:eastAsia="Times New Roman"/>
          <w:color w:val="000000"/>
          <w:sz w:val="24"/>
          <w:szCs w:val="24"/>
        </w:rPr>
        <w:t>43.02.1</w:t>
      </w:r>
      <w:r w:rsidR="005472AE">
        <w:rPr>
          <w:rFonts w:eastAsia="Times New Roman"/>
          <w:color w:val="000000"/>
          <w:sz w:val="24"/>
          <w:szCs w:val="24"/>
        </w:rPr>
        <w:t>6</w:t>
      </w:r>
      <w:r w:rsidR="00AD03CF" w:rsidRPr="00AD03CF">
        <w:rPr>
          <w:rFonts w:eastAsia="Times New Roman"/>
          <w:color w:val="000000"/>
          <w:sz w:val="24"/>
          <w:szCs w:val="24"/>
        </w:rPr>
        <w:t xml:space="preserve"> </w:t>
      </w:r>
      <w:r w:rsidR="005472AE">
        <w:rPr>
          <w:rFonts w:eastAsia="Times New Roman"/>
          <w:color w:val="000000"/>
          <w:sz w:val="24"/>
          <w:szCs w:val="24"/>
        </w:rPr>
        <w:t>Туризм и гостеприимство</w:t>
      </w:r>
      <w:r w:rsidR="00B22082">
        <w:rPr>
          <w:rFonts w:eastAsia="Times New Roman"/>
          <w:color w:val="000000"/>
          <w:sz w:val="24"/>
          <w:szCs w:val="24"/>
        </w:rPr>
        <w:t xml:space="preserve"> </w:t>
      </w:r>
      <w:r w:rsidR="00B22082">
        <w:rPr>
          <w:rFonts w:eastAsia="Times New Roman"/>
          <w:sz w:val="24"/>
          <w:szCs w:val="24"/>
        </w:rPr>
        <w:t>(</w:t>
      </w:r>
      <w:r w:rsidR="00AD03CF">
        <w:rPr>
          <w:rFonts w:eastAsia="Times New Roman"/>
          <w:sz w:val="24"/>
          <w:szCs w:val="24"/>
        </w:rPr>
        <w:t>социально-экономический</w:t>
      </w:r>
      <w:r w:rsidR="00B22082">
        <w:rPr>
          <w:rFonts w:eastAsia="Times New Roman"/>
          <w:sz w:val="24"/>
          <w:szCs w:val="24"/>
        </w:rPr>
        <w:t xml:space="preserve"> профиль)</w:t>
      </w:r>
    </w:p>
    <w:p w:rsidR="003E25F9" w:rsidRDefault="003E25F9" w:rsidP="003E25F9">
      <w:pPr>
        <w:shd w:val="clear" w:color="auto" w:fill="FFFFFF"/>
        <w:spacing w:before="504" w:line="274" w:lineRule="exact"/>
        <w:jc w:val="both"/>
      </w:pPr>
      <w:r>
        <w:rPr>
          <w:rFonts w:eastAsia="Times New Roman"/>
          <w:color w:val="000000"/>
          <w:sz w:val="24"/>
          <w:szCs w:val="24"/>
        </w:rPr>
        <w:t xml:space="preserve">Разработчик: </w:t>
      </w:r>
      <w:r w:rsidR="00323F64" w:rsidRPr="00323F64">
        <w:rPr>
          <w:rFonts w:eastAsia="Times New Roman"/>
          <w:sz w:val="24"/>
          <w:szCs w:val="24"/>
        </w:rPr>
        <w:t>Баранов Валерий Михайлович</w:t>
      </w:r>
      <w:r w:rsidRPr="00323F64">
        <w:rPr>
          <w:rFonts w:eastAsia="Times New Roman"/>
          <w:sz w:val="24"/>
          <w:szCs w:val="24"/>
        </w:rPr>
        <w:t xml:space="preserve">, преподаватель </w:t>
      </w:r>
      <w:r>
        <w:rPr>
          <w:rFonts w:eastAsia="Times New Roman"/>
          <w:color w:val="000000"/>
          <w:sz w:val="24"/>
          <w:szCs w:val="24"/>
        </w:rPr>
        <w:t>ФКПОУ «МЭКИ» Минтруда России</w:t>
      </w:r>
    </w:p>
    <w:p w:rsidR="003E25F9" w:rsidRPr="00F80BE0" w:rsidRDefault="005E5A0E" w:rsidP="003E25F9">
      <w:pPr>
        <w:shd w:val="clear" w:color="auto" w:fill="FFFFFF"/>
        <w:spacing w:line="360" w:lineRule="auto"/>
        <w:rPr>
          <w:sz w:val="24"/>
          <w:szCs w:val="24"/>
        </w:rPr>
        <w:sectPr w:rsidR="003E25F9" w:rsidRPr="00F80BE0" w:rsidSect="00BC4B19">
          <w:footerReference w:type="default" r:id="rId8"/>
          <w:pgSz w:w="11899" w:h="16838"/>
          <w:pgMar w:top="701" w:right="662" w:bottom="1930" w:left="1392" w:header="720" w:footer="720" w:gutter="0"/>
          <w:cols w:space="60"/>
          <w:noEndnote/>
          <w:titlePg/>
          <w:docGrid w:linePitch="272"/>
        </w:sectPr>
      </w:pPr>
      <w:r>
        <w:rPr>
          <w:noProof/>
          <w:sz w:val="24"/>
          <w:szCs w:val="24"/>
        </w:rPr>
        <w:pict>
          <v:rect id="_x0000_s1026" style="position:absolute;margin-left:479.35pt;margin-top:173.25pt;width:19pt;height:17.3pt;z-index:251658240" stroked="f"/>
        </w:pict>
      </w:r>
    </w:p>
    <w:p w:rsidR="00174B8F" w:rsidRDefault="00174B8F" w:rsidP="00174B8F">
      <w:pPr>
        <w:shd w:val="clear" w:color="auto" w:fill="FFFFFF"/>
        <w:spacing w:before="523"/>
        <w:ind w:left="3893"/>
      </w:pPr>
      <w:r>
        <w:rPr>
          <w:rFonts w:eastAsia="Times New Roman"/>
          <w:b/>
          <w:bCs/>
          <w:color w:val="000000"/>
          <w:sz w:val="28"/>
          <w:szCs w:val="28"/>
        </w:rPr>
        <w:lastRenderedPageBreak/>
        <w:t>СОДЕРЖАНИЕ</w:t>
      </w:r>
    </w:p>
    <w:p w:rsidR="00174B8F" w:rsidRDefault="00174B8F" w:rsidP="00174B8F">
      <w:pPr>
        <w:shd w:val="clear" w:color="auto" w:fill="FFFFFF"/>
        <w:spacing w:before="283"/>
        <w:jc w:val="right"/>
      </w:pPr>
      <w:r>
        <w:rPr>
          <w:rFonts w:eastAsia="Times New Roman"/>
          <w:b/>
          <w:bCs/>
          <w:color w:val="000000"/>
          <w:spacing w:val="-1"/>
          <w:sz w:val="28"/>
          <w:szCs w:val="28"/>
        </w:rPr>
        <w:t>стр.</w:t>
      </w:r>
    </w:p>
    <w:p w:rsidR="00174B8F" w:rsidRDefault="00174B8F" w:rsidP="0071271D">
      <w:pPr>
        <w:numPr>
          <w:ilvl w:val="0"/>
          <w:numId w:val="1"/>
        </w:numPr>
        <w:shd w:val="clear" w:color="auto" w:fill="FFFFFF"/>
        <w:tabs>
          <w:tab w:val="left" w:pos="360"/>
          <w:tab w:val="left" w:pos="2770"/>
          <w:tab w:val="left" w:pos="5726"/>
        </w:tabs>
        <w:spacing w:before="298" w:line="322" w:lineRule="exact"/>
        <w:ind w:left="360" w:right="-459" w:hanging="360"/>
        <w:rPr>
          <w:b/>
          <w:bCs/>
          <w:color w:val="000000"/>
          <w:spacing w:val="-1"/>
          <w:sz w:val="28"/>
          <w:szCs w:val="28"/>
        </w:rPr>
      </w:pPr>
      <w:r>
        <w:rPr>
          <w:rFonts w:eastAsia="Times New Roman"/>
          <w:b/>
          <w:bCs/>
          <w:color w:val="000000"/>
          <w:spacing w:val="-4"/>
          <w:sz w:val="28"/>
          <w:szCs w:val="28"/>
        </w:rPr>
        <w:t>ПАСПОРТ</w:t>
      </w:r>
      <w:r w:rsidR="009C5CEB">
        <w:rPr>
          <w:rFonts w:eastAsia="Times New Roman"/>
          <w:b/>
          <w:bCs/>
          <w:color w:val="000000"/>
          <w:spacing w:val="-4"/>
          <w:sz w:val="28"/>
          <w:szCs w:val="28"/>
        </w:rPr>
        <w:t xml:space="preserve"> </w:t>
      </w:r>
      <w:r>
        <w:rPr>
          <w:rFonts w:eastAsia="Times New Roman"/>
          <w:b/>
          <w:bCs/>
          <w:color w:val="000000"/>
          <w:spacing w:val="-3"/>
          <w:sz w:val="28"/>
          <w:szCs w:val="28"/>
        </w:rPr>
        <w:t>ПРОГРАММЫ</w:t>
      </w:r>
      <w:r w:rsidR="009C5CEB">
        <w:rPr>
          <w:rFonts w:eastAsia="Times New Roman"/>
          <w:b/>
          <w:bCs/>
          <w:color w:val="000000"/>
          <w:spacing w:val="-3"/>
          <w:sz w:val="28"/>
          <w:szCs w:val="28"/>
        </w:rPr>
        <w:t xml:space="preserve"> </w:t>
      </w:r>
      <w:r>
        <w:rPr>
          <w:rFonts w:eastAsia="Times New Roman"/>
          <w:b/>
          <w:bCs/>
          <w:color w:val="000000"/>
          <w:spacing w:val="-2"/>
          <w:sz w:val="28"/>
          <w:szCs w:val="28"/>
        </w:rPr>
        <w:t>УЧЕБНО</w:t>
      </w:r>
      <w:r w:rsidR="009C5CEB">
        <w:rPr>
          <w:rFonts w:eastAsia="Times New Roman"/>
          <w:b/>
          <w:bCs/>
          <w:color w:val="000000"/>
          <w:spacing w:val="-2"/>
          <w:sz w:val="28"/>
          <w:szCs w:val="28"/>
        </w:rPr>
        <w:t>ГО</w:t>
      </w:r>
      <w:r>
        <w:rPr>
          <w:rFonts w:eastAsia="Times New Roman"/>
          <w:b/>
          <w:bCs/>
          <w:color w:val="000000"/>
          <w:spacing w:val="-2"/>
          <w:sz w:val="28"/>
          <w:szCs w:val="28"/>
        </w:rPr>
        <w:t xml:space="preserve"> </w:t>
      </w:r>
      <w:r w:rsidR="0071271D">
        <w:rPr>
          <w:rFonts w:eastAsia="Times New Roman"/>
          <w:b/>
          <w:bCs/>
          <w:color w:val="000000"/>
          <w:spacing w:val="-2"/>
          <w:sz w:val="28"/>
          <w:szCs w:val="28"/>
        </w:rPr>
        <w:t xml:space="preserve">                                     4 </w:t>
      </w:r>
      <w:r w:rsidR="009C5CEB">
        <w:rPr>
          <w:rFonts w:eastAsia="Times New Roman"/>
          <w:b/>
          <w:bCs/>
          <w:color w:val="000000"/>
          <w:sz w:val="28"/>
          <w:szCs w:val="28"/>
        </w:rPr>
        <w:t>ПРЕДМЕТА</w:t>
      </w:r>
      <w:r w:rsidR="0071271D">
        <w:rPr>
          <w:rFonts w:eastAsia="Times New Roman"/>
          <w:b/>
          <w:bCs/>
          <w:color w:val="000000"/>
          <w:sz w:val="28"/>
          <w:szCs w:val="28"/>
        </w:rPr>
        <w:t xml:space="preserve">                                                                                                                                                 </w:t>
      </w:r>
    </w:p>
    <w:p w:rsidR="00174B8F" w:rsidRDefault="00174B8F" w:rsidP="0071271D">
      <w:pPr>
        <w:numPr>
          <w:ilvl w:val="0"/>
          <w:numId w:val="1"/>
        </w:numPr>
        <w:shd w:val="clear" w:color="auto" w:fill="FFFFFF"/>
        <w:tabs>
          <w:tab w:val="left" w:pos="360"/>
        </w:tabs>
        <w:spacing w:before="226" w:line="322" w:lineRule="exact"/>
        <w:ind w:left="360" w:right="250" w:hanging="360"/>
        <w:rPr>
          <w:b/>
          <w:bCs/>
          <w:color w:val="000000"/>
          <w:spacing w:val="-1"/>
          <w:sz w:val="28"/>
          <w:szCs w:val="28"/>
        </w:rPr>
      </w:pPr>
      <w:r>
        <w:rPr>
          <w:rFonts w:eastAsia="Times New Roman"/>
          <w:b/>
          <w:bCs/>
          <w:color w:val="000000"/>
          <w:sz w:val="28"/>
          <w:szCs w:val="28"/>
        </w:rPr>
        <w:t>СТРУКТУРА И СОДЕРЖАНИЕ УЧЕБНО</w:t>
      </w:r>
      <w:r w:rsidR="009C5CEB">
        <w:rPr>
          <w:rFonts w:eastAsia="Times New Roman"/>
          <w:b/>
          <w:bCs/>
          <w:color w:val="000000"/>
          <w:sz w:val="28"/>
          <w:szCs w:val="28"/>
        </w:rPr>
        <w:t>ГО</w:t>
      </w:r>
      <w:r>
        <w:rPr>
          <w:rFonts w:eastAsia="Times New Roman"/>
          <w:b/>
          <w:bCs/>
          <w:color w:val="000000"/>
          <w:sz w:val="28"/>
          <w:szCs w:val="28"/>
        </w:rPr>
        <w:t xml:space="preserve"> </w:t>
      </w:r>
      <w:r w:rsidR="009C5CEB">
        <w:rPr>
          <w:rFonts w:eastAsia="Times New Roman"/>
          <w:b/>
          <w:bCs/>
          <w:color w:val="000000"/>
          <w:sz w:val="28"/>
          <w:szCs w:val="28"/>
        </w:rPr>
        <w:t xml:space="preserve">                         7</w:t>
      </w:r>
      <w:r w:rsidR="0071271D" w:rsidRPr="0071271D">
        <w:rPr>
          <w:rFonts w:eastAsia="Times New Roman"/>
          <w:b/>
          <w:bCs/>
          <w:color w:val="000000"/>
          <w:sz w:val="28"/>
          <w:szCs w:val="28"/>
        </w:rPr>
        <w:t xml:space="preserve"> </w:t>
      </w:r>
      <w:r w:rsidR="009C5CEB">
        <w:rPr>
          <w:rFonts w:eastAsia="Times New Roman"/>
          <w:b/>
          <w:bCs/>
          <w:color w:val="000000"/>
          <w:sz w:val="28"/>
          <w:szCs w:val="28"/>
        </w:rPr>
        <w:t>ПРЕДМЕТА</w:t>
      </w:r>
    </w:p>
    <w:p w:rsidR="00174B8F" w:rsidRDefault="00174B8F" w:rsidP="0071271D">
      <w:pPr>
        <w:numPr>
          <w:ilvl w:val="0"/>
          <w:numId w:val="1"/>
        </w:numPr>
        <w:shd w:val="clear" w:color="auto" w:fill="FFFFFF"/>
        <w:tabs>
          <w:tab w:val="left" w:pos="360"/>
          <w:tab w:val="left" w:pos="2510"/>
          <w:tab w:val="left" w:pos="5208"/>
        </w:tabs>
        <w:spacing w:before="619" w:line="322" w:lineRule="exact"/>
        <w:ind w:left="360" w:right="108" w:hanging="360"/>
        <w:rPr>
          <w:b/>
          <w:bCs/>
          <w:color w:val="000000"/>
          <w:spacing w:val="-1"/>
          <w:sz w:val="28"/>
          <w:szCs w:val="28"/>
        </w:rPr>
      </w:pPr>
      <w:r>
        <w:rPr>
          <w:rFonts w:eastAsia="Times New Roman"/>
          <w:b/>
          <w:bCs/>
          <w:color w:val="000000"/>
          <w:spacing w:val="-3"/>
          <w:sz w:val="28"/>
          <w:szCs w:val="28"/>
        </w:rPr>
        <w:t>УСЛОВИЯ</w:t>
      </w:r>
      <w:r w:rsidR="009C5CEB">
        <w:rPr>
          <w:rFonts w:eastAsia="Times New Roman"/>
          <w:b/>
          <w:bCs/>
          <w:color w:val="000000"/>
          <w:spacing w:val="-3"/>
          <w:sz w:val="28"/>
          <w:szCs w:val="28"/>
        </w:rPr>
        <w:t xml:space="preserve"> </w:t>
      </w:r>
      <w:r>
        <w:rPr>
          <w:rFonts w:eastAsia="Times New Roman"/>
          <w:b/>
          <w:bCs/>
          <w:color w:val="000000"/>
          <w:spacing w:val="-2"/>
          <w:sz w:val="28"/>
          <w:szCs w:val="28"/>
        </w:rPr>
        <w:t>РЕАЛИЗАЦИИ</w:t>
      </w:r>
      <w:r w:rsidR="009C5CEB">
        <w:rPr>
          <w:rFonts w:eastAsia="Times New Roman"/>
          <w:b/>
          <w:bCs/>
          <w:color w:val="000000"/>
          <w:spacing w:val="-2"/>
          <w:sz w:val="28"/>
          <w:szCs w:val="28"/>
        </w:rPr>
        <w:t xml:space="preserve"> </w:t>
      </w:r>
      <w:r>
        <w:rPr>
          <w:rFonts w:eastAsia="Times New Roman"/>
          <w:b/>
          <w:bCs/>
          <w:color w:val="000000"/>
          <w:spacing w:val="-3"/>
          <w:sz w:val="28"/>
          <w:szCs w:val="28"/>
        </w:rPr>
        <w:t xml:space="preserve">ПРОГРАММЫ </w:t>
      </w:r>
      <w:r>
        <w:rPr>
          <w:rFonts w:eastAsia="Times New Roman"/>
          <w:b/>
          <w:bCs/>
          <w:color w:val="000000"/>
          <w:sz w:val="28"/>
          <w:szCs w:val="28"/>
        </w:rPr>
        <w:t>УЧЕБНО</w:t>
      </w:r>
      <w:r w:rsidR="009C5CEB">
        <w:rPr>
          <w:rFonts w:eastAsia="Times New Roman"/>
          <w:b/>
          <w:bCs/>
          <w:color w:val="000000"/>
          <w:sz w:val="28"/>
          <w:szCs w:val="28"/>
        </w:rPr>
        <w:t>ГО</w:t>
      </w:r>
      <w:r>
        <w:rPr>
          <w:rFonts w:eastAsia="Times New Roman"/>
          <w:b/>
          <w:bCs/>
          <w:color w:val="000000"/>
          <w:sz w:val="28"/>
          <w:szCs w:val="28"/>
        </w:rPr>
        <w:t xml:space="preserve"> </w:t>
      </w:r>
      <w:r w:rsidR="009C5CEB">
        <w:rPr>
          <w:rFonts w:eastAsia="Times New Roman"/>
          <w:b/>
          <w:bCs/>
          <w:color w:val="000000"/>
          <w:sz w:val="28"/>
          <w:szCs w:val="28"/>
        </w:rPr>
        <w:t xml:space="preserve">      </w:t>
      </w:r>
      <w:r w:rsidR="005472AE">
        <w:rPr>
          <w:rFonts w:eastAsia="Times New Roman"/>
          <w:b/>
          <w:bCs/>
          <w:color w:val="000000"/>
          <w:sz w:val="28"/>
          <w:szCs w:val="28"/>
        </w:rPr>
        <w:t>24</w:t>
      </w:r>
      <w:r w:rsidR="0071271D">
        <w:rPr>
          <w:rFonts w:eastAsia="Times New Roman"/>
          <w:b/>
          <w:bCs/>
          <w:color w:val="000000"/>
          <w:sz w:val="28"/>
          <w:szCs w:val="28"/>
        </w:rPr>
        <w:t xml:space="preserve"> </w:t>
      </w:r>
      <w:r w:rsidR="009C5CEB">
        <w:rPr>
          <w:rFonts w:eastAsia="Times New Roman"/>
          <w:b/>
          <w:bCs/>
          <w:color w:val="000000"/>
          <w:sz w:val="28"/>
          <w:szCs w:val="28"/>
        </w:rPr>
        <w:t>ПРЕДМЕТА</w:t>
      </w:r>
    </w:p>
    <w:p w:rsidR="00174B8F" w:rsidRDefault="00174B8F" w:rsidP="0071271D">
      <w:pPr>
        <w:numPr>
          <w:ilvl w:val="0"/>
          <w:numId w:val="1"/>
        </w:numPr>
        <w:shd w:val="clear" w:color="auto" w:fill="FFFFFF"/>
        <w:tabs>
          <w:tab w:val="left" w:pos="360"/>
        </w:tabs>
        <w:spacing w:before="614" w:line="322" w:lineRule="exact"/>
        <w:ind w:left="360" w:right="250" w:hanging="360"/>
        <w:rPr>
          <w:b/>
          <w:bCs/>
          <w:color w:val="000000"/>
          <w:spacing w:val="-1"/>
          <w:sz w:val="28"/>
          <w:szCs w:val="28"/>
        </w:rPr>
      </w:pPr>
      <w:r>
        <w:rPr>
          <w:rFonts w:eastAsia="Times New Roman"/>
          <w:b/>
          <w:bCs/>
          <w:color w:val="000000"/>
          <w:sz w:val="28"/>
          <w:szCs w:val="28"/>
        </w:rPr>
        <w:t xml:space="preserve">КОНТРОЛЬ И ОЦЕНКА РЕЗУЛЬТАТОВ ОСВОЕНИЯ </w:t>
      </w:r>
      <w:r w:rsidR="0071271D">
        <w:rPr>
          <w:rFonts w:eastAsia="Times New Roman"/>
          <w:b/>
          <w:bCs/>
          <w:color w:val="000000"/>
          <w:sz w:val="28"/>
          <w:szCs w:val="28"/>
        </w:rPr>
        <w:t xml:space="preserve">      </w:t>
      </w:r>
      <w:r w:rsidR="005472AE">
        <w:rPr>
          <w:rFonts w:eastAsia="Times New Roman"/>
          <w:b/>
          <w:bCs/>
          <w:color w:val="000000"/>
          <w:sz w:val="28"/>
          <w:szCs w:val="28"/>
        </w:rPr>
        <w:t>25</w:t>
      </w:r>
      <w:r w:rsidR="0071271D">
        <w:rPr>
          <w:rFonts w:eastAsia="Times New Roman"/>
          <w:b/>
          <w:bCs/>
          <w:color w:val="000000"/>
          <w:sz w:val="28"/>
          <w:szCs w:val="28"/>
        </w:rPr>
        <w:t xml:space="preserve">  </w:t>
      </w:r>
      <w:r w:rsidR="009C5CEB">
        <w:rPr>
          <w:rFonts w:eastAsia="Times New Roman"/>
          <w:b/>
          <w:bCs/>
          <w:color w:val="000000"/>
          <w:sz w:val="28"/>
          <w:szCs w:val="28"/>
        </w:rPr>
        <w:t>УЧЕБНОГО ПРЕДМЕТА</w:t>
      </w:r>
    </w:p>
    <w:p w:rsidR="00174B8F" w:rsidRDefault="005E5A0E" w:rsidP="007D0EB6">
      <w:pPr>
        <w:shd w:val="clear" w:color="auto" w:fill="FFFFFF"/>
        <w:tabs>
          <w:tab w:val="left" w:pos="360"/>
        </w:tabs>
        <w:spacing w:before="614" w:line="322" w:lineRule="exact"/>
        <w:ind w:left="360" w:right="1152"/>
        <w:rPr>
          <w:b/>
          <w:bCs/>
          <w:color w:val="000000"/>
          <w:spacing w:val="-1"/>
          <w:sz w:val="28"/>
          <w:szCs w:val="28"/>
        </w:rPr>
        <w:sectPr w:rsidR="00174B8F">
          <w:pgSz w:w="11899" w:h="16838"/>
          <w:pgMar w:top="701" w:right="1723" w:bottom="10051" w:left="1704" w:header="720" w:footer="720" w:gutter="0"/>
          <w:cols w:space="60"/>
          <w:noEndnote/>
        </w:sectPr>
      </w:pPr>
      <w:r>
        <w:rPr>
          <w:b/>
          <w:bCs/>
          <w:noProof/>
          <w:color w:val="000000"/>
          <w:spacing w:val="-1"/>
          <w:sz w:val="28"/>
          <w:szCs w:val="28"/>
        </w:rPr>
        <w:pict>
          <v:rect id="_x0000_s1027" style="position:absolute;left:0;text-align:left;margin-left:407.2pt;margin-top:452.7pt;width:19pt;height:17.3pt;z-index:251659264" stroked="f"/>
        </w:pict>
      </w:r>
    </w:p>
    <w:p w:rsidR="009C329D" w:rsidRPr="009C329D" w:rsidRDefault="00174B8F" w:rsidP="0059590D">
      <w:pPr>
        <w:pStyle w:val="a4"/>
        <w:numPr>
          <w:ilvl w:val="0"/>
          <w:numId w:val="2"/>
        </w:numPr>
        <w:shd w:val="clear" w:color="auto" w:fill="FFFFFF"/>
        <w:tabs>
          <w:tab w:val="left" w:pos="567"/>
          <w:tab w:val="left" w:leader="underscore" w:pos="9514"/>
        </w:tabs>
        <w:spacing w:before="283" w:line="360" w:lineRule="auto"/>
        <w:ind w:left="423"/>
        <w:jc w:val="both"/>
        <w:rPr>
          <w:sz w:val="24"/>
          <w:szCs w:val="24"/>
        </w:rPr>
      </w:pPr>
      <w:r w:rsidRPr="009C329D">
        <w:rPr>
          <w:rFonts w:eastAsia="Times New Roman"/>
          <w:b/>
          <w:bCs/>
          <w:color w:val="000000"/>
          <w:sz w:val="24"/>
          <w:szCs w:val="24"/>
        </w:rPr>
        <w:lastRenderedPageBreak/>
        <w:t xml:space="preserve">ПАСПОРТ РАБОЧЕЙ ПРОГРАММЫ </w:t>
      </w:r>
      <w:r w:rsidR="009C5CEB" w:rsidRPr="009C329D">
        <w:rPr>
          <w:rFonts w:eastAsia="Times New Roman"/>
          <w:b/>
          <w:bCs/>
          <w:color w:val="000000"/>
          <w:sz w:val="24"/>
          <w:szCs w:val="24"/>
        </w:rPr>
        <w:t>УЧЕБНОГО ПРЕДМЕТА</w:t>
      </w:r>
      <w:r w:rsidR="00BC4B19" w:rsidRPr="009C329D">
        <w:rPr>
          <w:rFonts w:eastAsia="Times New Roman"/>
          <w:b/>
          <w:bCs/>
          <w:color w:val="000000"/>
          <w:sz w:val="24"/>
          <w:szCs w:val="24"/>
        </w:rPr>
        <w:t xml:space="preserve"> </w:t>
      </w:r>
      <w:r w:rsidR="009C329D">
        <w:rPr>
          <w:rFonts w:eastAsia="Times New Roman"/>
          <w:b/>
          <w:bCs/>
          <w:color w:val="000000"/>
          <w:sz w:val="24"/>
          <w:szCs w:val="24"/>
        </w:rPr>
        <w:t>УПВ.02 «География»</w:t>
      </w:r>
    </w:p>
    <w:p w:rsidR="00174B8F" w:rsidRPr="009C329D" w:rsidRDefault="00174B8F" w:rsidP="0059590D">
      <w:pPr>
        <w:pStyle w:val="a4"/>
        <w:numPr>
          <w:ilvl w:val="1"/>
          <w:numId w:val="2"/>
        </w:numPr>
        <w:shd w:val="clear" w:color="auto" w:fill="FFFFFF"/>
        <w:tabs>
          <w:tab w:val="left" w:pos="567"/>
          <w:tab w:val="left" w:leader="underscore" w:pos="9514"/>
        </w:tabs>
        <w:spacing w:before="283" w:line="360" w:lineRule="auto"/>
        <w:ind w:left="567"/>
        <w:jc w:val="both"/>
        <w:rPr>
          <w:sz w:val="24"/>
          <w:szCs w:val="24"/>
        </w:rPr>
      </w:pPr>
      <w:r w:rsidRPr="009C329D">
        <w:rPr>
          <w:rFonts w:eastAsia="Times New Roman"/>
          <w:b/>
          <w:bCs/>
          <w:color w:val="000000"/>
          <w:sz w:val="24"/>
          <w:szCs w:val="24"/>
        </w:rPr>
        <w:t>Область применения рабочей программы</w:t>
      </w:r>
    </w:p>
    <w:p w:rsidR="003E25F9" w:rsidRDefault="003E25F9" w:rsidP="003E25F9">
      <w:pPr>
        <w:shd w:val="clear" w:color="auto" w:fill="FFFFFF"/>
        <w:spacing w:line="360" w:lineRule="auto"/>
        <w:ind w:firstLine="567"/>
        <w:jc w:val="both"/>
        <w:rPr>
          <w:rFonts w:eastAsia="Times New Roman"/>
          <w:b/>
          <w:color w:val="000000"/>
          <w:sz w:val="24"/>
          <w:szCs w:val="24"/>
        </w:rPr>
      </w:pPr>
      <w:r w:rsidRPr="00E24748">
        <w:rPr>
          <w:rFonts w:eastAsia="Times New Roman"/>
          <w:color w:val="000000"/>
          <w:sz w:val="24"/>
          <w:szCs w:val="24"/>
        </w:rPr>
        <w:t xml:space="preserve">Рабочая программа </w:t>
      </w:r>
      <w:r w:rsidR="009C5CEB">
        <w:rPr>
          <w:rFonts w:eastAsia="Times New Roman"/>
          <w:color w:val="000000"/>
          <w:sz w:val="24"/>
          <w:szCs w:val="24"/>
        </w:rPr>
        <w:t>учебного предмета</w:t>
      </w:r>
      <w:r w:rsidR="009C5CEB" w:rsidRPr="00E24748">
        <w:rPr>
          <w:rFonts w:eastAsia="Times New Roman"/>
          <w:color w:val="000000"/>
          <w:sz w:val="24"/>
          <w:szCs w:val="24"/>
        </w:rPr>
        <w:t xml:space="preserve"> </w:t>
      </w:r>
      <w:r w:rsidRPr="00E24748">
        <w:rPr>
          <w:rFonts w:eastAsia="Times New Roman"/>
          <w:color w:val="000000"/>
          <w:sz w:val="24"/>
          <w:szCs w:val="24"/>
        </w:rPr>
        <w:t xml:space="preserve">является частью программы </w:t>
      </w:r>
      <w:r w:rsidRPr="00E24748">
        <w:rPr>
          <w:rFonts w:eastAsia="Times New Roman"/>
          <w:color w:val="000000"/>
          <w:spacing w:val="-4"/>
          <w:sz w:val="24"/>
          <w:szCs w:val="24"/>
        </w:rPr>
        <w:t xml:space="preserve">подготовки специалистов среднего звена в соответствии с ФГОС СПО </w:t>
      </w:r>
      <w:r w:rsidR="00BC42A3">
        <w:rPr>
          <w:rFonts w:eastAsia="Times New Roman"/>
          <w:b/>
          <w:color w:val="000000"/>
          <w:spacing w:val="-4"/>
          <w:sz w:val="24"/>
          <w:szCs w:val="24"/>
        </w:rPr>
        <w:t>43.02.16</w:t>
      </w:r>
      <w:r w:rsidR="00AD03CF" w:rsidRPr="00AD03CF">
        <w:rPr>
          <w:rFonts w:eastAsia="Times New Roman"/>
          <w:b/>
          <w:color w:val="000000"/>
          <w:spacing w:val="-4"/>
          <w:sz w:val="24"/>
          <w:szCs w:val="24"/>
        </w:rPr>
        <w:t xml:space="preserve"> </w:t>
      </w:r>
      <w:r w:rsidR="00BC42A3">
        <w:rPr>
          <w:rFonts w:eastAsia="Times New Roman"/>
          <w:b/>
          <w:color w:val="000000"/>
          <w:spacing w:val="-4"/>
          <w:sz w:val="24"/>
          <w:szCs w:val="24"/>
        </w:rPr>
        <w:t>Туризм и гостеприимство</w:t>
      </w:r>
      <w:r w:rsidRPr="00E24748">
        <w:rPr>
          <w:rFonts w:eastAsia="Times New Roman"/>
          <w:color w:val="000000"/>
          <w:sz w:val="24"/>
          <w:szCs w:val="24"/>
        </w:rPr>
        <w:t xml:space="preserve">, входящей в укрупненную группу специальностей </w:t>
      </w:r>
      <w:r w:rsidR="00AD03CF">
        <w:rPr>
          <w:rFonts w:eastAsia="Times New Roman"/>
          <w:b/>
          <w:color w:val="000000"/>
          <w:sz w:val="24"/>
          <w:szCs w:val="24"/>
        </w:rPr>
        <w:t>43</w:t>
      </w:r>
      <w:r w:rsidR="00B22082">
        <w:rPr>
          <w:rFonts w:eastAsia="Times New Roman"/>
          <w:b/>
          <w:color w:val="000000"/>
          <w:sz w:val="24"/>
          <w:szCs w:val="24"/>
        </w:rPr>
        <w:t xml:space="preserve">.00.00 </w:t>
      </w:r>
      <w:r w:rsidR="00AD03CF">
        <w:rPr>
          <w:rFonts w:eastAsia="Times New Roman"/>
          <w:b/>
          <w:color w:val="000000"/>
          <w:sz w:val="24"/>
          <w:szCs w:val="24"/>
        </w:rPr>
        <w:t>Сервис и туризм</w:t>
      </w:r>
      <w:r>
        <w:rPr>
          <w:rFonts w:eastAsia="Times New Roman"/>
          <w:b/>
          <w:color w:val="000000"/>
          <w:sz w:val="24"/>
          <w:szCs w:val="24"/>
        </w:rPr>
        <w:t>.</w:t>
      </w:r>
    </w:p>
    <w:p w:rsidR="00174B8F" w:rsidRPr="00C609A1" w:rsidRDefault="00174B8F" w:rsidP="003E25F9">
      <w:pPr>
        <w:shd w:val="clear" w:color="auto" w:fill="FFFFFF"/>
        <w:tabs>
          <w:tab w:val="left" w:pos="571"/>
        </w:tabs>
        <w:spacing w:before="10" w:line="360" w:lineRule="auto"/>
        <w:jc w:val="both"/>
        <w:rPr>
          <w:sz w:val="24"/>
          <w:szCs w:val="24"/>
        </w:rPr>
      </w:pPr>
      <w:r w:rsidRPr="00C609A1">
        <w:rPr>
          <w:b/>
          <w:bCs/>
          <w:color w:val="000000"/>
          <w:sz w:val="24"/>
          <w:szCs w:val="24"/>
        </w:rPr>
        <w:t>1.2.</w:t>
      </w:r>
      <w:r w:rsidRPr="00C609A1">
        <w:rPr>
          <w:b/>
          <w:bCs/>
          <w:color w:val="000000"/>
          <w:sz w:val="24"/>
          <w:szCs w:val="24"/>
        </w:rPr>
        <w:tab/>
      </w:r>
      <w:r w:rsidRPr="00C609A1">
        <w:rPr>
          <w:rFonts w:eastAsia="Times New Roman"/>
          <w:b/>
          <w:bCs/>
          <w:color w:val="000000"/>
          <w:sz w:val="24"/>
          <w:szCs w:val="24"/>
        </w:rPr>
        <w:t xml:space="preserve">Место </w:t>
      </w:r>
      <w:r w:rsidR="009C5CEB">
        <w:rPr>
          <w:rFonts w:eastAsia="Times New Roman"/>
          <w:b/>
          <w:bCs/>
          <w:color w:val="000000"/>
          <w:sz w:val="24"/>
          <w:szCs w:val="24"/>
        </w:rPr>
        <w:t>предмета</w:t>
      </w:r>
      <w:r w:rsidRPr="00C609A1">
        <w:rPr>
          <w:rFonts w:eastAsia="Times New Roman"/>
          <w:b/>
          <w:bCs/>
          <w:color w:val="000000"/>
          <w:sz w:val="24"/>
          <w:szCs w:val="24"/>
        </w:rPr>
        <w:t xml:space="preserve"> в структуре программы подготовки специалистов</w:t>
      </w:r>
      <w:r w:rsidRPr="00C609A1">
        <w:rPr>
          <w:rFonts w:eastAsia="Times New Roman"/>
          <w:b/>
          <w:bCs/>
          <w:color w:val="000000"/>
          <w:sz w:val="24"/>
          <w:szCs w:val="24"/>
        </w:rPr>
        <w:br/>
        <w:t>среднего звена:</w:t>
      </w:r>
    </w:p>
    <w:p w:rsidR="003E25F9" w:rsidRDefault="003E25F9" w:rsidP="003E25F9">
      <w:pPr>
        <w:shd w:val="clear" w:color="auto" w:fill="FFFFFF"/>
        <w:tabs>
          <w:tab w:val="left" w:pos="0"/>
        </w:tabs>
        <w:spacing w:line="360" w:lineRule="auto"/>
        <w:ind w:firstLine="567"/>
        <w:jc w:val="both"/>
        <w:rPr>
          <w:rFonts w:eastAsia="Times New Roman"/>
          <w:color w:val="000000"/>
          <w:sz w:val="24"/>
          <w:szCs w:val="24"/>
        </w:rPr>
      </w:pPr>
      <w:r w:rsidRPr="00A02F2D">
        <w:rPr>
          <w:rFonts w:eastAsia="Times New Roman"/>
          <w:color w:val="000000"/>
          <w:sz w:val="24"/>
          <w:szCs w:val="24"/>
        </w:rPr>
        <w:t>Учебн</w:t>
      </w:r>
      <w:r w:rsidR="009C5CEB">
        <w:rPr>
          <w:rFonts w:eastAsia="Times New Roman"/>
          <w:color w:val="000000"/>
          <w:sz w:val="24"/>
          <w:szCs w:val="24"/>
        </w:rPr>
        <w:t>ый</w:t>
      </w:r>
      <w:r w:rsidRPr="00A02F2D">
        <w:rPr>
          <w:rFonts w:eastAsia="Times New Roman"/>
          <w:color w:val="000000"/>
          <w:sz w:val="24"/>
          <w:szCs w:val="24"/>
        </w:rPr>
        <w:t xml:space="preserve"> </w:t>
      </w:r>
      <w:r w:rsidR="009C5CEB">
        <w:rPr>
          <w:rFonts w:eastAsia="Times New Roman"/>
          <w:color w:val="000000"/>
          <w:sz w:val="24"/>
          <w:szCs w:val="24"/>
        </w:rPr>
        <w:t>предмет</w:t>
      </w:r>
      <w:r w:rsidRPr="00A02F2D">
        <w:rPr>
          <w:rFonts w:eastAsia="Times New Roman"/>
          <w:color w:val="000000"/>
          <w:sz w:val="24"/>
          <w:szCs w:val="24"/>
        </w:rPr>
        <w:t xml:space="preserve"> «</w:t>
      </w:r>
      <w:r w:rsidR="00A970AC">
        <w:rPr>
          <w:rFonts w:eastAsia="Times New Roman"/>
          <w:sz w:val="24"/>
          <w:szCs w:val="24"/>
        </w:rPr>
        <w:t>География</w:t>
      </w:r>
      <w:r w:rsidRPr="00A02F2D">
        <w:rPr>
          <w:rFonts w:eastAsia="Times New Roman"/>
          <w:color w:val="000000"/>
          <w:sz w:val="24"/>
          <w:szCs w:val="24"/>
        </w:rPr>
        <w:t xml:space="preserve">» принадлежит к </w:t>
      </w:r>
      <w:r w:rsidR="003E6C6C" w:rsidRPr="003E6C6C">
        <w:rPr>
          <w:rFonts w:eastAsia="Times New Roman"/>
          <w:sz w:val="24"/>
          <w:szCs w:val="24"/>
        </w:rPr>
        <w:t>общеобразовательному</w:t>
      </w:r>
      <w:r w:rsidRPr="00A02F2D">
        <w:rPr>
          <w:rFonts w:eastAsia="Times New Roman"/>
          <w:color w:val="000000"/>
          <w:sz w:val="24"/>
          <w:szCs w:val="24"/>
        </w:rPr>
        <w:t xml:space="preserve"> циклу (</w:t>
      </w:r>
      <w:r w:rsidR="003E6C6C" w:rsidRPr="003E6C6C">
        <w:rPr>
          <w:rFonts w:eastAsia="Times New Roman"/>
          <w:sz w:val="24"/>
          <w:szCs w:val="24"/>
        </w:rPr>
        <w:t>О</w:t>
      </w:r>
      <w:r w:rsidRPr="00A02F2D">
        <w:rPr>
          <w:rFonts w:eastAsia="Times New Roman"/>
          <w:color w:val="000000"/>
          <w:sz w:val="24"/>
          <w:szCs w:val="24"/>
        </w:rPr>
        <w:t>.00).</w:t>
      </w:r>
    </w:p>
    <w:p w:rsidR="000975B9" w:rsidRPr="000975B9" w:rsidRDefault="000975B9" w:rsidP="0059590D">
      <w:pPr>
        <w:pStyle w:val="a4"/>
        <w:numPr>
          <w:ilvl w:val="1"/>
          <w:numId w:val="5"/>
        </w:numPr>
        <w:shd w:val="clear" w:color="auto" w:fill="FFFFFF"/>
        <w:tabs>
          <w:tab w:val="left" w:pos="571"/>
        </w:tabs>
        <w:spacing w:line="360" w:lineRule="auto"/>
        <w:ind w:left="567"/>
        <w:rPr>
          <w:rFonts w:eastAsia="Times New Roman"/>
          <w:b/>
          <w:bCs/>
          <w:color w:val="333333"/>
          <w:sz w:val="24"/>
          <w:szCs w:val="24"/>
        </w:rPr>
      </w:pPr>
      <w:r w:rsidRPr="000975B9">
        <w:rPr>
          <w:b/>
          <w:color w:val="000000"/>
          <w:sz w:val="24"/>
          <w:szCs w:val="24"/>
        </w:rPr>
        <w:t>Планируемые результаты освоения учебного предмета «география»</w:t>
      </w:r>
    </w:p>
    <w:p w:rsidR="00A73A24" w:rsidRPr="000975B9" w:rsidRDefault="000975B9" w:rsidP="0059590D">
      <w:pPr>
        <w:pStyle w:val="a4"/>
        <w:numPr>
          <w:ilvl w:val="2"/>
          <w:numId w:val="5"/>
        </w:numPr>
        <w:shd w:val="clear" w:color="auto" w:fill="FFFFFF"/>
        <w:tabs>
          <w:tab w:val="left" w:pos="571"/>
        </w:tabs>
        <w:spacing w:line="360" w:lineRule="auto"/>
        <w:rPr>
          <w:rFonts w:eastAsia="Times New Roman"/>
          <w:color w:val="333333"/>
          <w:sz w:val="24"/>
          <w:szCs w:val="24"/>
        </w:rPr>
      </w:pPr>
      <w:r w:rsidRPr="000975B9">
        <w:rPr>
          <w:b/>
          <w:color w:val="000000"/>
          <w:sz w:val="24"/>
          <w:szCs w:val="24"/>
        </w:rPr>
        <w:t>Личностные результаты</w:t>
      </w:r>
    </w:p>
    <w:p w:rsidR="00A73A24" w:rsidRPr="00A73A24" w:rsidRDefault="00A73A24" w:rsidP="00A73A24">
      <w:pPr>
        <w:spacing w:line="264" w:lineRule="auto"/>
        <w:ind w:firstLine="600"/>
        <w:jc w:val="both"/>
        <w:rPr>
          <w:sz w:val="24"/>
          <w:szCs w:val="24"/>
        </w:rPr>
      </w:pPr>
      <w:r w:rsidRPr="00A73A24">
        <w:rPr>
          <w:color w:val="000000"/>
          <w:sz w:val="24"/>
          <w:szCs w:val="24"/>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73A24" w:rsidRPr="00A73A24" w:rsidRDefault="00A73A24" w:rsidP="00A73A24">
      <w:pPr>
        <w:spacing w:line="264" w:lineRule="auto"/>
        <w:ind w:firstLine="600"/>
        <w:jc w:val="both"/>
        <w:rPr>
          <w:sz w:val="24"/>
          <w:szCs w:val="24"/>
        </w:rPr>
      </w:pPr>
      <w:r w:rsidRPr="00A73A24">
        <w:rPr>
          <w:b/>
          <w:color w:val="000000"/>
          <w:sz w:val="24"/>
          <w:szCs w:val="24"/>
        </w:rPr>
        <w:t>гражданского воспитания:</w:t>
      </w:r>
    </w:p>
    <w:p w:rsidR="00A73A24" w:rsidRPr="00A73A24" w:rsidRDefault="00A73A24" w:rsidP="0059590D">
      <w:pPr>
        <w:widowControl/>
        <w:numPr>
          <w:ilvl w:val="0"/>
          <w:numId w:val="6"/>
        </w:numPr>
        <w:autoSpaceDE/>
        <w:autoSpaceDN/>
        <w:adjustRightInd/>
        <w:spacing w:line="264" w:lineRule="auto"/>
        <w:jc w:val="both"/>
        <w:rPr>
          <w:sz w:val="24"/>
          <w:szCs w:val="24"/>
        </w:rPr>
      </w:pPr>
      <w:proofErr w:type="spellStart"/>
      <w:r w:rsidRPr="00A73A24">
        <w:rPr>
          <w:color w:val="000000"/>
          <w:sz w:val="24"/>
          <w:szCs w:val="24"/>
        </w:rPr>
        <w:t>сформированность</w:t>
      </w:r>
      <w:proofErr w:type="spellEnd"/>
      <w:r w:rsidRPr="00A73A24">
        <w:rPr>
          <w:color w:val="000000"/>
          <w:sz w:val="24"/>
          <w:szCs w:val="24"/>
        </w:rPr>
        <w:t xml:space="preserve"> гражданской позиции обучающегося как активного и ответственного члена российского общества; </w:t>
      </w:r>
    </w:p>
    <w:p w:rsidR="00A73A24" w:rsidRPr="00A73A24" w:rsidRDefault="00A73A24" w:rsidP="0059590D">
      <w:pPr>
        <w:widowControl/>
        <w:numPr>
          <w:ilvl w:val="0"/>
          <w:numId w:val="6"/>
        </w:numPr>
        <w:autoSpaceDE/>
        <w:autoSpaceDN/>
        <w:adjustRightInd/>
        <w:spacing w:line="264" w:lineRule="auto"/>
        <w:jc w:val="both"/>
        <w:rPr>
          <w:sz w:val="24"/>
          <w:szCs w:val="24"/>
        </w:rPr>
      </w:pPr>
      <w:r w:rsidRPr="00A73A24">
        <w:rPr>
          <w:color w:val="000000"/>
          <w:sz w:val="24"/>
          <w:szCs w:val="24"/>
        </w:rPr>
        <w:t>осознание своих конституционных прав и обязанностей, уважение закона и правопорядка;</w:t>
      </w:r>
    </w:p>
    <w:p w:rsidR="00A73A24" w:rsidRPr="00A73A24" w:rsidRDefault="00A73A24" w:rsidP="0059590D">
      <w:pPr>
        <w:widowControl/>
        <w:numPr>
          <w:ilvl w:val="0"/>
          <w:numId w:val="6"/>
        </w:numPr>
        <w:autoSpaceDE/>
        <w:autoSpaceDN/>
        <w:adjustRightInd/>
        <w:spacing w:line="264" w:lineRule="auto"/>
        <w:jc w:val="both"/>
        <w:rPr>
          <w:sz w:val="24"/>
          <w:szCs w:val="24"/>
        </w:rPr>
      </w:pPr>
      <w:r w:rsidRPr="00A73A24">
        <w:rPr>
          <w:color w:val="000000"/>
          <w:sz w:val="24"/>
          <w:szCs w:val="24"/>
        </w:rPr>
        <w:t>принятие традиционных национальных, общечеловеческих гуманистических и демократических ценностей;</w:t>
      </w:r>
    </w:p>
    <w:p w:rsidR="00A73A24" w:rsidRPr="00A73A24" w:rsidRDefault="00A73A24" w:rsidP="0059590D">
      <w:pPr>
        <w:widowControl/>
        <w:numPr>
          <w:ilvl w:val="0"/>
          <w:numId w:val="6"/>
        </w:numPr>
        <w:autoSpaceDE/>
        <w:autoSpaceDN/>
        <w:adjustRightInd/>
        <w:spacing w:line="264" w:lineRule="auto"/>
        <w:jc w:val="both"/>
        <w:rPr>
          <w:sz w:val="24"/>
          <w:szCs w:val="24"/>
        </w:rPr>
      </w:pPr>
      <w:r w:rsidRPr="00A73A24">
        <w:rPr>
          <w:color w:val="000000"/>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73A24" w:rsidRPr="00A73A24" w:rsidRDefault="00A73A24" w:rsidP="0059590D">
      <w:pPr>
        <w:widowControl/>
        <w:numPr>
          <w:ilvl w:val="0"/>
          <w:numId w:val="6"/>
        </w:numPr>
        <w:autoSpaceDE/>
        <w:autoSpaceDN/>
        <w:adjustRightInd/>
        <w:spacing w:line="264" w:lineRule="auto"/>
        <w:jc w:val="both"/>
        <w:rPr>
          <w:sz w:val="24"/>
          <w:szCs w:val="24"/>
        </w:rPr>
      </w:pPr>
      <w:r w:rsidRPr="00A73A24">
        <w:rPr>
          <w:color w:val="000000"/>
          <w:sz w:val="24"/>
          <w:szCs w:val="24"/>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A73A24" w:rsidRPr="00A73A24" w:rsidRDefault="00A73A24" w:rsidP="0059590D">
      <w:pPr>
        <w:widowControl/>
        <w:numPr>
          <w:ilvl w:val="0"/>
          <w:numId w:val="6"/>
        </w:numPr>
        <w:autoSpaceDE/>
        <w:autoSpaceDN/>
        <w:adjustRightInd/>
        <w:spacing w:line="264" w:lineRule="auto"/>
        <w:jc w:val="both"/>
        <w:rPr>
          <w:sz w:val="24"/>
          <w:szCs w:val="24"/>
        </w:rPr>
      </w:pPr>
      <w:r w:rsidRPr="00A73A24">
        <w:rPr>
          <w:color w:val="000000"/>
          <w:sz w:val="24"/>
          <w:szCs w:val="24"/>
        </w:rPr>
        <w:t>умение взаимодействовать с социальными институтами в соответствии с их функциями и назначением;</w:t>
      </w:r>
    </w:p>
    <w:p w:rsidR="00A73A24" w:rsidRPr="00A73A24" w:rsidRDefault="00A73A24" w:rsidP="0059590D">
      <w:pPr>
        <w:widowControl/>
        <w:numPr>
          <w:ilvl w:val="0"/>
          <w:numId w:val="6"/>
        </w:numPr>
        <w:autoSpaceDE/>
        <w:autoSpaceDN/>
        <w:adjustRightInd/>
        <w:spacing w:line="264" w:lineRule="auto"/>
        <w:jc w:val="both"/>
        <w:rPr>
          <w:sz w:val="24"/>
          <w:szCs w:val="24"/>
        </w:rPr>
      </w:pPr>
      <w:r w:rsidRPr="00A73A24">
        <w:rPr>
          <w:color w:val="000000"/>
          <w:sz w:val="24"/>
          <w:szCs w:val="24"/>
        </w:rPr>
        <w:t>готовность к гуманитарной и волонтёрской деятельности;</w:t>
      </w:r>
    </w:p>
    <w:p w:rsidR="00A73A24" w:rsidRPr="00A73A24" w:rsidRDefault="00A73A24" w:rsidP="00A73A24">
      <w:pPr>
        <w:spacing w:line="264" w:lineRule="auto"/>
        <w:ind w:firstLine="600"/>
        <w:jc w:val="both"/>
        <w:rPr>
          <w:sz w:val="24"/>
          <w:szCs w:val="24"/>
        </w:rPr>
      </w:pPr>
      <w:r w:rsidRPr="00A73A24">
        <w:rPr>
          <w:b/>
          <w:color w:val="000000"/>
          <w:sz w:val="24"/>
          <w:szCs w:val="24"/>
        </w:rPr>
        <w:t>патриотического воспитания:</w:t>
      </w:r>
    </w:p>
    <w:p w:rsidR="00A73A24" w:rsidRPr="00A73A24" w:rsidRDefault="00A73A24" w:rsidP="0059590D">
      <w:pPr>
        <w:widowControl/>
        <w:numPr>
          <w:ilvl w:val="0"/>
          <w:numId w:val="7"/>
        </w:numPr>
        <w:autoSpaceDE/>
        <w:autoSpaceDN/>
        <w:adjustRightInd/>
        <w:spacing w:line="264" w:lineRule="auto"/>
        <w:jc w:val="both"/>
        <w:rPr>
          <w:sz w:val="24"/>
          <w:szCs w:val="24"/>
        </w:rPr>
      </w:pPr>
      <w:proofErr w:type="spellStart"/>
      <w:r w:rsidRPr="00A73A24">
        <w:rPr>
          <w:color w:val="000000"/>
          <w:sz w:val="24"/>
          <w:szCs w:val="24"/>
        </w:rPr>
        <w:t>сформированность</w:t>
      </w:r>
      <w:proofErr w:type="spellEnd"/>
      <w:r w:rsidRPr="00A73A24">
        <w:rPr>
          <w:color w:val="000000"/>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73A24" w:rsidRPr="00A73A24" w:rsidRDefault="00A73A24" w:rsidP="0059590D">
      <w:pPr>
        <w:widowControl/>
        <w:numPr>
          <w:ilvl w:val="0"/>
          <w:numId w:val="7"/>
        </w:numPr>
        <w:autoSpaceDE/>
        <w:autoSpaceDN/>
        <w:adjustRightInd/>
        <w:spacing w:line="264" w:lineRule="auto"/>
        <w:jc w:val="both"/>
        <w:rPr>
          <w:sz w:val="24"/>
          <w:szCs w:val="24"/>
        </w:rPr>
      </w:pPr>
      <w:r w:rsidRPr="00A73A24">
        <w:rPr>
          <w:color w:val="000000"/>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A73A24" w:rsidRPr="00A73A24" w:rsidRDefault="00A73A24" w:rsidP="0059590D">
      <w:pPr>
        <w:widowControl/>
        <w:numPr>
          <w:ilvl w:val="0"/>
          <w:numId w:val="7"/>
        </w:numPr>
        <w:autoSpaceDE/>
        <w:autoSpaceDN/>
        <w:adjustRightInd/>
        <w:spacing w:line="264" w:lineRule="auto"/>
        <w:jc w:val="both"/>
        <w:rPr>
          <w:sz w:val="24"/>
          <w:szCs w:val="24"/>
        </w:rPr>
      </w:pPr>
      <w:r w:rsidRPr="00A73A24">
        <w:rPr>
          <w:color w:val="000000"/>
          <w:sz w:val="24"/>
          <w:szCs w:val="24"/>
        </w:rPr>
        <w:t>идейная убеждённость, готовность к служению и защите Отечества, ответственность за его судьбу;</w:t>
      </w:r>
    </w:p>
    <w:p w:rsidR="00A73A24" w:rsidRPr="00A73A24" w:rsidRDefault="00A73A24" w:rsidP="00A73A24">
      <w:pPr>
        <w:spacing w:line="264" w:lineRule="auto"/>
        <w:ind w:firstLine="600"/>
        <w:jc w:val="both"/>
        <w:rPr>
          <w:sz w:val="24"/>
          <w:szCs w:val="24"/>
        </w:rPr>
      </w:pPr>
      <w:r w:rsidRPr="00A73A24">
        <w:rPr>
          <w:b/>
          <w:color w:val="000000"/>
          <w:sz w:val="24"/>
          <w:szCs w:val="24"/>
        </w:rPr>
        <w:t>духовно-нравственного воспитания:</w:t>
      </w:r>
    </w:p>
    <w:p w:rsidR="00A73A24" w:rsidRPr="00A73A24" w:rsidRDefault="00A73A24" w:rsidP="0059590D">
      <w:pPr>
        <w:widowControl/>
        <w:numPr>
          <w:ilvl w:val="0"/>
          <w:numId w:val="8"/>
        </w:numPr>
        <w:autoSpaceDE/>
        <w:autoSpaceDN/>
        <w:adjustRightInd/>
        <w:spacing w:line="264" w:lineRule="auto"/>
        <w:jc w:val="both"/>
        <w:rPr>
          <w:sz w:val="24"/>
          <w:szCs w:val="24"/>
        </w:rPr>
      </w:pPr>
      <w:r w:rsidRPr="00A73A24">
        <w:rPr>
          <w:color w:val="000000"/>
          <w:sz w:val="24"/>
          <w:szCs w:val="24"/>
        </w:rPr>
        <w:t>осознание духовных ценностей российского народа;</w:t>
      </w:r>
    </w:p>
    <w:p w:rsidR="00A73A24" w:rsidRPr="00A73A24" w:rsidRDefault="00A73A24" w:rsidP="0059590D">
      <w:pPr>
        <w:widowControl/>
        <w:numPr>
          <w:ilvl w:val="0"/>
          <w:numId w:val="8"/>
        </w:numPr>
        <w:autoSpaceDE/>
        <w:autoSpaceDN/>
        <w:adjustRightInd/>
        <w:spacing w:line="264" w:lineRule="auto"/>
        <w:jc w:val="both"/>
        <w:rPr>
          <w:sz w:val="24"/>
          <w:szCs w:val="24"/>
        </w:rPr>
      </w:pPr>
      <w:proofErr w:type="spellStart"/>
      <w:r w:rsidRPr="00A73A24">
        <w:rPr>
          <w:color w:val="000000"/>
          <w:sz w:val="24"/>
          <w:szCs w:val="24"/>
        </w:rPr>
        <w:t>сформированность</w:t>
      </w:r>
      <w:proofErr w:type="spellEnd"/>
      <w:r w:rsidRPr="00A73A24">
        <w:rPr>
          <w:color w:val="000000"/>
          <w:sz w:val="24"/>
          <w:szCs w:val="24"/>
        </w:rPr>
        <w:t xml:space="preserve"> нравственного сознания, этического поведения; </w:t>
      </w:r>
    </w:p>
    <w:p w:rsidR="00A73A24" w:rsidRPr="00A73A24" w:rsidRDefault="00A73A24" w:rsidP="0059590D">
      <w:pPr>
        <w:widowControl/>
        <w:numPr>
          <w:ilvl w:val="0"/>
          <w:numId w:val="8"/>
        </w:numPr>
        <w:autoSpaceDE/>
        <w:autoSpaceDN/>
        <w:adjustRightInd/>
        <w:spacing w:line="264" w:lineRule="auto"/>
        <w:jc w:val="both"/>
        <w:rPr>
          <w:sz w:val="24"/>
          <w:szCs w:val="24"/>
        </w:rPr>
      </w:pPr>
      <w:r w:rsidRPr="00A73A24">
        <w:rPr>
          <w:color w:val="000000"/>
          <w:sz w:val="24"/>
          <w:szCs w:val="24"/>
        </w:rPr>
        <w:lastRenderedPageBreak/>
        <w:t>способность оценивать ситуацию и принимать осознанные решения, ориентируясь на морально-нравственные нормы и ценности;</w:t>
      </w:r>
    </w:p>
    <w:p w:rsidR="00A73A24" w:rsidRPr="00A73A24" w:rsidRDefault="00A73A24" w:rsidP="0059590D">
      <w:pPr>
        <w:widowControl/>
        <w:numPr>
          <w:ilvl w:val="0"/>
          <w:numId w:val="8"/>
        </w:numPr>
        <w:autoSpaceDE/>
        <w:autoSpaceDN/>
        <w:adjustRightInd/>
        <w:spacing w:line="264" w:lineRule="auto"/>
        <w:jc w:val="both"/>
        <w:rPr>
          <w:sz w:val="24"/>
          <w:szCs w:val="24"/>
        </w:rPr>
      </w:pPr>
      <w:r w:rsidRPr="00A73A24">
        <w:rPr>
          <w:color w:val="000000"/>
          <w:sz w:val="24"/>
          <w:szCs w:val="24"/>
        </w:rPr>
        <w:t>осознание личного вклада в построение устойчивого будущего на основе формирования элементов географической и экологической культуры;</w:t>
      </w:r>
    </w:p>
    <w:p w:rsidR="00A73A24" w:rsidRPr="00A73A24" w:rsidRDefault="00A73A24" w:rsidP="0059590D">
      <w:pPr>
        <w:widowControl/>
        <w:numPr>
          <w:ilvl w:val="0"/>
          <w:numId w:val="8"/>
        </w:numPr>
        <w:autoSpaceDE/>
        <w:autoSpaceDN/>
        <w:adjustRightInd/>
        <w:spacing w:line="264" w:lineRule="auto"/>
        <w:jc w:val="both"/>
        <w:rPr>
          <w:sz w:val="24"/>
          <w:szCs w:val="24"/>
        </w:rPr>
      </w:pPr>
      <w:r w:rsidRPr="00A73A24">
        <w:rPr>
          <w:color w:val="000000"/>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73A24" w:rsidRPr="00A73A24" w:rsidRDefault="00A73A24" w:rsidP="00A73A24">
      <w:pPr>
        <w:spacing w:line="264" w:lineRule="auto"/>
        <w:ind w:firstLine="600"/>
        <w:jc w:val="both"/>
        <w:rPr>
          <w:sz w:val="24"/>
          <w:szCs w:val="24"/>
        </w:rPr>
      </w:pPr>
      <w:r w:rsidRPr="00A73A24">
        <w:rPr>
          <w:b/>
          <w:color w:val="000000"/>
          <w:sz w:val="24"/>
          <w:szCs w:val="24"/>
        </w:rPr>
        <w:t>эстетического воспитания:</w:t>
      </w:r>
    </w:p>
    <w:p w:rsidR="00A73A24" w:rsidRPr="00A73A24" w:rsidRDefault="00A73A24" w:rsidP="0059590D">
      <w:pPr>
        <w:widowControl/>
        <w:numPr>
          <w:ilvl w:val="0"/>
          <w:numId w:val="9"/>
        </w:numPr>
        <w:autoSpaceDE/>
        <w:autoSpaceDN/>
        <w:adjustRightInd/>
        <w:spacing w:line="264" w:lineRule="auto"/>
        <w:jc w:val="both"/>
        <w:rPr>
          <w:sz w:val="24"/>
          <w:szCs w:val="24"/>
        </w:rPr>
      </w:pPr>
      <w:r w:rsidRPr="00A73A24">
        <w:rPr>
          <w:color w:val="000000"/>
          <w:sz w:val="24"/>
          <w:szCs w:val="24"/>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A73A24" w:rsidRPr="00A73A24" w:rsidRDefault="00A73A24" w:rsidP="0059590D">
      <w:pPr>
        <w:widowControl/>
        <w:numPr>
          <w:ilvl w:val="0"/>
          <w:numId w:val="9"/>
        </w:numPr>
        <w:autoSpaceDE/>
        <w:autoSpaceDN/>
        <w:adjustRightInd/>
        <w:spacing w:line="264" w:lineRule="auto"/>
        <w:jc w:val="both"/>
        <w:rPr>
          <w:sz w:val="24"/>
          <w:szCs w:val="24"/>
        </w:rPr>
      </w:pPr>
      <w:r w:rsidRPr="00A73A24">
        <w:rPr>
          <w:color w:val="000000"/>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73A24" w:rsidRPr="00A73A24" w:rsidRDefault="00A73A24" w:rsidP="0059590D">
      <w:pPr>
        <w:widowControl/>
        <w:numPr>
          <w:ilvl w:val="0"/>
          <w:numId w:val="9"/>
        </w:numPr>
        <w:autoSpaceDE/>
        <w:autoSpaceDN/>
        <w:adjustRightInd/>
        <w:spacing w:line="264" w:lineRule="auto"/>
        <w:jc w:val="both"/>
        <w:rPr>
          <w:sz w:val="24"/>
          <w:szCs w:val="24"/>
        </w:rPr>
      </w:pPr>
      <w:r w:rsidRPr="00A73A24">
        <w:rPr>
          <w:color w:val="000000"/>
          <w:sz w:val="24"/>
          <w:szCs w:val="24"/>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A73A24" w:rsidRPr="00A73A24" w:rsidRDefault="00A73A24" w:rsidP="0059590D">
      <w:pPr>
        <w:widowControl/>
        <w:numPr>
          <w:ilvl w:val="0"/>
          <w:numId w:val="9"/>
        </w:numPr>
        <w:autoSpaceDE/>
        <w:autoSpaceDN/>
        <w:adjustRightInd/>
        <w:spacing w:line="264" w:lineRule="auto"/>
        <w:jc w:val="both"/>
        <w:rPr>
          <w:sz w:val="24"/>
          <w:szCs w:val="24"/>
        </w:rPr>
      </w:pPr>
      <w:r w:rsidRPr="00A73A24">
        <w:rPr>
          <w:color w:val="000000"/>
          <w:sz w:val="24"/>
          <w:szCs w:val="24"/>
        </w:rPr>
        <w:t>готовность к самовыражению в разных видах искусства, стремление проявлять качества творческой личности;</w:t>
      </w:r>
    </w:p>
    <w:p w:rsidR="00A73A24" w:rsidRPr="00A73A24" w:rsidRDefault="00A73A24" w:rsidP="00A73A24">
      <w:pPr>
        <w:spacing w:line="264" w:lineRule="auto"/>
        <w:ind w:firstLine="600"/>
        <w:jc w:val="both"/>
        <w:rPr>
          <w:sz w:val="24"/>
          <w:szCs w:val="24"/>
        </w:rPr>
      </w:pPr>
      <w:r w:rsidRPr="00A73A24">
        <w:rPr>
          <w:b/>
          <w:color w:val="000000"/>
          <w:sz w:val="24"/>
          <w:szCs w:val="24"/>
        </w:rPr>
        <w:t>физического воспитания:</w:t>
      </w:r>
    </w:p>
    <w:p w:rsidR="00A73A24" w:rsidRPr="00A73A24" w:rsidRDefault="00A73A24" w:rsidP="0059590D">
      <w:pPr>
        <w:widowControl/>
        <w:numPr>
          <w:ilvl w:val="0"/>
          <w:numId w:val="10"/>
        </w:numPr>
        <w:autoSpaceDE/>
        <w:autoSpaceDN/>
        <w:adjustRightInd/>
        <w:spacing w:line="264" w:lineRule="auto"/>
        <w:jc w:val="both"/>
        <w:rPr>
          <w:sz w:val="24"/>
          <w:szCs w:val="24"/>
        </w:rPr>
      </w:pPr>
      <w:proofErr w:type="spellStart"/>
      <w:r w:rsidRPr="00A73A24">
        <w:rPr>
          <w:color w:val="000000"/>
          <w:sz w:val="24"/>
          <w:szCs w:val="24"/>
        </w:rPr>
        <w:t>сформированность</w:t>
      </w:r>
      <w:proofErr w:type="spellEnd"/>
      <w:r w:rsidRPr="00A73A24">
        <w:rPr>
          <w:color w:val="000000"/>
          <w:sz w:val="24"/>
          <w:szCs w:val="24"/>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A73A24" w:rsidRPr="00A73A24" w:rsidRDefault="00A73A24" w:rsidP="0059590D">
      <w:pPr>
        <w:widowControl/>
        <w:numPr>
          <w:ilvl w:val="0"/>
          <w:numId w:val="10"/>
        </w:numPr>
        <w:autoSpaceDE/>
        <w:autoSpaceDN/>
        <w:adjustRightInd/>
        <w:spacing w:line="264" w:lineRule="auto"/>
        <w:jc w:val="both"/>
        <w:rPr>
          <w:sz w:val="24"/>
          <w:szCs w:val="24"/>
        </w:rPr>
      </w:pPr>
      <w:r w:rsidRPr="00A73A24">
        <w:rPr>
          <w:color w:val="000000"/>
          <w:sz w:val="24"/>
          <w:szCs w:val="24"/>
        </w:rPr>
        <w:t>потребность в физическом совершенствовании, занятиях спортивно-оздоровительной деятельностью;</w:t>
      </w:r>
    </w:p>
    <w:p w:rsidR="00A73A24" w:rsidRPr="00A73A24" w:rsidRDefault="00A73A24" w:rsidP="0059590D">
      <w:pPr>
        <w:widowControl/>
        <w:numPr>
          <w:ilvl w:val="0"/>
          <w:numId w:val="10"/>
        </w:numPr>
        <w:autoSpaceDE/>
        <w:autoSpaceDN/>
        <w:adjustRightInd/>
        <w:spacing w:line="264" w:lineRule="auto"/>
        <w:jc w:val="both"/>
        <w:rPr>
          <w:sz w:val="24"/>
          <w:szCs w:val="24"/>
        </w:rPr>
      </w:pPr>
      <w:r w:rsidRPr="00A73A24">
        <w:rPr>
          <w:color w:val="000000"/>
          <w:sz w:val="24"/>
          <w:szCs w:val="24"/>
        </w:rPr>
        <w:t>активное неприятие вредных привычек и иных форм причинения вреда физическому и психическому здоровью;</w:t>
      </w:r>
    </w:p>
    <w:p w:rsidR="00A73A24" w:rsidRPr="00A73A24" w:rsidRDefault="00A73A24" w:rsidP="00A73A24">
      <w:pPr>
        <w:spacing w:line="264" w:lineRule="auto"/>
        <w:ind w:firstLine="600"/>
        <w:jc w:val="both"/>
        <w:rPr>
          <w:sz w:val="24"/>
          <w:szCs w:val="24"/>
        </w:rPr>
      </w:pPr>
      <w:r w:rsidRPr="00A73A24">
        <w:rPr>
          <w:b/>
          <w:color w:val="000000"/>
          <w:sz w:val="24"/>
          <w:szCs w:val="24"/>
        </w:rPr>
        <w:t>трудового воспитания:</w:t>
      </w:r>
    </w:p>
    <w:p w:rsidR="00A73A24" w:rsidRPr="00A73A24" w:rsidRDefault="00A73A24" w:rsidP="0059590D">
      <w:pPr>
        <w:widowControl/>
        <w:numPr>
          <w:ilvl w:val="0"/>
          <w:numId w:val="11"/>
        </w:numPr>
        <w:autoSpaceDE/>
        <w:autoSpaceDN/>
        <w:adjustRightInd/>
        <w:spacing w:line="264" w:lineRule="auto"/>
        <w:jc w:val="both"/>
        <w:rPr>
          <w:sz w:val="24"/>
          <w:szCs w:val="24"/>
        </w:rPr>
      </w:pPr>
      <w:r w:rsidRPr="00A73A24">
        <w:rPr>
          <w:color w:val="000000"/>
          <w:sz w:val="24"/>
          <w:szCs w:val="24"/>
        </w:rPr>
        <w:t>готовность к труду, осознание ценности мастерства, трудолюбие;</w:t>
      </w:r>
    </w:p>
    <w:p w:rsidR="00A73A24" w:rsidRPr="00A73A24" w:rsidRDefault="00A73A24" w:rsidP="0059590D">
      <w:pPr>
        <w:widowControl/>
        <w:numPr>
          <w:ilvl w:val="0"/>
          <w:numId w:val="11"/>
        </w:numPr>
        <w:autoSpaceDE/>
        <w:autoSpaceDN/>
        <w:adjustRightInd/>
        <w:spacing w:line="264" w:lineRule="auto"/>
        <w:jc w:val="both"/>
        <w:rPr>
          <w:sz w:val="24"/>
          <w:szCs w:val="24"/>
        </w:rPr>
      </w:pPr>
      <w:r w:rsidRPr="00A73A24">
        <w:rPr>
          <w:color w:val="000000"/>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73A24" w:rsidRPr="00A73A24" w:rsidRDefault="00A73A24" w:rsidP="0059590D">
      <w:pPr>
        <w:widowControl/>
        <w:numPr>
          <w:ilvl w:val="0"/>
          <w:numId w:val="11"/>
        </w:numPr>
        <w:autoSpaceDE/>
        <w:autoSpaceDN/>
        <w:adjustRightInd/>
        <w:spacing w:line="264" w:lineRule="auto"/>
        <w:jc w:val="both"/>
        <w:rPr>
          <w:sz w:val="24"/>
          <w:szCs w:val="24"/>
        </w:rPr>
      </w:pPr>
      <w:r w:rsidRPr="00A73A24">
        <w:rPr>
          <w:color w:val="000000"/>
          <w:sz w:val="24"/>
          <w:szCs w:val="24"/>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A73A24" w:rsidRPr="00A73A24" w:rsidRDefault="00A73A24" w:rsidP="0059590D">
      <w:pPr>
        <w:widowControl/>
        <w:numPr>
          <w:ilvl w:val="0"/>
          <w:numId w:val="11"/>
        </w:numPr>
        <w:autoSpaceDE/>
        <w:autoSpaceDN/>
        <w:adjustRightInd/>
        <w:spacing w:line="264" w:lineRule="auto"/>
        <w:jc w:val="both"/>
        <w:rPr>
          <w:sz w:val="24"/>
          <w:szCs w:val="24"/>
        </w:rPr>
      </w:pPr>
      <w:r w:rsidRPr="00A73A24">
        <w:rPr>
          <w:color w:val="000000"/>
          <w:sz w:val="24"/>
          <w:szCs w:val="24"/>
        </w:rPr>
        <w:t>готовность и способность к образованию и самообразованию на протяжении всей жизни;</w:t>
      </w:r>
    </w:p>
    <w:p w:rsidR="00A73A24" w:rsidRPr="00A73A24" w:rsidRDefault="00A73A24" w:rsidP="00A73A24">
      <w:pPr>
        <w:spacing w:line="264" w:lineRule="auto"/>
        <w:ind w:firstLine="600"/>
        <w:jc w:val="both"/>
        <w:rPr>
          <w:sz w:val="24"/>
          <w:szCs w:val="24"/>
        </w:rPr>
      </w:pPr>
      <w:r w:rsidRPr="00A73A24">
        <w:rPr>
          <w:b/>
          <w:color w:val="000000"/>
          <w:sz w:val="24"/>
          <w:szCs w:val="24"/>
        </w:rPr>
        <w:t>экологического воспитания:</w:t>
      </w:r>
    </w:p>
    <w:p w:rsidR="00A73A24" w:rsidRPr="00A73A24" w:rsidRDefault="00A73A24" w:rsidP="0059590D">
      <w:pPr>
        <w:widowControl/>
        <w:numPr>
          <w:ilvl w:val="0"/>
          <w:numId w:val="12"/>
        </w:numPr>
        <w:autoSpaceDE/>
        <w:autoSpaceDN/>
        <w:adjustRightInd/>
        <w:spacing w:line="264" w:lineRule="auto"/>
        <w:jc w:val="both"/>
        <w:rPr>
          <w:sz w:val="24"/>
          <w:szCs w:val="24"/>
        </w:rPr>
      </w:pPr>
      <w:proofErr w:type="spellStart"/>
      <w:r w:rsidRPr="00A73A24">
        <w:rPr>
          <w:color w:val="000000"/>
          <w:sz w:val="24"/>
          <w:szCs w:val="24"/>
        </w:rPr>
        <w:t>сформированность</w:t>
      </w:r>
      <w:proofErr w:type="spellEnd"/>
      <w:r w:rsidRPr="00A73A24">
        <w:rPr>
          <w:color w:val="000000"/>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A73A24" w:rsidRPr="00A73A24" w:rsidRDefault="00A73A24" w:rsidP="0059590D">
      <w:pPr>
        <w:widowControl/>
        <w:numPr>
          <w:ilvl w:val="0"/>
          <w:numId w:val="12"/>
        </w:numPr>
        <w:autoSpaceDE/>
        <w:autoSpaceDN/>
        <w:adjustRightInd/>
        <w:spacing w:line="264" w:lineRule="auto"/>
        <w:jc w:val="both"/>
        <w:rPr>
          <w:sz w:val="24"/>
          <w:szCs w:val="24"/>
        </w:rPr>
      </w:pPr>
      <w:r w:rsidRPr="00A73A24">
        <w:rPr>
          <w:color w:val="000000"/>
          <w:sz w:val="24"/>
          <w:szCs w:val="24"/>
        </w:rPr>
        <w:t>планирование и осуществление действий в окружающей среде на основе знания целей устойчивого развития человечества;</w:t>
      </w:r>
    </w:p>
    <w:p w:rsidR="00A73A24" w:rsidRPr="00A73A24" w:rsidRDefault="00A73A24" w:rsidP="0059590D">
      <w:pPr>
        <w:widowControl/>
        <w:numPr>
          <w:ilvl w:val="0"/>
          <w:numId w:val="12"/>
        </w:numPr>
        <w:autoSpaceDE/>
        <w:autoSpaceDN/>
        <w:adjustRightInd/>
        <w:spacing w:line="264" w:lineRule="auto"/>
        <w:jc w:val="both"/>
        <w:rPr>
          <w:sz w:val="24"/>
          <w:szCs w:val="24"/>
        </w:rPr>
      </w:pPr>
      <w:r w:rsidRPr="00A73A24">
        <w:rPr>
          <w:color w:val="000000"/>
          <w:sz w:val="24"/>
          <w:szCs w:val="24"/>
        </w:rPr>
        <w:t>активное неприятие действий, приносящих вред окружающей среде;</w:t>
      </w:r>
    </w:p>
    <w:p w:rsidR="00A73A24" w:rsidRPr="00A73A24" w:rsidRDefault="00A73A24" w:rsidP="0059590D">
      <w:pPr>
        <w:widowControl/>
        <w:numPr>
          <w:ilvl w:val="0"/>
          <w:numId w:val="12"/>
        </w:numPr>
        <w:autoSpaceDE/>
        <w:autoSpaceDN/>
        <w:adjustRightInd/>
        <w:spacing w:line="264" w:lineRule="auto"/>
        <w:jc w:val="both"/>
        <w:rPr>
          <w:sz w:val="24"/>
          <w:szCs w:val="24"/>
        </w:rPr>
      </w:pPr>
      <w:r w:rsidRPr="00A73A24">
        <w:rPr>
          <w:color w:val="000000"/>
          <w:sz w:val="24"/>
          <w:szCs w:val="24"/>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A73A24" w:rsidRPr="00A73A24" w:rsidRDefault="00A73A24" w:rsidP="0059590D">
      <w:pPr>
        <w:widowControl/>
        <w:numPr>
          <w:ilvl w:val="0"/>
          <w:numId w:val="12"/>
        </w:numPr>
        <w:autoSpaceDE/>
        <w:autoSpaceDN/>
        <w:adjustRightInd/>
        <w:spacing w:line="264" w:lineRule="auto"/>
        <w:jc w:val="both"/>
        <w:rPr>
          <w:sz w:val="24"/>
          <w:szCs w:val="24"/>
        </w:rPr>
      </w:pPr>
      <w:r w:rsidRPr="00A73A24">
        <w:rPr>
          <w:color w:val="000000"/>
          <w:sz w:val="24"/>
          <w:szCs w:val="24"/>
        </w:rPr>
        <w:t>расширение опыта деятельности экологической направленности;</w:t>
      </w:r>
    </w:p>
    <w:p w:rsidR="00A73A24" w:rsidRPr="00A73A24" w:rsidRDefault="00A73A24" w:rsidP="00A73A24">
      <w:pPr>
        <w:spacing w:line="264" w:lineRule="auto"/>
        <w:ind w:firstLine="600"/>
        <w:jc w:val="both"/>
        <w:rPr>
          <w:sz w:val="24"/>
          <w:szCs w:val="24"/>
        </w:rPr>
      </w:pPr>
      <w:r w:rsidRPr="00A73A24">
        <w:rPr>
          <w:b/>
          <w:color w:val="000000"/>
          <w:sz w:val="24"/>
          <w:szCs w:val="24"/>
        </w:rPr>
        <w:t>ценности научного познания:</w:t>
      </w:r>
    </w:p>
    <w:p w:rsidR="00A73A24" w:rsidRPr="00A73A24" w:rsidRDefault="00A73A24" w:rsidP="0059590D">
      <w:pPr>
        <w:widowControl/>
        <w:numPr>
          <w:ilvl w:val="0"/>
          <w:numId w:val="13"/>
        </w:numPr>
        <w:autoSpaceDE/>
        <w:autoSpaceDN/>
        <w:adjustRightInd/>
        <w:spacing w:line="264" w:lineRule="auto"/>
        <w:jc w:val="both"/>
        <w:rPr>
          <w:sz w:val="24"/>
          <w:szCs w:val="24"/>
        </w:rPr>
      </w:pPr>
      <w:proofErr w:type="spellStart"/>
      <w:r w:rsidRPr="00A73A24">
        <w:rPr>
          <w:color w:val="000000"/>
          <w:sz w:val="24"/>
          <w:szCs w:val="24"/>
        </w:rPr>
        <w:lastRenderedPageBreak/>
        <w:t>сформированность</w:t>
      </w:r>
      <w:proofErr w:type="spellEnd"/>
      <w:r w:rsidRPr="00A73A24">
        <w:rPr>
          <w:color w:val="000000"/>
          <w:sz w:val="24"/>
          <w:szCs w:val="24"/>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A73A24" w:rsidRPr="00A73A24" w:rsidRDefault="00A73A24" w:rsidP="0059590D">
      <w:pPr>
        <w:widowControl/>
        <w:numPr>
          <w:ilvl w:val="0"/>
          <w:numId w:val="13"/>
        </w:numPr>
        <w:autoSpaceDE/>
        <w:autoSpaceDN/>
        <w:adjustRightInd/>
        <w:spacing w:line="264" w:lineRule="auto"/>
        <w:jc w:val="both"/>
        <w:rPr>
          <w:sz w:val="24"/>
          <w:szCs w:val="24"/>
        </w:rPr>
      </w:pPr>
      <w:r w:rsidRPr="00A73A24">
        <w:rPr>
          <w:color w:val="000000"/>
          <w:sz w:val="24"/>
          <w:szCs w:val="24"/>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A73A24" w:rsidRPr="00A73A24" w:rsidRDefault="00A73A24" w:rsidP="0059590D">
      <w:pPr>
        <w:widowControl/>
        <w:numPr>
          <w:ilvl w:val="0"/>
          <w:numId w:val="13"/>
        </w:numPr>
        <w:autoSpaceDE/>
        <w:autoSpaceDN/>
        <w:adjustRightInd/>
        <w:spacing w:line="264" w:lineRule="auto"/>
        <w:jc w:val="both"/>
        <w:rPr>
          <w:sz w:val="24"/>
          <w:szCs w:val="24"/>
        </w:rPr>
      </w:pPr>
      <w:r w:rsidRPr="00A73A24">
        <w:rPr>
          <w:color w:val="000000"/>
          <w:sz w:val="24"/>
          <w:szCs w:val="24"/>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A73A24" w:rsidRPr="00A73A24" w:rsidRDefault="00A73A24" w:rsidP="00A73A24">
      <w:pPr>
        <w:spacing w:line="264" w:lineRule="auto"/>
        <w:ind w:firstLine="600"/>
        <w:jc w:val="both"/>
        <w:rPr>
          <w:sz w:val="24"/>
          <w:szCs w:val="24"/>
        </w:rPr>
      </w:pPr>
      <w:r w:rsidRPr="00A73A24">
        <w:rPr>
          <w:b/>
          <w:color w:val="000000"/>
          <w:sz w:val="24"/>
          <w:szCs w:val="24"/>
        </w:rPr>
        <w:t xml:space="preserve">МЕТАПРЕДМЕТНЫЕ РЕЗУЛЬТАТЫ </w:t>
      </w:r>
    </w:p>
    <w:p w:rsidR="00A73A24" w:rsidRPr="00A73A24" w:rsidRDefault="00A73A24" w:rsidP="00A73A24">
      <w:pPr>
        <w:spacing w:line="264" w:lineRule="auto"/>
        <w:ind w:firstLine="600"/>
        <w:jc w:val="both"/>
        <w:rPr>
          <w:sz w:val="24"/>
          <w:szCs w:val="24"/>
        </w:rPr>
      </w:pPr>
      <w:proofErr w:type="spellStart"/>
      <w:r w:rsidRPr="00A73A24">
        <w:rPr>
          <w:color w:val="000000"/>
          <w:sz w:val="24"/>
          <w:szCs w:val="24"/>
        </w:rPr>
        <w:t>Метапредметные</w:t>
      </w:r>
      <w:proofErr w:type="spellEnd"/>
      <w:r w:rsidRPr="00A73A24">
        <w:rPr>
          <w:color w:val="000000"/>
          <w:sz w:val="24"/>
          <w:szCs w:val="24"/>
        </w:rPr>
        <w:t xml:space="preserve"> результаты освоения основной образовательной программы среднего общего образования должны отражать: </w:t>
      </w:r>
    </w:p>
    <w:p w:rsidR="00A73A24" w:rsidRPr="00A73A24" w:rsidRDefault="00A73A24" w:rsidP="00A73A24">
      <w:pPr>
        <w:spacing w:line="264" w:lineRule="auto"/>
        <w:ind w:firstLine="600"/>
        <w:jc w:val="both"/>
        <w:rPr>
          <w:sz w:val="24"/>
          <w:szCs w:val="24"/>
        </w:rPr>
      </w:pPr>
      <w:r w:rsidRPr="00A73A24">
        <w:rPr>
          <w:b/>
          <w:color w:val="000000"/>
          <w:sz w:val="24"/>
          <w:szCs w:val="24"/>
        </w:rPr>
        <w:t>Овладение универсальными учебными познавательными действиями:</w:t>
      </w:r>
    </w:p>
    <w:p w:rsidR="00A73A24" w:rsidRPr="00A73A24" w:rsidRDefault="00A73A24" w:rsidP="00A73A24">
      <w:pPr>
        <w:spacing w:line="264" w:lineRule="auto"/>
        <w:ind w:firstLine="600"/>
        <w:jc w:val="both"/>
        <w:rPr>
          <w:sz w:val="24"/>
          <w:szCs w:val="24"/>
        </w:rPr>
      </w:pPr>
      <w:r w:rsidRPr="00A73A24">
        <w:rPr>
          <w:b/>
          <w:color w:val="000000"/>
          <w:sz w:val="24"/>
          <w:szCs w:val="24"/>
        </w:rPr>
        <w:t>а) базовые логические действия:</w:t>
      </w:r>
    </w:p>
    <w:p w:rsidR="00A73A24" w:rsidRPr="00A73A24" w:rsidRDefault="00A73A24" w:rsidP="0059590D">
      <w:pPr>
        <w:widowControl/>
        <w:numPr>
          <w:ilvl w:val="0"/>
          <w:numId w:val="14"/>
        </w:numPr>
        <w:autoSpaceDE/>
        <w:autoSpaceDN/>
        <w:adjustRightInd/>
        <w:spacing w:line="264" w:lineRule="auto"/>
        <w:jc w:val="both"/>
        <w:rPr>
          <w:sz w:val="24"/>
          <w:szCs w:val="24"/>
        </w:rPr>
      </w:pPr>
      <w:r w:rsidRPr="00A73A24">
        <w:rPr>
          <w:color w:val="000000"/>
          <w:sz w:val="24"/>
          <w:szCs w:val="24"/>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A73A24" w:rsidRPr="00A73A24" w:rsidRDefault="00A73A24" w:rsidP="0059590D">
      <w:pPr>
        <w:widowControl/>
        <w:numPr>
          <w:ilvl w:val="0"/>
          <w:numId w:val="14"/>
        </w:numPr>
        <w:autoSpaceDE/>
        <w:autoSpaceDN/>
        <w:adjustRightInd/>
        <w:spacing w:line="264" w:lineRule="auto"/>
        <w:jc w:val="both"/>
        <w:rPr>
          <w:sz w:val="24"/>
          <w:szCs w:val="24"/>
        </w:rPr>
      </w:pPr>
      <w:r w:rsidRPr="00A73A24">
        <w:rPr>
          <w:color w:val="000000"/>
          <w:sz w:val="24"/>
          <w:szCs w:val="24"/>
        </w:rPr>
        <w:t>устанавливать существенный признак или основания для сравнения, классификации географических объектов, процессов и явлений и обобщения;</w:t>
      </w:r>
    </w:p>
    <w:p w:rsidR="00A73A24" w:rsidRPr="00A73A24" w:rsidRDefault="00A73A24" w:rsidP="0059590D">
      <w:pPr>
        <w:widowControl/>
        <w:numPr>
          <w:ilvl w:val="0"/>
          <w:numId w:val="14"/>
        </w:numPr>
        <w:autoSpaceDE/>
        <w:autoSpaceDN/>
        <w:adjustRightInd/>
        <w:spacing w:line="264" w:lineRule="auto"/>
        <w:jc w:val="both"/>
        <w:rPr>
          <w:sz w:val="24"/>
          <w:szCs w:val="24"/>
        </w:rPr>
      </w:pPr>
      <w:r w:rsidRPr="00A73A24">
        <w:rPr>
          <w:color w:val="000000"/>
          <w:sz w:val="24"/>
          <w:szCs w:val="24"/>
        </w:rPr>
        <w:t xml:space="preserve">определять цели деятельности, задавать параметры и критерии их достижения; </w:t>
      </w:r>
    </w:p>
    <w:p w:rsidR="00A73A24" w:rsidRPr="00A73A24" w:rsidRDefault="00A73A24" w:rsidP="0059590D">
      <w:pPr>
        <w:widowControl/>
        <w:numPr>
          <w:ilvl w:val="0"/>
          <w:numId w:val="14"/>
        </w:numPr>
        <w:autoSpaceDE/>
        <w:autoSpaceDN/>
        <w:adjustRightInd/>
        <w:spacing w:line="264" w:lineRule="auto"/>
        <w:jc w:val="both"/>
        <w:rPr>
          <w:sz w:val="24"/>
          <w:szCs w:val="24"/>
        </w:rPr>
      </w:pPr>
      <w:r w:rsidRPr="00A73A24">
        <w:rPr>
          <w:color w:val="000000"/>
          <w:sz w:val="24"/>
          <w:szCs w:val="24"/>
        </w:rPr>
        <w:t>разрабатывать план решения географической задачи с учётом анализа имеющихся материальных и нематериальных ресурсов;</w:t>
      </w:r>
    </w:p>
    <w:p w:rsidR="00A73A24" w:rsidRPr="00A73A24" w:rsidRDefault="00A73A24" w:rsidP="0059590D">
      <w:pPr>
        <w:widowControl/>
        <w:numPr>
          <w:ilvl w:val="0"/>
          <w:numId w:val="14"/>
        </w:numPr>
        <w:autoSpaceDE/>
        <w:autoSpaceDN/>
        <w:adjustRightInd/>
        <w:spacing w:line="264" w:lineRule="auto"/>
        <w:jc w:val="both"/>
        <w:rPr>
          <w:sz w:val="24"/>
          <w:szCs w:val="24"/>
        </w:rPr>
      </w:pPr>
      <w:r w:rsidRPr="00A73A24">
        <w:rPr>
          <w:color w:val="000000"/>
          <w:sz w:val="24"/>
          <w:szCs w:val="24"/>
        </w:rPr>
        <w:t>выявлять закономерности и противоречия в рассматриваемых явлениях с учётом предложенной географической задачи;</w:t>
      </w:r>
    </w:p>
    <w:p w:rsidR="00A73A24" w:rsidRPr="00A73A24" w:rsidRDefault="00A73A24" w:rsidP="0059590D">
      <w:pPr>
        <w:widowControl/>
        <w:numPr>
          <w:ilvl w:val="0"/>
          <w:numId w:val="14"/>
        </w:numPr>
        <w:autoSpaceDE/>
        <w:autoSpaceDN/>
        <w:adjustRightInd/>
        <w:spacing w:line="264" w:lineRule="auto"/>
        <w:jc w:val="both"/>
        <w:rPr>
          <w:sz w:val="24"/>
          <w:szCs w:val="24"/>
        </w:rPr>
      </w:pPr>
      <w:r w:rsidRPr="00A73A24">
        <w:rPr>
          <w:color w:val="000000"/>
          <w:sz w:val="24"/>
          <w:szCs w:val="24"/>
        </w:rPr>
        <w:t>вносить коррективы в деятельность, оценивать соответствие результатов целям;</w:t>
      </w:r>
    </w:p>
    <w:p w:rsidR="00A73A24" w:rsidRPr="00A73A24" w:rsidRDefault="00A73A24" w:rsidP="0059590D">
      <w:pPr>
        <w:widowControl/>
        <w:numPr>
          <w:ilvl w:val="0"/>
          <w:numId w:val="14"/>
        </w:numPr>
        <w:autoSpaceDE/>
        <w:autoSpaceDN/>
        <w:adjustRightInd/>
        <w:spacing w:line="264" w:lineRule="auto"/>
        <w:jc w:val="both"/>
        <w:rPr>
          <w:sz w:val="24"/>
          <w:szCs w:val="24"/>
        </w:rPr>
      </w:pPr>
      <w:r w:rsidRPr="00A73A24">
        <w:rPr>
          <w:color w:val="000000"/>
          <w:sz w:val="24"/>
          <w:szCs w:val="24"/>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A73A24" w:rsidRPr="00A73A24" w:rsidRDefault="00A73A24" w:rsidP="0059590D">
      <w:pPr>
        <w:widowControl/>
        <w:numPr>
          <w:ilvl w:val="0"/>
          <w:numId w:val="14"/>
        </w:numPr>
        <w:autoSpaceDE/>
        <w:autoSpaceDN/>
        <w:adjustRightInd/>
        <w:spacing w:line="264" w:lineRule="auto"/>
        <w:jc w:val="both"/>
        <w:rPr>
          <w:sz w:val="24"/>
          <w:szCs w:val="24"/>
        </w:rPr>
      </w:pPr>
      <w:proofErr w:type="spellStart"/>
      <w:r w:rsidRPr="00A73A24">
        <w:rPr>
          <w:color w:val="000000"/>
          <w:sz w:val="24"/>
          <w:szCs w:val="24"/>
        </w:rPr>
        <w:t>креативно</w:t>
      </w:r>
      <w:proofErr w:type="spellEnd"/>
      <w:r w:rsidRPr="00A73A24">
        <w:rPr>
          <w:color w:val="000000"/>
          <w:sz w:val="24"/>
          <w:szCs w:val="24"/>
        </w:rPr>
        <w:t xml:space="preserve"> мыслить при поиске путей решения жизненных проблем, имеющих географические аспекты;</w:t>
      </w:r>
    </w:p>
    <w:p w:rsidR="00A73A24" w:rsidRPr="00A73A24" w:rsidRDefault="00A73A24" w:rsidP="00A73A24">
      <w:pPr>
        <w:spacing w:line="264" w:lineRule="auto"/>
        <w:ind w:firstLine="600"/>
        <w:jc w:val="both"/>
        <w:rPr>
          <w:sz w:val="24"/>
          <w:szCs w:val="24"/>
        </w:rPr>
      </w:pPr>
      <w:r w:rsidRPr="00A73A24">
        <w:rPr>
          <w:b/>
          <w:color w:val="000000"/>
          <w:sz w:val="24"/>
          <w:szCs w:val="24"/>
        </w:rPr>
        <w:t xml:space="preserve">б) базовые исследовательские действия: </w:t>
      </w:r>
    </w:p>
    <w:p w:rsidR="00A73A24" w:rsidRPr="00A73A24" w:rsidRDefault="00A73A24" w:rsidP="0059590D">
      <w:pPr>
        <w:widowControl/>
        <w:numPr>
          <w:ilvl w:val="0"/>
          <w:numId w:val="15"/>
        </w:numPr>
        <w:autoSpaceDE/>
        <w:autoSpaceDN/>
        <w:adjustRightInd/>
        <w:spacing w:line="264" w:lineRule="auto"/>
        <w:jc w:val="both"/>
        <w:rPr>
          <w:sz w:val="24"/>
          <w:szCs w:val="24"/>
        </w:rPr>
      </w:pPr>
      <w:r w:rsidRPr="00A73A24">
        <w:rPr>
          <w:color w:val="000000"/>
          <w:sz w:val="24"/>
          <w:szCs w:val="24"/>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A73A24">
        <w:rPr>
          <w:color w:val="000000"/>
          <w:sz w:val="24"/>
          <w:szCs w:val="24"/>
        </w:rPr>
        <w:t>геоэкологических</w:t>
      </w:r>
      <w:proofErr w:type="spellEnd"/>
      <w:r w:rsidRPr="00A73A24">
        <w:rPr>
          <w:color w:val="000000"/>
          <w:sz w:val="24"/>
          <w:szCs w:val="24"/>
        </w:rPr>
        <w:t xml:space="preserve"> объектов, процессов и явлений;</w:t>
      </w:r>
    </w:p>
    <w:p w:rsidR="00A73A24" w:rsidRPr="00A73A24" w:rsidRDefault="00A73A24" w:rsidP="0059590D">
      <w:pPr>
        <w:widowControl/>
        <w:numPr>
          <w:ilvl w:val="0"/>
          <w:numId w:val="15"/>
        </w:numPr>
        <w:autoSpaceDE/>
        <w:autoSpaceDN/>
        <w:adjustRightInd/>
        <w:spacing w:line="264" w:lineRule="auto"/>
        <w:jc w:val="both"/>
        <w:rPr>
          <w:sz w:val="24"/>
          <w:szCs w:val="24"/>
        </w:rPr>
      </w:pPr>
      <w:r w:rsidRPr="00A73A24">
        <w:rPr>
          <w:color w:val="000000"/>
          <w:sz w:val="24"/>
          <w:szCs w:val="24"/>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73A24" w:rsidRPr="00A73A24" w:rsidRDefault="00A73A24" w:rsidP="0059590D">
      <w:pPr>
        <w:widowControl/>
        <w:numPr>
          <w:ilvl w:val="0"/>
          <w:numId w:val="15"/>
        </w:numPr>
        <w:autoSpaceDE/>
        <w:autoSpaceDN/>
        <w:adjustRightInd/>
        <w:spacing w:line="264" w:lineRule="auto"/>
        <w:jc w:val="both"/>
        <w:rPr>
          <w:sz w:val="24"/>
          <w:szCs w:val="24"/>
        </w:rPr>
      </w:pPr>
      <w:r w:rsidRPr="00A73A24">
        <w:rPr>
          <w:color w:val="000000"/>
          <w:sz w:val="24"/>
          <w:szCs w:val="24"/>
        </w:rPr>
        <w:t>владеть научной терминологией, ключевыми понятиями и методами;</w:t>
      </w:r>
    </w:p>
    <w:p w:rsidR="00A73A24" w:rsidRPr="00A73A24" w:rsidRDefault="00A73A24" w:rsidP="0059590D">
      <w:pPr>
        <w:widowControl/>
        <w:numPr>
          <w:ilvl w:val="0"/>
          <w:numId w:val="15"/>
        </w:numPr>
        <w:autoSpaceDE/>
        <w:autoSpaceDN/>
        <w:adjustRightInd/>
        <w:spacing w:line="264" w:lineRule="auto"/>
        <w:jc w:val="both"/>
        <w:rPr>
          <w:sz w:val="24"/>
          <w:szCs w:val="24"/>
        </w:rPr>
      </w:pPr>
      <w:r w:rsidRPr="00A73A24">
        <w:rPr>
          <w:color w:val="000000"/>
          <w:sz w:val="24"/>
          <w:szCs w:val="24"/>
        </w:rPr>
        <w:t>формулировать собственные задачи в образовательной деятельности и жизненных ситуациях;</w:t>
      </w:r>
    </w:p>
    <w:p w:rsidR="00A73A24" w:rsidRPr="00A73A24" w:rsidRDefault="00A73A24" w:rsidP="0059590D">
      <w:pPr>
        <w:widowControl/>
        <w:numPr>
          <w:ilvl w:val="0"/>
          <w:numId w:val="15"/>
        </w:numPr>
        <w:autoSpaceDE/>
        <w:autoSpaceDN/>
        <w:adjustRightInd/>
        <w:spacing w:line="264" w:lineRule="auto"/>
        <w:jc w:val="both"/>
        <w:rPr>
          <w:sz w:val="24"/>
          <w:szCs w:val="24"/>
        </w:rPr>
      </w:pPr>
      <w:r w:rsidRPr="00A73A24">
        <w:rPr>
          <w:color w:val="000000"/>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73A24" w:rsidRPr="00A73A24" w:rsidRDefault="00A73A24" w:rsidP="0059590D">
      <w:pPr>
        <w:widowControl/>
        <w:numPr>
          <w:ilvl w:val="0"/>
          <w:numId w:val="15"/>
        </w:numPr>
        <w:autoSpaceDE/>
        <w:autoSpaceDN/>
        <w:adjustRightInd/>
        <w:spacing w:line="264" w:lineRule="auto"/>
        <w:jc w:val="both"/>
        <w:rPr>
          <w:sz w:val="24"/>
          <w:szCs w:val="24"/>
        </w:rPr>
      </w:pPr>
      <w:r w:rsidRPr="00A73A24">
        <w:rPr>
          <w:color w:val="000000"/>
          <w:sz w:val="24"/>
          <w:szCs w:val="24"/>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A73A24" w:rsidRPr="00A73A24" w:rsidRDefault="00A73A24" w:rsidP="0059590D">
      <w:pPr>
        <w:widowControl/>
        <w:numPr>
          <w:ilvl w:val="0"/>
          <w:numId w:val="15"/>
        </w:numPr>
        <w:autoSpaceDE/>
        <w:autoSpaceDN/>
        <w:adjustRightInd/>
        <w:spacing w:line="264" w:lineRule="auto"/>
        <w:jc w:val="both"/>
        <w:rPr>
          <w:sz w:val="24"/>
          <w:szCs w:val="24"/>
        </w:rPr>
      </w:pPr>
      <w:r w:rsidRPr="00A73A24">
        <w:rPr>
          <w:color w:val="000000"/>
          <w:sz w:val="24"/>
          <w:szCs w:val="24"/>
        </w:rPr>
        <w:t>давать оценку новым ситуациям, оценивать приобретённый опыт;</w:t>
      </w:r>
    </w:p>
    <w:p w:rsidR="00A73A24" w:rsidRPr="00A73A24" w:rsidRDefault="00A73A24" w:rsidP="0059590D">
      <w:pPr>
        <w:widowControl/>
        <w:numPr>
          <w:ilvl w:val="0"/>
          <w:numId w:val="15"/>
        </w:numPr>
        <w:autoSpaceDE/>
        <w:autoSpaceDN/>
        <w:adjustRightInd/>
        <w:spacing w:line="264" w:lineRule="auto"/>
        <w:jc w:val="both"/>
        <w:rPr>
          <w:sz w:val="24"/>
          <w:szCs w:val="24"/>
        </w:rPr>
      </w:pPr>
      <w:r w:rsidRPr="00A73A24">
        <w:rPr>
          <w:color w:val="000000"/>
          <w:sz w:val="24"/>
          <w:szCs w:val="24"/>
        </w:rPr>
        <w:lastRenderedPageBreak/>
        <w:t xml:space="preserve">уметь переносить знания в познавательную и практическую области жизнедеятельности; </w:t>
      </w:r>
    </w:p>
    <w:p w:rsidR="00A73A24" w:rsidRPr="00A73A24" w:rsidRDefault="00A73A24" w:rsidP="0059590D">
      <w:pPr>
        <w:widowControl/>
        <w:numPr>
          <w:ilvl w:val="0"/>
          <w:numId w:val="15"/>
        </w:numPr>
        <w:autoSpaceDE/>
        <w:autoSpaceDN/>
        <w:adjustRightInd/>
        <w:spacing w:line="264" w:lineRule="auto"/>
        <w:jc w:val="both"/>
        <w:rPr>
          <w:sz w:val="24"/>
          <w:szCs w:val="24"/>
        </w:rPr>
      </w:pPr>
      <w:r w:rsidRPr="00A73A24">
        <w:rPr>
          <w:color w:val="000000"/>
          <w:sz w:val="24"/>
          <w:szCs w:val="24"/>
        </w:rPr>
        <w:t>уметь интегрировать знания из разных предметных областей;</w:t>
      </w:r>
    </w:p>
    <w:p w:rsidR="00A73A24" w:rsidRPr="00A73A24" w:rsidRDefault="00A73A24" w:rsidP="0059590D">
      <w:pPr>
        <w:widowControl/>
        <w:numPr>
          <w:ilvl w:val="0"/>
          <w:numId w:val="15"/>
        </w:numPr>
        <w:autoSpaceDE/>
        <w:autoSpaceDN/>
        <w:adjustRightInd/>
        <w:spacing w:line="264" w:lineRule="auto"/>
        <w:jc w:val="both"/>
        <w:rPr>
          <w:sz w:val="24"/>
          <w:szCs w:val="24"/>
        </w:rPr>
      </w:pPr>
      <w:r w:rsidRPr="00A73A24">
        <w:rPr>
          <w:color w:val="000000"/>
          <w:sz w:val="24"/>
          <w:szCs w:val="24"/>
        </w:rPr>
        <w:t>выдвигать новые идеи, предлагать оригинальные подходы и решения, ставить проблемы и задачи, допускающие альтернативные решения;</w:t>
      </w:r>
    </w:p>
    <w:p w:rsidR="00A73A24" w:rsidRPr="00A73A24" w:rsidRDefault="00A73A24" w:rsidP="00A73A24">
      <w:pPr>
        <w:spacing w:line="264" w:lineRule="auto"/>
        <w:ind w:firstLine="600"/>
        <w:jc w:val="both"/>
        <w:rPr>
          <w:sz w:val="24"/>
          <w:szCs w:val="24"/>
        </w:rPr>
      </w:pPr>
      <w:r w:rsidRPr="00A73A24">
        <w:rPr>
          <w:b/>
          <w:color w:val="000000"/>
          <w:sz w:val="24"/>
          <w:szCs w:val="24"/>
        </w:rPr>
        <w:t>в) работа с информацией:</w:t>
      </w:r>
    </w:p>
    <w:p w:rsidR="00A73A24" w:rsidRPr="00A73A24" w:rsidRDefault="00A73A24" w:rsidP="0059590D">
      <w:pPr>
        <w:widowControl/>
        <w:numPr>
          <w:ilvl w:val="0"/>
          <w:numId w:val="16"/>
        </w:numPr>
        <w:autoSpaceDE/>
        <w:autoSpaceDN/>
        <w:adjustRightInd/>
        <w:spacing w:line="264" w:lineRule="auto"/>
        <w:jc w:val="both"/>
        <w:rPr>
          <w:sz w:val="24"/>
          <w:szCs w:val="24"/>
        </w:rPr>
      </w:pPr>
      <w:r w:rsidRPr="00A73A24">
        <w:rPr>
          <w:color w:val="000000"/>
          <w:sz w:val="24"/>
          <w:szCs w:val="24"/>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A73A24" w:rsidRPr="00A73A24" w:rsidRDefault="00A73A24" w:rsidP="0059590D">
      <w:pPr>
        <w:widowControl/>
        <w:numPr>
          <w:ilvl w:val="0"/>
          <w:numId w:val="16"/>
        </w:numPr>
        <w:autoSpaceDE/>
        <w:autoSpaceDN/>
        <w:adjustRightInd/>
        <w:spacing w:line="264" w:lineRule="auto"/>
        <w:jc w:val="both"/>
        <w:rPr>
          <w:sz w:val="24"/>
          <w:szCs w:val="24"/>
        </w:rPr>
      </w:pPr>
      <w:r w:rsidRPr="00A73A24">
        <w:rPr>
          <w:color w:val="000000"/>
          <w:sz w:val="24"/>
          <w:szCs w:val="24"/>
        </w:rPr>
        <w:t>выбирать оптимальную форму представления и визуализации информации с учётом её назначения (тексты, картосхемы, диаграммы и т. д.);</w:t>
      </w:r>
    </w:p>
    <w:p w:rsidR="00A73A24" w:rsidRPr="00A73A24" w:rsidRDefault="00A73A24" w:rsidP="0059590D">
      <w:pPr>
        <w:widowControl/>
        <w:numPr>
          <w:ilvl w:val="0"/>
          <w:numId w:val="16"/>
        </w:numPr>
        <w:autoSpaceDE/>
        <w:autoSpaceDN/>
        <w:adjustRightInd/>
        <w:spacing w:line="264" w:lineRule="auto"/>
        <w:jc w:val="both"/>
        <w:rPr>
          <w:sz w:val="24"/>
          <w:szCs w:val="24"/>
        </w:rPr>
      </w:pPr>
      <w:r w:rsidRPr="00A73A24">
        <w:rPr>
          <w:color w:val="000000"/>
          <w:sz w:val="24"/>
          <w:szCs w:val="24"/>
        </w:rPr>
        <w:t xml:space="preserve">оценивать достоверность информации; </w:t>
      </w:r>
    </w:p>
    <w:p w:rsidR="00A73A24" w:rsidRPr="00A73A24" w:rsidRDefault="00A73A24" w:rsidP="0059590D">
      <w:pPr>
        <w:widowControl/>
        <w:numPr>
          <w:ilvl w:val="0"/>
          <w:numId w:val="16"/>
        </w:numPr>
        <w:autoSpaceDE/>
        <w:autoSpaceDN/>
        <w:adjustRightInd/>
        <w:spacing w:line="264" w:lineRule="auto"/>
        <w:jc w:val="both"/>
        <w:rPr>
          <w:sz w:val="24"/>
          <w:szCs w:val="24"/>
        </w:rPr>
      </w:pPr>
      <w:r w:rsidRPr="00A73A24">
        <w:rPr>
          <w:color w:val="000000"/>
          <w:sz w:val="24"/>
          <w:szCs w:val="24"/>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73A24" w:rsidRPr="00A73A24" w:rsidRDefault="00A73A24" w:rsidP="0059590D">
      <w:pPr>
        <w:widowControl/>
        <w:numPr>
          <w:ilvl w:val="0"/>
          <w:numId w:val="16"/>
        </w:numPr>
        <w:autoSpaceDE/>
        <w:autoSpaceDN/>
        <w:adjustRightInd/>
        <w:spacing w:line="264" w:lineRule="auto"/>
        <w:jc w:val="both"/>
        <w:rPr>
          <w:sz w:val="24"/>
          <w:szCs w:val="24"/>
        </w:rPr>
      </w:pPr>
      <w:r w:rsidRPr="00A73A24">
        <w:rPr>
          <w:color w:val="000000"/>
          <w:sz w:val="24"/>
          <w:szCs w:val="24"/>
        </w:rPr>
        <w:t>владеть навыками распознавания и защиты информации, информационной безопасности личности;</w:t>
      </w:r>
    </w:p>
    <w:p w:rsidR="00A73A24" w:rsidRPr="00A73A24" w:rsidRDefault="00A73A24" w:rsidP="00A73A24">
      <w:pPr>
        <w:spacing w:line="264" w:lineRule="auto"/>
        <w:ind w:firstLine="600"/>
        <w:jc w:val="both"/>
        <w:rPr>
          <w:sz w:val="24"/>
          <w:szCs w:val="24"/>
        </w:rPr>
      </w:pPr>
      <w:r w:rsidRPr="00A73A24">
        <w:rPr>
          <w:b/>
          <w:color w:val="000000"/>
          <w:sz w:val="24"/>
          <w:szCs w:val="24"/>
        </w:rPr>
        <w:t xml:space="preserve">Овладение универсальными коммуникативными действиями: </w:t>
      </w:r>
    </w:p>
    <w:p w:rsidR="00A73A24" w:rsidRPr="00A73A24" w:rsidRDefault="00A73A24" w:rsidP="00A73A24">
      <w:pPr>
        <w:spacing w:line="264" w:lineRule="auto"/>
        <w:ind w:firstLine="600"/>
        <w:jc w:val="both"/>
        <w:rPr>
          <w:sz w:val="24"/>
          <w:szCs w:val="24"/>
        </w:rPr>
      </w:pPr>
      <w:r w:rsidRPr="00A73A24">
        <w:rPr>
          <w:b/>
          <w:color w:val="000000"/>
          <w:sz w:val="24"/>
          <w:szCs w:val="24"/>
        </w:rPr>
        <w:t xml:space="preserve">а) общение: </w:t>
      </w:r>
    </w:p>
    <w:p w:rsidR="00A73A24" w:rsidRPr="00A73A24" w:rsidRDefault="00A73A24" w:rsidP="0059590D">
      <w:pPr>
        <w:widowControl/>
        <w:numPr>
          <w:ilvl w:val="0"/>
          <w:numId w:val="17"/>
        </w:numPr>
        <w:autoSpaceDE/>
        <w:autoSpaceDN/>
        <w:adjustRightInd/>
        <w:spacing w:line="264" w:lineRule="auto"/>
        <w:jc w:val="both"/>
        <w:rPr>
          <w:sz w:val="24"/>
          <w:szCs w:val="24"/>
        </w:rPr>
      </w:pPr>
      <w:r w:rsidRPr="00A73A24">
        <w:rPr>
          <w:color w:val="000000"/>
          <w:sz w:val="24"/>
          <w:szCs w:val="24"/>
        </w:rPr>
        <w:t>владеть различными способами общения и взаимодействия;</w:t>
      </w:r>
    </w:p>
    <w:p w:rsidR="00A73A24" w:rsidRPr="00A73A24" w:rsidRDefault="00A73A24" w:rsidP="0059590D">
      <w:pPr>
        <w:widowControl/>
        <w:numPr>
          <w:ilvl w:val="0"/>
          <w:numId w:val="17"/>
        </w:numPr>
        <w:autoSpaceDE/>
        <w:autoSpaceDN/>
        <w:adjustRightInd/>
        <w:spacing w:line="264" w:lineRule="auto"/>
        <w:jc w:val="both"/>
        <w:rPr>
          <w:sz w:val="24"/>
          <w:szCs w:val="24"/>
        </w:rPr>
      </w:pPr>
      <w:proofErr w:type="spellStart"/>
      <w:r w:rsidRPr="00A73A24">
        <w:rPr>
          <w:color w:val="000000"/>
          <w:sz w:val="24"/>
          <w:szCs w:val="24"/>
        </w:rPr>
        <w:t>аргументированно</w:t>
      </w:r>
      <w:proofErr w:type="spellEnd"/>
      <w:r w:rsidRPr="00A73A24">
        <w:rPr>
          <w:color w:val="000000"/>
          <w:sz w:val="24"/>
          <w:szCs w:val="24"/>
        </w:rPr>
        <w:t xml:space="preserve"> вести диалог, уметь смягчать конфликтные ситуации;</w:t>
      </w:r>
    </w:p>
    <w:p w:rsidR="00A73A24" w:rsidRPr="00A73A24" w:rsidRDefault="00A73A24" w:rsidP="0059590D">
      <w:pPr>
        <w:widowControl/>
        <w:numPr>
          <w:ilvl w:val="0"/>
          <w:numId w:val="17"/>
        </w:numPr>
        <w:autoSpaceDE/>
        <w:autoSpaceDN/>
        <w:adjustRightInd/>
        <w:spacing w:line="264" w:lineRule="auto"/>
        <w:jc w:val="both"/>
        <w:rPr>
          <w:sz w:val="24"/>
          <w:szCs w:val="24"/>
        </w:rPr>
      </w:pPr>
      <w:r w:rsidRPr="00A73A24">
        <w:rPr>
          <w:color w:val="000000"/>
          <w:sz w:val="24"/>
          <w:szCs w:val="24"/>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A73A24" w:rsidRPr="00A73A24" w:rsidRDefault="00A73A24" w:rsidP="0059590D">
      <w:pPr>
        <w:widowControl/>
        <w:numPr>
          <w:ilvl w:val="0"/>
          <w:numId w:val="17"/>
        </w:numPr>
        <w:autoSpaceDE/>
        <w:autoSpaceDN/>
        <w:adjustRightInd/>
        <w:spacing w:line="264" w:lineRule="auto"/>
        <w:jc w:val="both"/>
        <w:rPr>
          <w:sz w:val="24"/>
          <w:szCs w:val="24"/>
        </w:rPr>
      </w:pPr>
      <w:r w:rsidRPr="00A73A24">
        <w:rPr>
          <w:color w:val="000000"/>
          <w:sz w:val="24"/>
          <w:szCs w:val="24"/>
        </w:rPr>
        <w:t>развёрнуто и логично излагать свою точку зрения по географическим аспектам различных вопросов с использованием языковых средств;</w:t>
      </w:r>
    </w:p>
    <w:p w:rsidR="00A73A24" w:rsidRPr="00A73A24" w:rsidRDefault="00A73A24" w:rsidP="00A73A24">
      <w:pPr>
        <w:spacing w:line="264" w:lineRule="auto"/>
        <w:ind w:firstLine="600"/>
        <w:jc w:val="both"/>
        <w:rPr>
          <w:sz w:val="24"/>
          <w:szCs w:val="24"/>
        </w:rPr>
      </w:pPr>
      <w:r w:rsidRPr="00A73A24">
        <w:rPr>
          <w:b/>
          <w:color w:val="000000"/>
          <w:sz w:val="24"/>
          <w:szCs w:val="24"/>
        </w:rPr>
        <w:t xml:space="preserve">б) совместная деятельность: </w:t>
      </w:r>
    </w:p>
    <w:p w:rsidR="00A73A24" w:rsidRPr="00A73A24" w:rsidRDefault="00A73A24" w:rsidP="0059590D">
      <w:pPr>
        <w:widowControl/>
        <w:numPr>
          <w:ilvl w:val="0"/>
          <w:numId w:val="18"/>
        </w:numPr>
        <w:autoSpaceDE/>
        <w:autoSpaceDN/>
        <w:adjustRightInd/>
        <w:spacing w:line="264" w:lineRule="auto"/>
        <w:jc w:val="both"/>
        <w:rPr>
          <w:sz w:val="24"/>
          <w:szCs w:val="24"/>
        </w:rPr>
      </w:pPr>
      <w:r w:rsidRPr="00A73A24">
        <w:rPr>
          <w:color w:val="000000"/>
          <w:sz w:val="24"/>
          <w:szCs w:val="24"/>
        </w:rPr>
        <w:t>использовать преимущества командной и индивидуальной работы;</w:t>
      </w:r>
    </w:p>
    <w:p w:rsidR="00A73A24" w:rsidRPr="00A73A24" w:rsidRDefault="00A73A24" w:rsidP="0059590D">
      <w:pPr>
        <w:widowControl/>
        <w:numPr>
          <w:ilvl w:val="0"/>
          <w:numId w:val="18"/>
        </w:numPr>
        <w:autoSpaceDE/>
        <w:autoSpaceDN/>
        <w:adjustRightInd/>
        <w:spacing w:line="264" w:lineRule="auto"/>
        <w:jc w:val="both"/>
        <w:rPr>
          <w:sz w:val="24"/>
          <w:szCs w:val="24"/>
        </w:rPr>
      </w:pPr>
      <w:r w:rsidRPr="00A73A24">
        <w:rPr>
          <w:color w:val="000000"/>
          <w:sz w:val="24"/>
          <w:szCs w:val="24"/>
        </w:rPr>
        <w:t xml:space="preserve">выбирать тематику и методы совместных действий с учётом общих интересов и возможностей каждого члена коллектива; </w:t>
      </w:r>
    </w:p>
    <w:p w:rsidR="00A73A24" w:rsidRPr="00A73A24" w:rsidRDefault="00A73A24" w:rsidP="0059590D">
      <w:pPr>
        <w:widowControl/>
        <w:numPr>
          <w:ilvl w:val="0"/>
          <w:numId w:val="18"/>
        </w:numPr>
        <w:autoSpaceDE/>
        <w:autoSpaceDN/>
        <w:adjustRightInd/>
        <w:spacing w:line="264" w:lineRule="auto"/>
        <w:jc w:val="both"/>
        <w:rPr>
          <w:sz w:val="24"/>
          <w:szCs w:val="24"/>
        </w:rPr>
      </w:pPr>
      <w:r w:rsidRPr="00A73A24">
        <w:rPr>
          <w:color w:val="000000"/>
          <w:sz w:val="24"/>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73A24" w:rsidRPr="00A73A24" w:rsidRDefault="00A73A24" w:rsidP="0059590D">
      <w:pPr>
        <w:widowControl/>
        <w:numPr>
          <w:ilvl w:val="0"/>
          <w:numId w:val="18"/>
        </w:numPr>
        <w:autoSpaceDE/>
        <w:autoSpaceDN/>
        <w:adjustRightInd/>
        <w:spacing w:line="264" w:lineRule="auto"/>
        <w:jc w:val="both"/>
        <w:rPr>
          <w:sz w:val="24"/>
          <w:szCs w:val="24"/>
        </w:rPr>
      </w:pPr>
      <w:r w:rsidRPr="00A73A24">
        <w:rPr>
          <w:color w:val="000000"/>
          <w:sz w:val="24"/>
          <w:szCs w:val="24"/>
        </w:rPr>
        <w:t>оценивать качество своего вклада и каждого участника команды в общий результат по разработанным критериям;</w:t>
      </w:r>
    </w:p>
    <w:p w:rsidR="00A73A24" w:rsidRPr="00A73A24" w:rsidRDefault="00A73A24" w:rsidP="0059590D">
      <w:pPr>
        <w:widowControl/>
        <w:numPr>
          <w:ilvl w:val="0"/>
          <w:numId w:val="18"/>
        </w:numPr>
        <w:autoSpaceDE/>
        <w:autoSpaceDN/>
        <w:adjustRightInd/>
        <w:spacing w:line="264" w:lineRule="auto"/>
        <w:jc w:val="both"/>
        <w:rPr>
          <w:sz w:val="24"/>
          <w:szCs w:val="24"/>
        </w:rPr>
      </w:pPr>
      <w:r w:rsidRPr="00A73A24">
        <w:rPr>
          <w:color w:val="000000"/>
          <w:sz w:val="24"/>
          <w:szCs w:val="24"/>
        </w:rPr>
        <w:t>предлагать новые проекты, оценивать идеи с позиции новизны, оригинальности, практической значимости;</w:t>
      </w:r>
    </w:p>
    <w:p w:rsidR="00A73A24" w:rsidRPr="00A73A24" w:rsidRDefault="00A73A24" w:rsidP="00A73A24">
      <w:pPr>
        <w:spacing w:line="264" w:lineRule="auto"/>
        <w:ind w:firstLine="600"/>
        <w:jc w:val="both"/>
        <w:rPr>
          <w:sz w:val="24"/>
          <w:szCs w:val="24"/>
        </w:rPr>
      </w:pPr>
      <w:r w:rsidRPr="00A73A24">
        <w:rPr>
          <w:b/>
          <w:color w:val="000000"/>
          <w:sz w:val="24"/>
          <w:szCs w:val="24"/>
        </w:rPr>
        <w:t xml:space="preserve">Овладение универсальными регулятивными действиями: </w:t>
      </w:r>
    </w:p>
    <w:p w:rsidR="00A73A24" w:rsidRPr="00A73A24" w:rsidRDefault="00A73A24" w:rsidP="00A73A24">
      <w:pPr>
        <w:spacing w:line="264" w:lineRule="auto"/>
        <w:ind w:firstLine="600"/>
        <w:jc w:val="both"/>
        <w:rPr>
          <w:sz w:val="24"/>
          <w:szCs w:val="24"/>
        </w:rPr>
      </w:pPr>
      <w:r w:rsidRPr="00A73A24">
        <w:rPr>
          <w:b/>
          <w:color w:val="000000"/>
          <w:sz w:val="24"/>
          <w:szCs w:val="24"/>
        </w:rPr>
        <w:t xml:space="preserve">а) самоорганизация: </w:t>
      </w:r>
    </w:p>
    <w:p w:rsidR="00A73A24" w:rsidRPr="00A73A24" w:rsidRDefault="00A73A24" w:rsidP="0059590D">
      <w:pPr>
        <w:widowControl/>
        <w:numPr>
          <w:ilvl w:val="0"/>
          <w:numId w:val="19"/>
        </w:numPr>
        <w:autoSpaceDE/>
        <w:autoSpaceDN/>
        <w:adjustRightInd/>
        <w:spacing w:line="264" w:lineRule="auto"/>
        <w:jc w:val="both"/>
        <w:rPr>
          <w:sz w:val="24"/>
          <w:szCs w:val="24"/>
        </w:rPr>
      </w:pPr>
      <w:r w:rsidRPr="00A73A24">
        <w:rPr>
          <w:color w:val="000000"/>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73A24" w:rsidRPr="00A73A24" w:rsidRDefault="00A73A24" w:rsidP="0059590D">
      <w:pPr>
        <w:widowControl/>
        <w:numPr>
          <w:ilvl w:val="0"/>
          <w:numId w:val="19"/>
        </w:numPr>
        <w:autoSpaceDE/>
        <w:autoSpaceDN/>
        <w:adjustRightInd/>
        <w:spacing w:line="264" w:lineRule="auto"/>
        <w:jc w:val="both"/>
        <w:rPr>
          <w:sz w:val="24"/>
          <w:szCs w:val="24"/>
        </w:rPr>
      </w:pPr>
      <w:r w:rsidRPr="00A73A24">
        <w:rPr>
          <w:color w:val="000000"/>
          <w:sz w:val="24"/>
          <w:szCs w:val="24"/>
        </w:rPr>
        <w:t>самостоятельно составлять план решения проблемы с учётом имеющихся ресурсов, собственных возможностей и предпочтений;</w:t>
      </w:r>
    </w:p>
    <w:p w:rsidR="00A73A24" w:rsidRPr="00A73A24" w:rsidRDefault="00A73A24" w:rsidP="0059590D">
      <w:pPr>
        <w:widowControl/>
        <w:numPr>
          <w:ilvl w:val="0"/>
          <w:numId w:val="19"/>
        </w:numPr>
        <w:autoSpaceDE/>
        <w:autoSpaceDN/>
        <w:adjustRightInd/>
        <w:spacing w:line="264" w:lineRule="auto"/>
        <w:jc w:val="both"/>
        <w:rPr>
          <w:sz w:val="24"/>
          <w:szCs w:val="24"/>
        </w:rPr>
      </w:pPr>
      <w:r w:rsidRPr="00A73A24">
        <w:rPr>
          <w:color w:val="000000"/>
          <w:sz w:val="24"/>
          <w:szCs w:val="24"/>
        </w:rPr>
        <w:t>давать оценку новым ситуациям;</w:t>
      </w:r>
    </w:p>
    <w:p w:rsidR="00A73A24" w:rsidRPr="00A73A24" w:rsidRDefault="00A73A24" w:rsidP="0059590D">
      <w:pPr>
        <w:widowControl/>
        <w:numPr>
          <w:ilvl w:val="0"/>
          <w:numId w:val="19"/>
        </w:numPr>
        <w:autoSpaceDE/>
        <w:autoSpaceDN/>
        <w:adjustRightInd/>
        <w:spacing w:line="264" w:lineRule="auto"/>
        <w:jc w:val="both"/>
        <w:rPr>
          <w:sz w:val="24"/>
          <w:szCs w:val="24"/>
        </w:rPr>
      </w:pPr>
      <w:r w:rsidRPr="00A73A24">
        <w:rPr>
          <w:color w:val="000000"/>
          <w:sz w:val="24"/>
          <w:szCs w:val="24"/>
        </w:rPr>
        <w:lastRenderedPageBreak/>
        <w:t>расширять рамки учебного предмета на основе личных предпочтений;</w:t>
      </w:r>
    </w:p>
    <w:p w:rsidR="00A73A24" w:rsidRPr="00A73A24" w:rsidRDefault="00A73A24" w:rsidP="0059590D">
      <w:pPr>
        <w:widowControl/>
        <w:numPr>
          <w:ilvl w:val="0"/>
          <w:numId w:val="19"/>
        </w:numPr>
        <w:autoSpaceDE/>
        <w:autoSpaceDN/>
        <w:adjustRightInd/>
        <w:spacing w:line="264" w:lineRule="auto"/>
        <w:jc w:val="both"/>
        <w:rPr>
          <w:sz w:val="24"/>
          <w:szCs w:val="24"/>
        </w:rPr>
      </w:pPr>
      <w:r w:rsidRPr="00A73A24">
        <w:rPr>
          <w:color w:val="000000"/>
          <w:sz w:val="24"/>
          <w:szCs w:val="24"/>
        </w:rPr>
        <w:t>делать осознанный выбор, аргументировать его, брать ответственность за решение;</w:t>
      </w:r>
    </w:p>
    <w:p w:rsidR="00A73A24" w:rsidRPr="00A73A24" w:rsidRDefault="00A73A24" w:rsidP="0059590D">
      <w:pPr>
        <w:widowControl/>
        <w:numPr>
          <w:ilvl w:val="0"/>
          <w:numId w:val="19"/>
        </w:numPr>
        <w:autoSpaceDE/>
        <w:autoSpaceDN/>
        <w:adjustRightInd/>
        <w:spacing w:line="264" w:lineRule="auto"/>
        <w:jc w:val="both"/>
        <w:rPr>
          <w:sz w:val="24"/>
          <w:szCs w:val="24"/>
        </w:rPr>
      </w:pPr>
      <w:r w:rsidRPr="00A73A24">
        <w:rPr>
          <w:color w:val="000000"/>
          <w:sz w:val="24"/>
          <w:szCs w:val="24"/>
        </w:rPr>
        <w:t>оценивать приобретённый опыт;</w:t>
      </w:r>
    </w:p>
    <w:p w:rsidR="00A73A24" w:rsidRPr="00A73A24" w:rsidRDefault="00A73A24" w:rsidP="0059590D">
      <w:pPr>
        <w:widowControl/>
        <w:numPr>
          <w:ilvl w:val="0"/>
          <w:numId w:val="19"/>
        </w:numPr>
        <w:autoSpaceDE/>
        <w:autoSpaceDN/>
        <w:adjustRightInd/>
        <w:spacing w:line="264" w:lineRule="auto"/>
        <w:jc w:val="both"/>
        <w:rPr>
          <w:sz w:val="24"/>
          <w:szCs w:val="24"/>
        </w:rPr>
      </w:pPr>
      <w:r w:rsidRPr="00A73A24">
        <w:rPr>
          <w:color w:val="000000"/>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73A24" w:rsidRPr="00A73A24" w:rsidRDefault="00A73A24" w:rsidP="00A73A24">
      <w:pPr>
        <w:spacing w:line="264" w:lineRule="auto"/>
        <w:ind w:firstLine="600"/>
        <w:jc w:val="both"/>
        <w:rPr>
          <w:sz w:val="24"/>
          <w:szCs w:val="24"/>
        </w:rPr>
      </w:pPr>
      <w:r w:rsidRPr="00A73A24">
        <w:rPr>
          <w:b/>
          <w:color w:val="000000"/>
          <w:sz w:val="24"/>
          <w:szCs w:val="24"/>
        </w:rPr>
        <w:t>б) самоконтроль:</w:t>
      </w:r>
    </w:p>
    <w:p w:rsidR="00A73A24" w:rsidRPr="00A73A24" w:rsidRDefault="00A73A24" w:rsidP="0059590D">
      <w:pPr>
        <w:widowControl/>
        <w:numPr>
          <w:ilvl w:val="0"/>
          <w:numId w:val="20"/>
        </w:numPr>
        <w:autoSpaceDE/>
        <w:autoSpaceDN/>
        <w:adjustRightInd/>
        <w:spacing w:line="264" w:lineRule="auto"/>
        <w:jc w:val="both"/>
        <w:rPr>
          <w:sz w:val="24"/>
          <w:szCs w:val="24"/>
        </w:rPr>
      </w:pPr>
      <w:r w:rsidRPr="00A73A24">
        <w:rPr>
          <w:color w:val="000000"/>
          <w:sz w:val="24"/>
          <w:szCs w:val="24"/>
        </w:rPr>
        <w:t xml:space="preserve">давать оценку новым ситуациям, оценивать соответствие результатов целям; </w:t>
      </w:r>
    </w:p>
    <w:p w:rsidR="00A73A24" w:rsidRPr="00A73A24" w:rsidRDefault="00A73A24" w:rsidP="0059590D">
      <w:pPr>
        <w:widowControl/>
        <w:numPr>
          <w:ilvl w:val="0"/>
          <w:numId w:val="20"/>
        </w:numPr>
        <w:autoSpaceDE/>
        <w:autoSpaceDN/>
        <w:adjustRightInd/>
        <w:spacing w:line="264" w:lineRule="auto"/>
        <w:jc w:val="both"/>
        <w:rPr>
          <w:sz w:val="24"/>
          <w:szCs w:val="24"/>
        </w:rPr>
      </w:pPr>
      <w:r w:rsidRPr="00A73A24">
        <w:rPr>
          <w:color w:val="000000"/>
          <w:sz w:val="24"/>
          <w:szCs w:val="24"/>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A73A24" w:rsidRPr="00A73A24" w:rsidRDefault="00A73A24" w:rsidP="0059590D">
      <w:pPr>
        <w:widowControl/>
        <w:numPr>
          <w:ilvl w:val="0"/>
          <w:numId w:val="20"/>
        </w:numPr>
        <w:autoSpaceDE/>
        <w:autoSpaceDN/>
        <w:adjustRightInd/>
        <w:spacing w:line="264" w:lineRule="auto"/>
        <w:jc w:val="both"/>
        <w:rPr>
          <w:sz w:val="24"/>
          <w:szCs w:val="24"/>
        </w:rPr>
      </w:pPr>
      <w:r w:rsidRPr="00A73A24">
        <w:rPr>
          <w:color w:val="000000"/>
          <w:sz w:val="24"/>
          <w:szCs w:val="24"/>
        </w:rPr>
        <w:t xml:space="preserve">оценивать риски и своевременно принимать решения по их снижению; </w:t>
      </w:r>
    </w:p>
    <w:p w:rsidR="00A73A24" w:rsidRPr="00A73A24" w:rsidRDefault="00A73A24" w:rsidP="0059590D">
      <w:pPr>
        <w:widowControl/>
        <w:numPr>
          <w:ilvl w:val="0"/>
          <w:numId w:val="20"/>
        </w:numPr>
        <w:autoSpaceDE/>
        <w:autoSpaceDN/>
        <w:adjustRightInd/>
        <w:spacing w:line="264" w:lineRule="auto"/>
        <w:jc w:val="both"/>
        <w:rPr>
          <w:sz w:val="24"/>
          <w:szCs w:val="24"/>
        </w:rPr>
      </w:pPr>
      <w:r w:rsidRPr="00A73A24">
        <w:rPr>
          <w:color w:val="000000"/>
          <w:sz w:val="24"/>
          <w:szCs w:val="24"/>
        </w:rPr>
        <w:t>использовать приёмы рефлексии для оценки ситуации, выбора верного решения;</w:t>
      </w:r>
    </w:p>
    <w:p w:rsidR="00A73A24" w:rsidRPr="00A73A24" w:rsidRDefault="00A73A24" w:rsidP="0059590D">
      <w:pPr>
        <w:widowControl/>
        <w:numPr>
          <w:ilvl w:val="0"/>
          <w:numId w:val="20"/>
        </w:numPr>
        <w:autoSpaceDE/>
        <w:autoSpaceDN/>
        <w:adjustRightInd/>
        <w:spacing w:line="264" w:lineRule="auto"/>
        <w:jc w:val="both"/>
        <w:rPr>
          <w:sz w:val="24"/>
          <w:szCs w:val="24"/>
        </w:rPr>
      </w:pPr>
      <w:r w:rsidRPr="00A73A24">
        <w:rPr>
          <w:color w:val="000000"/>
          <w:sz w:val="24"/>
          <w:szCs w:val="24"/>
        </w:rPr>
        <w:t>принимать мотивы и аргументы других при анализе результатов деятельности;</w:t>
      </w:r>
    </w:p>
    <w:p w:rsidR="00A73A24" w:rsidRPr="00A73A24" w:rsidRDefault="00A73A24" w:rsidP="00A73A24">
      <w:pPr>
        <w:spacing w:line="264" w:lineRule="auto"/>
        <w:ind w:firstLine="600"/>
        <w:jc w:val="both"/>
        <w:rPr>
          <w:sz w:val="24"/>
          <w:szCs w:val="24"/>
        </w:rPr>
      </w:pPr>
      <w:r w:rsidRPr="00A73A24">
        <w:rPr>
          <w:b/>
          <w:color w:val="000000"/>
          <w:sz w:val="24"/>
          <w:szCs w:val="24"/>
        </w:rPr>
        <w:t xml:space="preserve">в) эмоциональный интеллект, предполагающий </w:t>
      </w:r>
      <w:proofErr w:type="spellStart"/>
      <w:r w:rsidRPr="00A73A24">
        <w:rPr>
          <w:b/>
          <w:color w:val="000000"/>
          <w:sz w:val="24"/>
          <w:szCs w:val="24"/>
        </w:rPr>
        <w:t>сформированность</w:t>
      </w:r>
      <w:proofErr w:type="spellEnd"/>
      <w:r w:rsidRPr="00A73A24">
        <w:rPr>
          <w:b/>
          <w:color w:val="000000"/>
          <w:sz w:val="24"/>
          <w:szCs w:val="24"/>
        </w:rPr>
        <w:t>:</w:t>
      </w:r>
    </w:p>
    <w:p w:rsidR="00A73A24" w:rsidRPr="00A73A24" w:rsidRDefault="00A73A24" w:rsidP="0059590D">
      <w:pPr>
        <w:widowControl/>
        <w:numPr>
          <w:ilvl w:val="0"/>
          <w:numId w:val="21"/>
        </w:numPr>
        <w:autoSpaceDE/>
        <w:autoSpaceDN/>
        <w:adjustRightInd/>
        <w:spacing w:line="264" w:lineRule="auto"/>
        <w:jc w:val="both"/>
        <w:rPr>
          <w:sz w:val="24"/>
          <w:szCs w:val="24"/>
        </w:rPr>
      </w:pPr>
      <w:r w:rsidRPr="00A73A24">
        <w:rPr>
          <w:color w:val="000000"/>
          <w:sz w:val="24"/>
          <w:szCs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73A24" w:rsidRPr="00A73A24" w:rsidRDefault="00A73A24" w:rsidP="0059590D">
      <w:pPr>
        <w:widowControl/>
        <w:numPr>
          <w:ilvl w:val="0"/>
          <w:numId w:val="21"/>
        </w:numPr>
        <w:autoSpaceDE/>
        <w:autoSpaceDN/>
        <w:adjustRightInd/>
        <w:spacing w:line="264" w:lineRule="auto"/>
        <w:jc w:val="both"/>
        <w:rPr>
          <w:sz w:val="24"/>
          <w:szCs w:val="24"/>
        </w:rPr>
      </w:pPr>
      <w:r w:rsidRPr="00A73A24">
        <w:rPr>
          <w:color w:val="000000"/>
          <w:sz w:val="24"/>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73A24" w:rsidRPr="00A73A24" w:rsidRDefault="00A73A24" w:rsidP="0059590D">
      <w:pPr>
        <w:widowControl/>
        <w:numPr>
          <w:ilvl w:val="0"/>
          <w:numId w:val="21"/>
        </w:numPr>
        <w:autoSpaceDE/>
        <w:autoSpaceDN/>
        <w:adjustRightInd/>
        <w:spacing w:line="264" w:lineRule="auto"/>
        <w:jc w:val="both"/>
        <w:rPr>
          <w:sz w:val="24"/>
          <w:szCs w:val="24"/>
        </w:rPr>
      </w:pPr>
      <w:r w:rsidRPr="00A73A24">
        <w:rPr>
          <w:color w:val="000000"/>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73A24" w:rsidRPr="00A73A24" w:rsidRDefault="00A73A24" w:rsidP="0059590D">
      <w:pPr>
        <w:widowControl/>
        <w:numPr>
          <w:ilvl w:val="0"/>
          <w:numId w:val="21"/>
        </w:numPr>
        <w:autoSpaceDE/>
        <w:autoSpaceDN/>
        <w:adjustRightInd/>
        <w:spacing w:line="264" w:lineRule="auto"/>
        <w:jc w:val="both"/>
        <w:rPr>
          <w:sz w:val="24"/>
          <w:szCs w:val="24"/>
        </w:rPr>
      </w:pPr>
      <w:proofErr w:type="spellStart"/>
      <w:r w:rsidRPr="00A73A24">
        <w:rPr>
          <w:color w:val="000000"/>
          <w:sz w:val="24"/>
          <w:szCs w:val="24"/>
        </w:rPr>
        <w:t>эмпатии</w:t>
      </w:r>
      <w:proofErr w:type="spellEnd"/>
      <w:r w:rsidRPr="00A73A24">
        <w:rPr>
          <w:color w:val="000000"/>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73A24" w:rsidRPr="00A73A24" w:rsidRDefault="00A73A24" w:rsidP="0059590D">
      <w:pPr>
        <w:widowControl/>
        <w:numPr>
          <w:ilvl w:val="0"/>
          <w:numId w:val="21"/>
        </w:numPr>
        <w:autoSpaceDE/>
        <w:autoSpaceDN/>
        <w:adjustRightInd/>
        <w:spacing w:line="264" w:lineRule="auto"/>
        <w:jc w:val="both"/>
        <w:rPr>
          <w:sz w:val="24"/>
          <w:szCs w:val="24"/>
        </w:rPr>
      </w:pPr>
      <w:r w:rsidRPr="00A73A24">
        <w:rPr>
          <w:color w:val="000000"/>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p w:rsidR="00A73A24" w:rsidRPr="00A73A24" w:rsidRDefault="00A73A24" w:rsidP="00A73A24">
      <w:pPr>
        <w:spacing w:line="264" w:lineRule="auto"/>
        <w:ind w:firstLine="600"/>
        <w:jc w:val="both"/>
        <w:rPr>
          <w:sz w:val="24"/>
          <w:szCs w:val="24"/>
        </w:rPr>
      </w:pPr>
      <w:r w:rsidRPr="00A73A24">
        <w:rPr>
          <w:b/>
          <w:color w:val="000000"/>
          <w:sz w:val="24"/>
          <w:szCs w:val="24"/>
        </w:rPr>
        <w:t>г) принятие себя и других:</w:t>
      </w:r>
    </w:p>
    <w:p w:rsidR="00A73A24" w:rsidRPr="00A73A24" w:rsidRDefault="00A73A24" w:rsidP="0059590D">
      <w:pPr>
        <w:widowControl/>
        <w:numPr>
          <w:ilvl w:val="0"/>
          <w:numId w:val="22"/>
        </w:numPr>
        <w:autoSpaceDE/>
        <w:autoSpaceDN/>
        <w:adjustRightInd/>
        <w:spacing w:line="264" w:lineRule="auto"/>
        <w:jc w:val="both"/>
        <w:rPr>
          <w:sz w:val="24"/>
          <w:szCs w:val="24"/>
        </w:rPr>
      </w:pPr>
      <w:r w:rsidRPr="00A73A24">
        <w:rPr>
          <w:color w:val="000000"/>
          <w:sz w:val="24"/>
          <w:szCs w:val="24"/>
        </w:rPr>
        <w:t>принимать себя, понимая свои недостатки и достоинства;</w:t>
      </w:r>
    </w:p>
    <w:p w:rsidR="00A73A24" w:rsidRPr="00A73A24" w:rsidRDefault="00A73A24" w:rsidP="0059590D">
      <w:pPr>
        <w:widowControl/>
        <w:numPr>
          <w:ilvl w:val="0"/>
          <w:numId w:val="22"/>
        </w:numPr>
        <w:autoSpaceDE/>
        <w:autoSpaceDN/>
        <w:adjustRightInd/>
        <w:spacing w:line="264" w:lineRule="auto"/>
        <w:jc w:val="both"/>
        <w:rPr>
          <w:sz w:val="24"/>
          <w:szCs w:val="24"/>
        </w:rPr>
      </w:pPr>
      <w:r w:rsidRPr="00A73A24">
        <w:rPr>
          <w:color w:val="000000"/>
          <w:sz w:val="24"/>
          <w:szCs w:val="24"/>
        </w:rPr>
        <w:t>принимать мотивы и аргументы других при анализе результатов деятельности;</w:t>
      </w:r>
    </w:p>
    <w:p w:rsidR="00A73A24" w:rsidRPr="00A73A24" w:rsidRDefault="00A73A24" w:rsidP="0059590D">
      <w:pPr>
        <w:widowControl/>
        <w:numPr>
          <w:ilvl w:val="0"/>
          <w:numId w:val="22"/>
        </w:numPr>
        <w:autoSpaceDE/>
        <w:autoSpaceDN/>
        <w:adjustRightInd/>
        <w:spacing w:line="264" w:lineRule="auto"/>
        <w:jc w:val="both"/>
        <w:rPr>
          <w:sz w:val="24"/>
          <w:szCs w:val="24"/>
        </w:rPr>
      </w:pPr>
      <w:r w:rsidRPr="00A73A24">
        <w:rPr>
          <w:color w:val="000000"/>
          <w:sz w:val="24"/>
          <w:szCs w:val="24"/>
        </w:rPr>
        <w:t>признавать своё право и право других на ошибки;</w:t>
      </w:r>
    </w:p>
    <w:p w:rsidR="00A73A24" w:rsidRPr="00A73A24" w:rsidRDefault="00A73A24" w:rsidP="0059590D">
      <w:pPr>
        <w:widowControl/>
        <w:numPr>
          <w:ilvl w:val="0"/>
          <w:numId w:val="22"/>
        </w:numPr>
        <w:autoSpaceDE/>
        <w:autoSpaceDN/>
        <w:adjustRightInd/>
        <w:spacing w:line="264" w:lineRule="auto"/>
        <w:jc w:val="both"/>
        <w:rPr>
          <w:sz w:val="24"/>
          <w:szCs w:val="24"/>
        </w:rPr>
      </w:pPr>
      <w:r w:rsidRPr="00A73A24">
        <w:rPr>
          <w:color w:val="000000"/>
          <w:sz w:val="24"/>
          <w:szCs w:val="24"/>
        </w:rPr>
        <w:t>развивать способность понимать мир с позиции другого человека.</w:t>
      </w:r>
    </w:p>
    <w:p w:rsidR="00A73A24" w:rsidRPr="00A73A24" w:rsidRDefault="00A73A24" w:rsidP="00A73A24">
      <w:pPr>
        <w:spacing w:line="264" w:lineRule="auto"/>
        <w:ind w:firstLine="600"/>
        <w:jc w:val="both"/>
        <w:rPr>
          <w:sz w:val="24"/>
          <w:szCs w:val="24"/>
        </w:rPr>
      </w:pPr>
      <w:r w:rsidRPr="00A73A24">
        <w:rPr>
          <w:b/>
          <w:color w:val="000000"/>
          <w:sz w:val="24"/>
          <w:szCs w:val="24"/>
        </w:rPr>
        <w:t xml:space="preserve">ПРЕДМЕТНЫЕ РЕЗУЛЬТАТЫ </w:t>
      </w:r>
    </w:p>
    <w:p w:rsidR="00A73A24" w:rsidRPr="00A73A24" w:rsidRDefault="00A73A24" w:rsidP="00A73A24">
      <w:pPr>
        <w:spacing w:line="264" w:lineRule="auto"/>
        <w:ind w:firstLine="600"/>
        <w:jc w:val="both"/>
        <w:rPr>
          <w:sz w:val="24"/>
          <w:szCs w:val="24"/>
        </w:rPr>
      </w:pPr>
      <w:r w:rsidRPr="00A73A24">
        <w:rPr>
          <w:color w:val="000000"/>
          <w:sz w:val="24"/>
          <w:szCs w:val="24"/>
        </w:rPr>
        <w:t>Требования к предметным результатам освоения курса географии на базовом уровне должны отражать:</w:t>
      </w:r>
    </w:p>
    <w:p w:rsidR="000975B9" w:rsidRPr="000975B9" w:rsidRDefault="00A73A24" w:rsidP="0059590D">
      <w:pPr>
        <w:pStyle w:val="a4"/>
        <w:numPr>
          <w:ilvl w:val="0"/>
          <w:numId w:val="23"/>
        </w:numPr>
        <w:spacing w:line="264" w:lineRule="auto"/>
        <w:ind w:left="993"/>
        <w:jc w:val="both"/>
        <w:rPr>
          <w:sz w:val="24"/>
          <w:szCs w:val="24"/>
        </w:rPr>
      </w:pPr>
      <w:r w:rsidRPr="000975B9">
        <w:rPr>
          <w:color w:val="000000"/>
          <w:sz w:val="24"/>
          <w:szCs w:val="24"/>
        </w:rPr>
        <w:t>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r w:rsidR="000975B9" w:rsidRPr="000975B9">
        <w:rPr>
          <w:color w:val="000000"/>
          <w:sz w:val="24"/>
          <w:szCs w:val="24"/>
        </w:rPr>
        <w:t xml:space="preserve"> определять роль географических наук в достижении целей устойчивого развития; </w:t>
      </w:r>
    </w:p>
    <w:p w:rsidR="000975B9" w:rsidRPr="000975B9" w:rsidRDefault="00A73A24" w:rsidP="0059590D">
      <w:pPr>
        <w:pStyle w:val="a4"/>
        <w:numPr>
          <w:ilvl w:val="0"/>
          <w:numId w:val="23"/>
        </w:numPr>
        <w:spacing w:line="264" w:lineRule="auto"/>
        <w:ind w:left="993"/>
        <w:jc w:val="both"/>
        <w:rPr>
          <w:sz w:val="24"/>
          <w:szCs w:val="24"/>
        </w:rPr>
      </w:pPr>
      <w:r w:rsidRPr="000975B9">
        <w:rPr>
          <w:color w:val="000000"/>
          <w:sz w:val="24"/>
          <w:szCs w:val="24"/>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r w:rsidR="000975B9">
        <w:rPr>
          <w:color w:val="000000"/>
          <w:sz w:val="24"/>
          <w:szCs w:val="24"/>
        </w:rPr>
        <w:t xml:space="preserve"> </w:t>
      </w:r>
      <w:r w:rsidRPr="000975B9">
        <w:rPr>
          <w:color w:val="000000"/>
          <w:sz w:val="24"/>
          <w:szCs w:val="24"/>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r w:rsidR="000975B9">
        <w:rPr>
          <w:color w:val="000000"/>
          <w:sz w:val="24"/>
          <w:szCs w:val="24"/>
        </w:rPr>
        <w:t xml:space="preserve"> </w:t>
      </w:r>
      <w:r w:rsidRPr="000975B9">
        <w:rPr>
          <w:color w:val="000000"/>
          <w:sz w:val="24"/>
          <w:szCs w:val="24"/>
        </w:rPr>
        <w:t xml:space="preserve">приводить примеры наиболее крупных стран по численности населения и площади территории, стран, имеющих различное географическое </w:t>
      </w:r>
      <w:r w:rsidRPr="000975B9">
        <w:rPr>
          <w:color w:val="000000"/>
          <w:sz w:val="24"/>
          <w:szCs w:val="24"/>
        </w:rPr>
        <w:lastRenderedPageBreak/>
        <w:t>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0975B9" w:rsidRPr="000975B9" w:rsidRDefault="00A73A24" w:rsidP="0059590D">
      <w:pPr>
        <w:pStyle w:val="a4"/>
        <w:numPr>
          <w:ilvl w:val="0"/>
          <w:numId w:val="23"/>
        </w:numPr>
        <w:spacing w:line="264" w:lineRule="auto"/>
        <w:ind w:left="993"/>
        <w:jc w:val="both"/>
        <w:rPr>
          <w:color w:val="000000"/>
          <w:sz w:val="24"/>
          <w:szCs w:val="24"/>
        </w:rPr>
      </w:pPr>
      <w:proofErr w:type="spellStart"/>
      <w:r w:rsidRPr="000975B9">
        <w:rPr>
          <w:color w:val="000000"/>
          <w:sz w:val="24"/>
          <w:szCs w:val="24"/>
        </w:rPr>
        <w:t>сформированность</w:t>
      </w:r>
      <w:proofErr w:type="spellEnd"/>
      <w:r w:rsidRPr="000975B9">
        <w:rPr>
          <w:color w:val="000000"/>
          <w:sz w:val="24"/>
          <w:szCs w:val="24"/>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0975B9">
        <w:rPr>
          <w:color w:val="000000"/>
          <w:sz w:val="24"/>
          <w:szCs w:val="24"/>
        </w:rPr>
        <w:t>субурбанизацию</w:t>
      </w:r>
      <w:proofErr w:type="spellEnd"/>
      <w:r w:rsidRPr="000975B9">
        <w:rPr>
          <w:color w:val="000000"/>
          <w:sz w:val="24"/>
          <w:szCs w:val="24"/>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устанавливать взаимосвязи между социально-экономическими и </w:t>
      </w:r>
      <w:proofErr w:type="spellStart"/>
      <w:r w:rsidRPr="000975B9">
        <w:rPr>
          <w:color w:val="000000"/>
          <w:sz w:val="24"/>
          <w:szCs w:val="24"/>
        </w:rPr>
        <w:t>геоэкологическими</w:t>
      </w:r>
      <w:proofErr w:type="spellEnd"/>
      <w:r w:rsidRPr="000975B9">
        <w:rPr>
          <w:color w:val="000000"/>
          <w:sz w:val="24"/>
          <w:szCs w:val="24"/>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r w:rsidR="000975B9" w:rsidRPr="000975B9">
        <w:rPr>
          <w:color w:val="000000"/>
          <w:sz w:val="24"/>
          <w:szCs w:val="24"/>
        </w:rPr>
        <w:t>, природными условиями и природно-ресурсным капиталом и отраслевой структурой хозяйства изученных стран;</w:t>
      </w:r>
    </w:p>
    <w:p w:rsidR="000975B9" w:rsidRPr="000975B9" w:rsidRDefault="000975B9" w:rsidP="0059590D">
      <w:pPr>
        <w:pStyle w:val="a4"/>
        <w:numPr>
          <w:ilvl w:val="0"/>
          <w:numId w:val="23"/>
        </w:numPr>
        <w:spacing w:line="264" w:lineRule="auto"/>
        <w:ind w:left="993"/>
        <w:jc w:val="both"/>
        <w:rPr>
          <w:sz w:val="24"/>
          <w:szCs w:val="24"/>
        </w:rPr>
      </w:pPr>
      <w:r w:rsidRPr="000975B9">
        <w:rPr>
          <w:color w:val="000000"/>
          <w:sz w:val="24"/>
          <w:szCs w:val="24"/>
        </w:rPr>
        <w:t xml:space="preserve">прогнозировать изменения возрастной структуры населения отдельных стран зарубежной Европы с использованием источников географической </w:t>
      </w:r>
      <w:proofErr w:type="spellStart"/>
      <w:r w:rsidRPr="000975B9">
        <w:rPr>
          <w:color w:val="000000"/>
          <w:sz w:val="24"/>
          <w:szCs w:val="24"/>
        </w:rPr>
        <w:t>информации;</w:t>
      </w:r>
      <w:r w:rsidR="00A73A24" w:rsidRPr="000975B9">
        <w:rPr>
          <w:color w:val="000000"/>
          <w:sz w:val="24"/>
          <w:szCs w:val="24"/>
        </w:rPr>
        <w:t>формулировать</w:t>
      </w:r>
      <w:proofErr w:type="spellEnd"/>
      <w:r w:rsidR="00A73A24" w:rsidRPr="000975B9">
        <w:rPr>
          <w:color w:val="000000"/>
          <w:sz w:val="24"/>
          <w:szCs w:val="24"/>
        </w:rPr>
        <w:t xml:space="preserve"> и/или обосновывать выводы на основе использования географических знаний;</w:t>
      </w:r>
    </w:p>
    <w:p w:rsidR="000975B9" w:rsidRPr="000975B9" w:rsidRDefault="00A73A24" w:rsidP="0059590D">
      <w:pPr>
        <w:pStyle w:val="a4"/>
        <w:numPr>
          <w:ilvl w:val="0"/>
          <w:numId w:val="23"/>
        </w:numPr>
        <w:spacing w:line="264" w:lineRule="auto"/>
        <w:ind w:left="993"/>
        <w:jc w:val="both"/>
        <w:rPr>
          <w:sz w:val="24"/>
          <w:szCs w:val="24"/>
        </w:rPr>
      </w:pPr>
      <w:r w:rsidRPr="000975B9">
        <w:rPr>
          <w:color w:val="000000"/>
          <w:sz w:val="24"/>
          <w:szCs w:val="24"/>
        </w:rPr>
        <w:t xml:space="preserve">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w:t>
      </w:r>
      <w:r w:rsidRPr="000975B9">
        <w:rPr>
          <w:color w:val="000000"/>
          <w:sz w:val="24"/>
          <w:szCs w:val="24"/>
        </w:rPr>
        <w:lastRenderedPageBreak/>
        <w:t xml:space="preserve">демографическая политика, </w:t>
      </w:r>
      <w:proofErr w:type="spellStart"/>
      <w:r w:rsidRPr="000975B9">
        <w:rPr>
          <w:color w:val="000000"/>
          <w:sz w:val="24"/>
          <w:szCs w:val="24"/>
        </w:rPr>
        <w:t>субурбанизация</w:t>
      </w:r>
      <w:proofErr w:type="spellEnd"/>
      <w:r w:rsidRPr="000975B9">
        <w:rPr>
          <w:color w:val="000000"/>
          <w:sz w:val="24"/>
          <w:szCs w:val="24"/>
        </w:rPr>
        <w:t xml:space="preserve">, ложная урбанизация, мегалополисы, развитые и развивающиеся, новые индустриальные, нефтедобывающие страны, </w:t>
      </w:r>
      <w:proofErr w:type="spellStart"/>
      <w:r w:rsidRPr="000975B9">
        <w:rPr>
          <w:color w:val="000000"/>
          <w:sz w:val="24"/>
          <w:szCs w:val="24"/>
        </w:rPr>
        <w:t>ресурсообеспеченность</w:t>
      </w:r>
      <w:proofErr w:type="spellEnd"/>
      <w:r w:rsidRPr="000975B9">
        <w:rPr>
          <w:color w:val="000000"/>
          <w:sz w:val="24"/>
          <w:szCs w:val="24"/>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0975B9">
        <w:rPr>
          <w:color w:val="000000"/>
          <w:sz w:val="24"/>
          <w:szCs w:val="24"/>
        </w:rPr>
        <w:t>деглобализация</w:t>
      </w:r>
      <w:proofErr w:type="spellEnd"/>
      <w:r w:rsidRPr="000975B9">
        <w:rPr>
          <w:color w:val="000000"/>
          <w:sz w:val="24"/>
          <w:szCs w:val="24"/>
        </w:rPr>
        <w:t>, «</w:t>
      </w:r>
      <w:proofErr w:type="spellStart"/>
      <w:r w:rsidRPr="000975B9">
        <w:rPr>
          <w:color w:val="000000"/>
          <w:sz w:val="24"/>
          <w:szCs w:val="24"/>
        </w:rPr>
        <w:t>энергопереход</w:t>
      </w:r>
      <w:proofErr w:type="spellEnd"/>
      <w:r w:rsidRPr="000975B9">
        <w:rPr>
          <w:color w:val="000000"/>
          <w:sz w:val="24"/>
          <w:szCs w:val="24"/>
        </w:rPr>
        <w:t>», международные экономические отношения, устойчивое развитие для решения учебных и (или) практико-ориентированных задач;</w:t>
      </w:r>
    </w:p>
    <w:p w:rsidR="000975B9" w:rsidRPr="000975B9" w:rsidRDefault="000975B9" w:rsidP="0059590D">
      <w:pPr>
        <w:pStyle w:val="a4"/>
        <w:numPr>
          <w:ilvl w:val="0"/>
          <w:numId w:val="23"/>
        </w:numPr>
        <w:spacing w:line="264" w:lineRule="auto"/>
        <w:ind w:left="993"/>
        <w:jc w:val="both"/>
        <w:rPr>
          <w:sz w:val="24"/>
          <w:szCs w:val="24"/>
        </w:rPr>
      </w:pPr>
      <w:r>
        <w:rPr>
          <w:color w:val="000000"/>
          <w:sz w:val="24"/>
          <w:szCs w:val="24"/>
        </w:rPr>
        <w:t>\</w:t>
      </w:r>
      <w:proofErr w:type="spellStart"/>
      <w:r w:rsidR="00A73A24" w:rsidRPr="000975B9">
        <w:rPr>
          <w:color w:val="000000"/>
          <w:sz w:val="24"/>
          <w:szCs w:val="24"/>
        </w:rPr>
        <w:t>сформированность</w:t>
      </w:r>
      <w:proofErr w:type="spellEnd"/>
      <w:r w:rsidR="00A73A24" w:rsidRPr="000975B9">
        <w:rPr>
          <w:color w:val="000000"/>
          <w:sz w:val="24"/>
          <w:szCs w:val="24"/>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0975B9" w:rsidRPr="000975B9" w:rsidRDefault="00A73A24" w:rsidP="0059590D">
      <w:pPr>
        <w:pStyle w:val="a4"/>
        <w:numPr>
          <w:ilvl w:val="0"/>
          <w:numId w:val="23"/>
        </w:numPr>
        <w:spacing w:line="264" w:lineRule="auto"/>
        <w:ind w:left="993"/>
        <w:jc w:val="both"/>
        <w:rPr>
          <w:sz w:val="24"/>
          <w:szCs w:val="24"/>
        </w:rPr>
      </w:pPr>
      <w:proofErr w:type="spellStart"/>
      <w:r w:rsidRPr="000975B9">
        <w:rPr>
          <w:color w:val="000000"/>
          <w:sz w:val="24"/>
          <w:szCs w:val="24"/>
        </w:rPr>
        <w:t>сформированность</w:t>
      </w:r>
      <w:proofErr w:type="spellEnd"/>
      <w:r w:rsidRPr="000975B9">
        <w:rPr>
          <w:color w:val="000000"/>
          <w:sz w:val="24"/>
          <w:szCs w:val="24"/>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w:t>
      </w:r>
      <w:r w:rsidR="00E1436A" w:rsidRPr="00E1436A">
        <w:rPr>
          <w:color w:val="000000"/>
          <w:sz w:val="24"/>
          <w:szCs w:val="24"/>
        </w:rPr>
        <w:t xml:space="preserve">для выявления закономерностей социально-экономических, природных и экологических процессов и явлений на территории регионов мира и отдельных стран </w:t>
      </w:r>
      <w:r w:rsidRPr="000975B9">
        <w:rPr>
          <w:color w:val="000000"/>
          <w:sz w:val="24"/>
          <w:szCs w:val="24"/>
        </w:rPr>
        <w:t xml:space="preserve">прогнозирования: 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0975B9">
        <w:rPr>
          <w:color w:val="000000"/>
          <w:sz w:val="24"/>
          <w:szCs w:val="24"/>
        </w:rPr>
        <w:t>геоинформационные</w:t>
      </w:r>
      <w:proofErr w:type="spellEnd"/>
      <w:r w:rsidRPr="000975B9">
        <w:rPr>
          <w:color w:val="000000"/>
          <w:sz w:val="24"/>
          <w:szCs w:val="24"/>
        </w:rPr>
        <w:t xml:space="preserve"> системы, адекватные решаемым задачам;</w:t>
      </w:r>
      <w:r w:rsidR="000975B9">
        <w:rPr>
          <w:color w:val="000000"/>
          <w:sz w:val="24"/>
          <w:szCs w:val="24"/>
        </w:rPr>
        <w:t xml:space="preserve"> </w:t>
      </w:r>
      <w:r w:rsidRPr="000975B9">
        <w:rPr>
          <w:color w:val="000000"/>
          <w:sz w:val="24"/>
          <w:szCs w:val="24"/>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r w:rsidR="000975B9">
        <w:rPr>
          <w:color w:val="000000"/>
          <w:sz w:val="24"/>
          <w:szCs w:val="24"/>
        </w:rPr>
        <w:t xml:space="preserve"> </w:t>
      </w:r>
      <w:r w:rsidRPr="000975B9">
        <w:rPr>
          <w:color w:val="000000"/>
          <w:sz w:val="24"/>
          <w:szCs w:val="24"/>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r w:rsidR="000975B9">
        <w:rPr>
          <w:color w:val="000000"/>
          <w:sz w:val="24"/>
          <w:szCs w:val="24"/>
        </w:rPr>
        <w:t xml:space="preserve"> </w:t>
      </w:r>
      <w:r w:rsidRPr="000975B9">
        <w:rPr>
          <w:color w:val="000000"/>
          <w:sz w:val="24"/>
          <w:szCs w:val="24"/>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r w:rsidR="000975B9">
        <w:rPr>
          <w:color w:val="000000"/>
          <w:sz w:val="24"/>
          <w:szCs w:val="24"/>
        </w:rPr>
        <w:t xml:space="preserve"> </w:t>
      </w:r>
      <w:r w:rsidRPr="000975B9">
        <w:rPr>
          <w:color w:val="000000"/>
          <w:sz w:val="24"/>
          <w:szCs w:val="24"/>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r w:rsidR="000975B9">
        <w:rPr>
          <w:color w:val="000000"/>
          <w:sz w:val="24"/>
          <w:szCs w:val="24"/>
        </w:rPr>
        <w:t xml:space="preserve"> </w:t>
      </w:r>
      <w:r w:rsidRPr="000975B9">
        <w:rPr>
          <w:color w:val="000000"/>
          <w:sz w:val="24"/>
          <w:szCs w:val="24"/>
        </w:rPr>
        <w:t>самостоятельно находить, отбирать и применять различные методы познания для решения практико-ориентированных задач;</w:t>
      </w:r>
    </w:p>
    <w:p w:rsidR="000975B9" w:rsidRPr="000975B9" w:rsidRDefault="00A73A24" w:rsidP="0059590D">
      <w:pPr>
        <w:pStyle w:val="a4"/>
        <w:numPr>
          <w:ilvl w:val="0"/>
          <w:numId w:val="23"/>
        </w:numPr>
        <w:spacing w:line="264" w:lineRule="auto"/>
        <w:ind w:left="993"/>
        <w:jc w:val="both"/>
        <w:rPr>
          <w:sz w:val="24"/>
          <w:szCs w:val="24"/>
        </w:rPr>
      </w:pPr>
      <w:r w:rsidRPr="000975B9">
        <w:rPr>
          <w:color w:val="000000"/>
          <w:sz w:val="24"/>
          <w:szCs w:val="24"/>
        </w:rPr>
        <w:t>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r w:rsidR="000975B9">
        <w:rPr>
          <w:color w:val="000000"/>
          <w:sz w:val="24"/>
          <w:szCs w:val="24"/>
        </w:rPr>
        <w:t xml:space="preserve"> </w:t>
      </w:r>
      <w:r w:rsidRPr="000975B9">
        <w:rPr>
          <w:color w:val="000000"/>
          <w:sz w:val="24"/>
          <w:szCs w:val="24"/>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r w:rsidR="000975B9">
        <w:rPr>
          <w:color w:val="000000"/>
          <w:sz w:val="24"/>
          <w:szCs w:val="24"/>
        </w:rPr>
        <w:t xml:space="preserve"> </w:t>
      </w:r>
      <w:r w:rsidRPr="000975B9">
        <w:rPr>
          <w:color w:val="000000"/>
          <w:sz w:val="24"/>
          <w:szCs w:val="24"/>
        </w:rPr>
        <w:t>формулировать выводы и заключения на основе анализа и интерпретации информации из различных источников;</w:t>
      </w:r>
      <w:r w:rsidR="000975B9">
        <w:rPr>
          <w:color w:val="000000"/>
          <w:sz w:val="24"/>
          <w:szCs w:val="24"/>
        </w:rPr>
        <w:t xml:space="preserve"> </w:t>
      </w:r>
      <w:r w:rsidRPr="000975B9">
        <w:rPr>
          <w:color w:val="000000"/>
          <w:sz w:val="24"/>
          <w:szCs w:val="24"/>
        </w:rPr>
        <w:t xml:space="preserve">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0975B9" w:rsidRPr="000975B9" w:rsidRDefault="00A73A24" w:rsidP="0059590D">
      <w:pPr>
        <w:pStyle w:val="a4"/>
        <w:numPr>
          <w:ilvl w:val="0"/>
          <w:numId w:val="23"/>
        </w:numPr>
        <w:spacing w:line="264" w:lineRule="auto"/>
        <w:ind w:left="993"/>
        <w:jc w:val="both"/>
        <w:rPr>
          <w:sz w:val="24"/>
          <w:szCs w:val="24"/>
        </w:rPr>
      </w:pPr>
      <w:proofErr w:type="spellStart"/>
      <w:r w:rsidRPr="000975B9">
        <w:rPr>
          <w:color w:val="000000"/>
          <w:sz w:val="24"/>
          <w:szCs w:val="24"/>
        </w:rPr>
        <w:t>сформированность</w:t>
      </w:r>
      <w:proofErr w:type="spellEnd"/>
      <w:r w:rsidRPr="000975B9">
        <w:rPr>
          <w:color w:val="000000"/>
          <w:sz w:val="24"/>
          <w:szCs w:val="24"/>
        </w:rPr>
        <w:t xml:space="preserve"> умений применять географические знания для объяснения </w:t>
      </w:r>
      <w:r w:rsidRPr="000975B9">
        <w:rPr>
          <w:color w:val="000000"/>
          <w:sz w:val="24"/>
          <w:szCs w:val="24"/>
        </w:rPr>
        <w:lastRenderedPageBreak/>
        <w:t xml:space="preserve">изученных социально-экономических и </w:t>
      </w:r>
      <w:proofErr w:type="spellStart"/>
      <w:r w:rsidRPr="000975B9">
        <w:rPr>
          <w:color w:val="000000"/>
          <w:sz w:val="24"/>
          <w:szCs w:val="24"/>
        </w:rPr>
        <w:t>геоэкологических</w:t>
      </w:r>
      <w:proofErr w:type="spellEnd"/>
      <w:r w:rsidRPr="000975B9">
        <w:rPr>
          <w:color w:val="000000"/>
          <w:sz w:val="24"/>
          <w:szCs w:val="24"/>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r w:rsidR="000975B9">
        <w:rPr>
          <w:color w:val="000000"/>
          <w:sz w:val="24"/>
          <w:szCs w:val="24"/>
        </w:rPr>
        <w:t xml:space="preserve"> </w:t>
      </w:r>
      <w:r w:rsidRPr="000975B9">
        <w:rPr>
          <w:color w:val="000000"/>
          <w:sz w:val="24"/>
          <w:szCs w:val="24"/>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r w:rsidR="00E1436A">
        <w:rPr>
          <w:color w:val="000000"/>
          <w:sz w:val="24"/>
          <w:szCs w:val="24"/>
        </w:rPr>
        <w:t xml:space="preserve">, </w:t>
      </w:r>
      <w:r w:rsidR="00E1436A" w:rsidRPr="00E1436A">
        <w:rPr>
          <w:color w:val="000000"/>
          <w:sz w:val="24"/>
          <w:szCs w:val="24"/>
        </w:rPr>
        <w:t>особенности проявления глобальных проблем человечества в различных странах с использованием источников географической информации;</w:t>
      </w:r>
      <w:r w:rsidRPr="000975B9">
        <w:rPr>
          <w:color w:val="000000"/>
          <w:sz w:val="24"/>
          <w:szCs w:val="24"/>
        </w:rPr>
        <w:t>;</w:t>
      </w:r>
    </w:p>
    <w:p w:rsidR="000975B9" w:rsidRPr="000975B9" w:rsidRDefault="00A73A24" w:rsidP="0059590D">
      <w:pPr>
        <w:pStyle w:val="a4"/>
        <w:numPr>
          <w:ilvl w:val="0"/>
          <w:numId w:val="23"/>
        </w:numPr>
        <w:spacing w:line="264" w:lineRule="auto"/>
        <w:ind w:left="993"/>
        <w:jc w:val="both"/>
        <w:rPr>
          <w:sz w:val="24"/>
          <w:szCs w:val="24"/>
        </w:rPr>
      </w:pPr>
      <w:proofErr w:type="spellStart"/>
      <w:r w:rsidRPr="000975B9">
        <w:rPr>
          <w:color w:val="000000"/>
          <w:sz w:val="24"/>
          <w:szCs w:val="24"/>
        </w:rPr>
        <w:t>сформированность</w:t>
      </w:r>
      <w:proofErr w:type="spellEnd"/>
      <w:r w:rsidRPr="000975B9">
        <w:rPr>
          <w:color w:val="000000"/>
          <w:sz w:val="24"/>
          <w:szCs w:val="24"/>
        </w:rPr>
        <w:t xml:space="preserve"> умений применять географические знания для оценки разнообразных явлений и процессов:</w:t>
      </w:r>
      <w:r w:rsidR="000975B9">
        <w:rPr>
          <w:color w:val="000000"/>
          <w:sz w:val="24"/>
          <w:szCs w:val="24"/>
        </w:rPr>
        <w:t xml:space="preserve"> </w:t>
      </w:r>
      <w:r w:rsidRPr="000975B9">
        <w:rPr>
          <w:color w:val="000000"/>
          <w:sz w:val="24"/>
          <w:szCs w:val="24"/>
        </w:rPr>
        <w:t xml:space="preserve">оценивать географические факторы, определяющие сущность и динамику важнейших социально-экономических и </w:t>
      </w:r>
      <w:proofErr w:type="spellStart"/>
      <w:r w:rsidRPr="000975B9">
        <w:rPr>
          <w:color w:val="000000"/>
          <w:sz w:val="24"/>
          <w:szCs w:val="24"/>
        </w:rPr>
        <w:t>геоэкологических</w:t>
      </w:r>
      <w:proofErr w:type="spellEnd"/>
      <w:r w:rsidRPr="000975B9">
        <w:rPr>
          <w:color w:val="000000"/>
          <w:sz w:val="24"/>
          <w:szCs w:val="24"/>
        </w:rPr>
        <w:t xml:space="preserve"> процессов;</w:t>
      </w:r>
      <w:r w:rsidR="000975B9">
        <w:rPr>
          <w:color w:val="000000"/>
          <w:sz w:val="24"/>
          <w:szCs w:val="24"/>
        </w:rPr>
        <w:t xml:space="preserve"> </w:t>
      </w:r>
      <w:r w:rsidR="00E1436A" w:rsidRPr="00E1436A">
        <w:rPr>
          <w:color w:val="000000"/>
          <w:sz w:val="24"/>
          <w:szCs w:val="24"/>
        </w:rPr>
        <w:t xml:space="preserve">изученные социально-экономические и </w:t>
      </w:r>
      <w:proofErr w:type="spellStart"/>
      <w:r w:rsidR="00E1436A" w:rsidRPr="00E1436A">
        <w:rPr>
          <w:color w:val="000000"/>
          <w:sz w:val="24"/>
          <w:szCs w:val="24"/>
        </w:rPr>
        <w:t>геоэкологические</w:t>
      </w:r>
      <w:proofErr w:type="spellEnd"/>
      <w:r w:rsidR="00E1436A" w:rsidRPr="00E1436A">
        <w:rPr>
          <w:color w:val="000000"/>
          <w:sz w:val="24"/>
          <w:szCs w:val="24"/>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r w:rsidR="00E1436A">
        <w:rPr>
          <w:color w:val="000000"/>
          <w:sz w:val="24"/>
          <w:szCs w:val="24"/>
        </w:rPr>
        <w:t xml:space="preserve"> </w:t>
      </w:r>
      <w:r w:rsidRPr="000975B9">
        <w:rPr>
          <w:color w:val="000000"/>
          <w:sz w:val="24"/>
          <w:szCs w:val="24"/>
        </w:rPr>
        <w:t xml:space="preserve">оценивать изученные социально-экономические и </w:t>
      </w:r>
      <w:proofErr w:type="spellStart"/>
      <w:r w:rsidRPr="000975B9">
        <w:rPr>
          <w:color w:val="000000"/>
          <w:sz w:val="24"/>
          <w:szCs w:val="24"/>
        </w:rPr>
        <w:t>геоэкологические</w:t>
      </w:r>
      <w:proofErr w:type="spellEnd"/>
      <w:r w:rsidRPr="000975B9">
        <w:rPr>
          <w:color w:val="000000"/>
          <w:sz w:val="24"/>
          <w:szCs w:val="24"/>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A73A24" w:rsidRPr="000975B9" w:rsidRDefault="00A73A24" w:rsidP="0059590D">
      <w:pPr>
        <w:pStyle w:val="a4"/>
        <w:numPr>
          <w:ilvl w:val="0"/>
          <w:numId w:val="23"/>
        </w:numPr>
        <w:spacing w:line="264" w:lineRule="auto"/>
        <w:ind w:left="993"/>
        <w:jc w:val="both"/>
        <w:rPr>
          <w:sz w:val="24"/>
          <w:szCs w:val="24"/>
        </w:rPr>
      </w:pPr>
      <w:proofErr w:type="spellStart"/>
      <w:r w:rsidRPr="000975B9">
        <w:rPr>
          <w:color w:val="000000"/>
          <w:sz w:val="24"/>
          <w:szCs w:val="24"/>
        </w:rPr>
        <w:t>сформированность</w:t>
      </w:r>
      <w:proofErr w:type="spellEnd"/>
      <w:r w:rsidRPr="000975B9">
        <w:rPr>
          <w:color w:val="000000"/>
          <w:sz w:val="24"/>
          <w:szCs w:val="24"/>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0975B9">
        <w:rPr>
          <w:color w:val="000000"/>
          <w:sz w:val="24"/>
          <w:szCs w:val="24"/>
        </w:rPr>
        <w:t>геосистем</w:t>
      </w:r>
      <w:proofErr w:type="spellEnd"/>
      <w:r w:rsidRPr="000975B9">
        <w:rPr>
          <w:color w:val="000000"/>
          <w:sz w:val="24"/>
          <w:szCs w:val="24"/>
        </w:rPr>
        <w:t xml:space="preserve"> в результате природных и антропогенных воздействий на примере регионов и стран мира, на планетарном уровне</w:t>
      </w:r>
      <w:r w:rsidR="00E1436A">
        <w:rPr>
          <w:color w:val="000000"/>
          <w:sz w:val="24"/>
          <w:szCs w:val="24"/>
        </w:rPr>
        <w:t xml:space="preserve">, </w:t>
      </w:r>
      <w:r w:rsidR="00E1436A" w:rsidRPr="00E1436A">
        <w:rPr>
          <w:color w:val="000000"/>
          <w:sz w:val="24"/>
          <w:szCs w:val="24"/>
        </w:rPr>
        <w:t>приводить примеры взаимосвязи глобальных проблем; возможных путей решения глобальных проблем.</w:t>
      </w:r>
    </w:p>
    <w:p w:rsidR="00A73A24" w:rsidRPr="00A73A24" w:rsidRDefault="00A73A24" w:rsidP="000975B9">
      <w:pPr>
        <w:spacing w:line="264" w:lineRule="auto"/>
        <w:ind w:firstLine="600"/>
        <w:jc w:val="both"/>
        <w:rPr>
          <w:sz w:val="24"/>
          <w:szCs w:val="24"/>
        </w:rPr>
      </w:pPr>
    </w:p>
    <w:p w:rsidR="00174B8F" w:rsidRPr="00C609A1" w:rsidRDefault="00174B8F" w:rsidP="00C609A1">
      <w:pPr>
        <w:shd w:val="clear" w:color="auto" w:fill="FFFFFF"/>
        <w:tabs>
          <w:tab w:val="left" w:pos="494"/>
        </w:tabs>
        <w:spacing w:before="5" w:line="360" w:lineRule="auto"/>
        <w:rPr>
          <w:sz w:val="24"/>
          <w:szCs w:val="24"/>
        </w:rPr>
      </w:pPr>
      <w:r w:rsidRPr="00C609A1">
        <w:rPr>
          <w:b/>
          <w:bCs/>
          <w:color w:val="000000"/>
          <w:sz w:val="24"/>
          <w:szCs w:val="24"/>
        </w:rPr>
        <w:t>1.4.</w:t>
      </w:r>
      <w:r w:rsidRPr="00C609A1">
        <w:rPr>
          <w:b/>
          <w:bCs/>
          <w:color w:val="000000"/>
          <w:sz w:val="24"/>
          <w:szCs w:val="24"/>
        </w:rPr>
        <w:tab/>
      </w:r>
      <w:r w:rsidR="00BC4B19">
        <w:rPr>
          <w:rFonts w:eastAsia="Times New Roman"/>
          <w:b/>
          <w:bCs/>
          <w:color w:val="000000"/>
          <w:sz w:val="24"/>
          <w:szCs w:val="24"/>
        </w:rPr>
        <w:t>К</w:t>
      </w:r>
      <w:r w:rsidRPr="00C609A1">
        <w:rPr>
          <w:rFonts w:eastAsia="Times New Roman"/>
          <w:b/>
          <w:bCs/>
          <w:color w:val="000000"/>
          <w:sz w:val="24"/>
          <w:szCs w:val="24"/>
        </w:rPr>
        <w:t xml:space="preserve">оличество часов на освоение программы </w:t>
      </w:r>
      <w:r w:rsidR="009C5CEB">
        <w:rPr>
          <w:rFonts w:eastAsia="Times New Roman"/>
          <w:b/>
          <w:bCs/>
          <w:color w:val="000000"/>
          <w:sz w:val="24"/>
          <w:szCs w:val="24"/>
        </w:rPr>
        <w:t>предмета</w:t>
      </w:r>
      <w:r w:rsidRPr="00C609A1">
        <w:rPr>
          <w:rFonts w:eastAsia="Times New Roman"/>
          <w:b/>
          <w:bCs/>
          <w:color w:val="000000"/>
          <w:sz w:val="24"/>
          <w:szCs w:val="24"/>
        </w:rPr>
        <w:t>:</w:t>
      </w:r>
    </w:p>
    <w:p w:rsidR="00174B8F" w:rsidRPr="00C609A1" w:rsidRDefault="00270D49" w:rsidP="00C609A1">
      <w:pPr>
        <w:shd w:val="clear" w:color="auto" w:fill="FFFFFF"/>
        <w:tabs>
          <w:tab w:val="left" w:leader="underscore" w:pos="6806"/>
        </w:tabs>
        <w:spacing w:line="360" w:lineRule="auto"/>
        <w:ind w:left="725"/>
        <w:rPr>
          <w:sz w:val="24"/>
          <w:szCs w:val="24"/>
        </w:rPr>
      </w:pPr>
      <w:r>
        <w:rPr>
          <w:rFonts w:eastAsia="Times New Roman"/>
          <w:color w:val="000000"/>
          <w:spacing w:val="-2"/>
          <w:sz w:val="24"/>
          <w:szCs w:val="24"/>
        </w:rPr>
        <w:t>общей</w:t>
      </w:r>
      <w:r w:rsidR="00174B8F" w:rsidRPr="00C609A1">
        <w:rPr>
          <w:rFonts w:eastAsia="Times New Roman"/>
          <w:color w:val="000000"/>
          <w:spacing w:val="-2"/>
          <w:sz w:val="24"/>
          <w:szCs w:val="24"/>
        </w:rPr>
        <w:t xml:space="preserve"> учебной нагрузки студента </w:t>
      </w:r>
      <w:r w:rsidR="00582A12">
        <w:rPr>
          <w:rFonts w:eastAsia="Times New Roman"/>
          <w:color w:val="000000"/>
          <w:sz w:val="24"/>
          <w:szCs w:val="24"/>
        </w:rPr>
        <w:t>104</w:t>
      </w:r>
      <w:r w:rsidR="00A970AC">
        <w:rPr>
          <w:rFonts w:eastAsia="Times New Roman"/>
          <w:color w:val="000000"/>
          <w:sz w:val="24"/>
          <w:szCs w:val="24"/>
        </w:rPr>
        <w:t xml:space="preserve"> </w:t>
      </w:r>
      <w:r w:rsidR="00174B8F" w:rsidRPr="00C609A1">
        <w:rPr>
          <w:rFonts w:eastAsia="Times New Roman"/>
          <w:color w:val="000000"/>
          <w:sz w:val="24"/>
          <w:szCs w:val="24"/>
        </w:rPr>
        <w:t>час</w:t>
      </w:r>
      <w:r w:rsidR="009C329D">
        <w:rPr>
          <w:rFonts w:eastAsia="Times New Roman"/>
          <w:color w:val="000000"/>
          <w:sz w:val="24"/>
          <w:szCs w:val="24"/>
        </w:rPr>
        <w:t>ов</w:t>
      </w:r>
      <w:r w:rsidR="00174B8F" w:rsidRPr="00C609A1">
        <w:rPr>
          <w:rFonts w:eastAsia="Times New Roman"/>
          <w:color w:val="000000"/>
          <w:sz w:val="24"/>
          <w:szCs w:val="24"/>
        </w:rPr>
        <w:t>, в том числе:</w:t>
      </w:r>
    </w:p>
    <w:p w:rsidR="003E6C6C" w:rsidRDefault="00174B8F" w:rsidP="003E6C6C">
      <w:pPr>
        <w:shd w:val="clear" w:color="auto" w:fill="FFFFFF"/>
        <w:tabs>
          <w:tab w:val="left" w:leader="underscore" w:pos="9214"/>
        </w:tabs>
        <w:spacing w:line="360" w:lineRule="auto"/>
        <w:ind w:left="725"/>
        <w:rPr>
          <w:rFonts w:eastAsia="Times New Roman"/>
          <w:color w:val="000000"/>
          <w:sz w:val="24"/>
          <w:szCs w:val="24"/>
        </w:rPr>
      </w:pPr>
      <w:r w:rsidRPr="00C609A1">
        <w:rPr>
          <w:rFonts w:eastAsia="Times New Roman"/>
          <w:color w:val="000000"/>
          <w:spacing w:val="-2"/>
          <w:sz w:val="24"/>
          <w:szCs w:val="24"/>
        </w:rPr>
        <w:t>обязательной  учебной нагрузки студента</w:t>
      </w:r>
      <w:r w:rsidR="00A970AC">
        <w:rPr>
          <w:rFonts w:eastAsia="Times New Roman"/>
          <w:color w:val="000000"/>
          <w:spacing w:val="-2"/>
          <w:sz w:val="24"/>
          <w:szCs w:val="24"/>
        </w:rPr>
        <w:t xml:space="preserve"> </w:t>
      </w:r>
      <w:r w:rsidR="00E1436A">
        <w:rPr>
          <w:rFonts w:eastAsia="Times New Roman"/>
          <w:color w:val="000000"/>
          <w:spacing w:val="-2"/>
          <w:sz w:val="24"/>
          <w:szCs w:val="24"/>
        </w:rPr>
        <w:t>80</w:t>
      </w:r>
      <w:r w:rsidR="003E6C6C">
        <w:rPr>
          <w:rFonts w:eastAsia="Times New Roman"/>
          <w:color w:val="000000"/>
          <w:spacing w:val="-2"/>
          <w:sz w:val="24"/>
          <w:szCs w:val="24"/>
        </w:rPr>
        <w:t xml:space="preserve"> </w:t>
      </w:r>
      <w:r w:rsidR="003E6C6C">
        <w:rPr>
          <w:rFonts w:eastAsia="Times New Roman"/>
          <w:color w:val="000000"/>
          <w:sz w:val="24"/>
          <w:szCs w:val="24"/>
        </w:rPr>
        <w:t>ч</w:t>
      </w:r>
      <w:r w:rsidRPr="00C609A1">
        <w:rPr>
          <w:rFonts w:eastAsia="Times New Roman"/>
          <w:color w:val="000000"/>
          <w:sz w:val="24"/>
          <w:szCs w:val="24"/>
        </w:rPr>
        <w:t>ас</w:t>
      </w:r>
      <w:r w:rsidR="009C329D">
        <w:rPr>
          <w:rFonts w:eastAsia="Times New Roman"/>
          <w:color w:val="000000"/>
          <w:sz w:val="24"/>
          <w:szCs w:val="24"/>
        </w:rPr>
        <w:t>ов</w:t>
      </w:r>
      <w:r w:rsidR="00BC4B19">
        <w:rPr>
          <w:rFonts w:eastAsia="Times New Roman"/>
          <w:color w:val="000000"/>
          <w:sz w:val="24"/>
          <w:szCs w:val="24"/>
        </w:rPr>
        <w:t>.</w:t>
      </w:r>
    </w:p>
    <w:p w:rsidR="0040201B" w:rsidRDefault="0040201B" w:rsidP="003E6C6C">
      <w:pPr>
        <w:shd w:val="clear" w:color="auto" w:fill="FFFFFF"/>
        <w:tabs>
          <w:tab w:val="left" w:leader="underscore" w:pos="9214"/>
        </w:tabs>
        <w:spacing w:line="360" w:lineRule="auto"/>
        <w:ind w:left="725"/>
      </w:pPr>
      <w:r>
        <w:rPr>
          <w:rFonts w:eastAsia="Times New Roman"/>
          <w:color w:val="000000"/>
          <w:sz w:val="24"/>
          <w:szCs w:val="24"/>
        </w:rPr>
        <w:t xml:space="preserve">самостоятельной работы студента </w:t>
      </w:r>
      <w:r w:rsidR="00E1436A">
        <w:rPr>
          <w:rFonts w:eastAsia="Times New Roman"/>
          <w:color w:val="000000"/>
          <w:sz w:val="24"/>
          <w:szCs w:val="24"/>
        </w:rPr>
        <w:t>8</w:t>
      </w:r>
      <w:r>
        <w:rPr>
          <w:rFonts w:eastAsia="Times New Roman"/>
          <w:color w:val="000000"/>
          <w:sz w:val="24"/>
          <w:szCs w:val="24"/>
        </w:rPr>
        <w:t xml:space="preserve"> часов</w:t>
      </w:r>
      <w:r w:rsidRPr="0040201B">
        <w:t xml:space="preserve"> </w:t>
      </w:r>
    </w:p>
    <w:p w:rsidR="0040201B" w:rsidRDefault="0040201B" w:rsidP="003E6C6C">
      <w:pPr>
        <w:shd w:val="clear" w:color="auto" w:fill="FFFFFF"/>
        <w:tabs>
          <w:tab w:val="left" w:leader="underscore" w:pos="9214"/>
        </w:tabs>
        <w:spacing w:line="360" w:lineRule="auto"/>
        <w:ind w:left="725"/>
        <w:rPr>
          <w:rFonts w:eastAsia="Times New Roman"/>
          <w:color w:val="000000"/>
          <w:sz w:val="24"/>
          <w:szCs w:val="24"/>
        </w:rPr>
      </w:pPr>
      <w:r>
        <w:rPr>
          <w:rFonts w:eastAsia="Times New Roman"/>
          <w:color w:val="000000"/>
          <w:sz w:val="24"/>
          <w:szCs w:val="24"/>
        </w:rPr>
        <w:t>п</w:t>
      </w:r>
      <w:r w:rsidRPr="0040201B">
        <w:rPr>
          <w:rFonts w:eastAsia="Times New Roman"/>
          <w:color w:val="000000"/>
          <w:sz w:val="24"/>
          <w:szCs w:val="24"/>
        </w:rPr>
        <w:t>ромежуточн</w:t>
      </w:r>
      <w:r>
        <w:rPr>
          <w:rFonts w:eastAsia="Times New Roman"/>
          <w:color w:val="000000"/>
          <w:sz w:val="24"/>
          <w:szCs w:val="24"/>
        </w:rPr>
        <w:t>ой</w:t>
      </w:r>
      <w:r w:rsidRPr="0040201B">
        <w:rPr>
          <w:rFonts w:eastAsia="Times New Roman"/>
          <w:color w:val="000000"/>
          <w:sz w:val="24"/>
          <w:szCs w:val="24"/>
        </w:rPr>
        <w:t xml:space="preserve"> аттестаци</w:t>
      </w:r>
      <w:r>
        <w:rPr>
          <w:rFonts w:eastAsia="Times New Roman"/>
          <w:color w:val="000000"/>
          <w:sz w:val="24"/>
          <w:szCs w:val="24"/>
        </w:rPr>
        <w:t>и</w:t>
      </w:r>
      <w:r w:rsidRPr="0040201B">
        <w:rPr>
          <w:rFonts w:eastAsia="Times New Roman"/>
          <w:color w:val="000000"/>
          <w:sz w:val="24"/>
          <w:szCs w:val="24"/>
        </w:rPr>
        <w:t xml:space="preserve"> в форме экзамена</w:t>
      </w:r>
      <w:r>
        <w:rPr>
          <w:rFonts w:eastAsia="Times New Roman"/>
          <w:color w:val="000000"/>
          <w:sz w:val="24"/>
          <w:szCs w:val="24"/>
        </w:rPr>
        <w:t xml:space="preserve"> </w:t>
      </w:r>
      <w:r w:rsidR="00582A12">
        <w:rPr>
          <w:rFonts w:eastAsia="Times New Roman"/>
          <w:color w:val="000000"/>
          <w:sz w:val="24"/>
          <w:szCs w:val="24"/>
        </w:rPr>
        <w:t>1</w:t>
      </w:r>
      <w:r w:rsidR="00E1436A">
        <w:rPr>
          <w:rFonts w:eastAsia="Times New Roman"/>
          <w:color w:val="000000"/>
          <w:sz w:val="24"/>
          <w:szCs w:val="24"/>
        </w:rPr>
        <w:t>6</w:t>
      </w:r>
      <w:r>
        <w:rPr>
          <w:rFonts w:eastAsia="Times New Roman"/>
          <w:color w:val="000000"/>
          <w:sz w:val="24"/>
          <w:szCs w:val="24"/>
        </w:rPr>
        <w:t xml:space="preserve"> часов</w:t>
      </w:r>
    </w:p>
    <w:p w:rsidR="0040201B" w:rsidRDefault="0040201B" w:rsidP="003E6C6C">
      <w:pPr>
        <w:shd w:val="clear" w:color="auto" w:fill="FFFFFF"/>
        <w:tabs>
          <w:tab w:val="left" w:leader="underscore" w:pos="9214"/>
        </w:tabs>
        <w:spacing w:line="360" w:lineRule="auto"/>
        <w:ind w:left="725"/>
        <w:rPr>
          <w:rFonts w:eastAsia="Times New Roman"/>
          <w:color w:val="000000"/>
          <w:sz w:val="24"/>
          <w:szCs w:val="24"/>
        </w:rPr>
      </w:pPr>
    </w:p>
    <w:p w:rsidR="0040201B" w:rsidRDefault="0040201B" w:rsidP="003E6C6C">
      <w:pPr>
        <w:shd w:val="clear" w:color="auto" w:fill="FFFFFF"/>
        <w:tabs>
          <w:tab w:val="left" w:leader="underscore" w:pos="9214"/>
        </w:tabs>
        <w:spacing w:line="360" w:lineRule="auto"/>
        <w:ind w:left="725"/>
        <w:rPr>
          <w:rFonts w:eastAsia="Times New Roman"/>
          <w:color w:val="000000"/>
          <w:sz w:val="24"/>
          <w:szCs w:val="24"/>
        </w:rPr>
      </w:pPr>
    </w:p>
    <w:p w:rsidR="00BC4B19" w:rsidRDefault="00BC4B19" w:rsidP="004C5CB8">
      <w:pPr>
        <w:shd w:val="clear" w:color="auto" w:fill="FFFFFF"/>
        <w:spacing w:line="360" w:lineRule="auto"/>
        <w:ind w:firstLine="1421"/>
        <w:jc w:val="center"/>
        <w:rPr>
          <w:rFonts w:eastAsia="Times New Roman"/>
          <w:color w:val="000000"/>
          <w:spacing w:val="-2"/>
          <w:sz w:val="24"/>
          <w:szCs w:val="24"/>
        </w:rPr>
      </w:pPr>
    </w:p>
    <w:p w:rsidR="003E25F9" w:rsidRDefault="00174B8F" w:rsidP="00BC4B19">
      <w:pPr>
        <w:shd w:val="clear" w:color="auto" w:fill="FFFFFF"/>
        <w:spacing w:line="360" w:lineRule="auto"/>
        <w:rPr>
          <w:rFonts w:eastAsia="Times New Roman"/>
          <w:b/>
          <w:bCs/>
          <w:color w:val="000000"/>
          <w:spacing w:val="-2"/>
          <w:sz w:val="24"/>
          <w:szCs w:val="24"/>
        </w:rPr>
      </w:pPr>
      <w:r w:rsidRPr="00C609A1">
        <w:rPr>
          <w:b/>
          <w:bCs/>
          <w:color w:val="000000"/>
          <w:spacing w:val="-2"/>
          <w:sz w:val="24"/>
          <w:szCs w:val="24"/>
        </w:rPr>
        <w:lastRenderedPageBreak/>
        <w:t xml:space="preserve">2. </w:t>
      </w:r>
      <w:r w:rsidRPr="00C609A1">
        <w:rPr>
          <w:rFonts w:eastAsia="Times New Roman"/>
          <w:b/>
          <w:bCs/>
          <w:color w:val="000000"/>
          <w:spacing w:val="-2"/>
          <w:sz w:val="24"/>
          <w:szCs w:val="24"/>
        </w:rPr>
        <w:t xml:space="preserve">СТРУКТУРА И СОДЕРЖАНИЕ </w:t>
      </w:r>
      <w:r w:rsidR="009C5CEB">
        <w:rPr>
          <w:rFonts w:eastAsia="Times New Roman"/>
          <w:b/>
          <w:bCs/>
          <w:color w:val="000000"/>
          <w:spacing w:val="-2"/>
          <w:sz w:val="24"/>
          <w:szCs w:val="24"/>
        </w:rPr>
        <w:t>УЧЕБНОГО ПРЕДМЕТА</w:t>
      </w:r>
      <w:r w:rsidR="00BC4B19">
        <w:rPr>
          <w:rFonts w:eastAsia="Times New Roman"/>
          <w:b/>
          <w:bCs/>
          <w:color w:val="000000"/>
          <w:spacing w:val="-2"/>
          <w:sz w:val="24"/>
          <w:szCs w:val="24"/>
        </w:rPr>
        <w:t xml:space="preserve"> </w:t>
      </w:r>
      <w:r w:rsidR="009C329D">
        <w:rPr>
          <w:rFonts w:eastAsia="Times New Roman"/>
          <w:b/>
          <w:bCs/>
          <w:color w:val="000000"/>
          <w:sz w:val="24"/>
          <w:szCs w:val="24"/>
        </w:rPr>
        <w:t>УПВ.02 «География»</w:t>
      </w:r>
    </w:p>
    <w:p w:rsidR="00174B8F" w:rsidRPr="00C609A1" w:rsidRDefault="00174B8F" w:rsidP="00BC4B19">
      <w:pPr>
        <w:shd w:val="clear" w:color="auto" w:fill="FFFFFF"/>
        <w:spacing w:line="360" w:lineRule="auto"/>
        <w:rPr>
          <w:sz w:val="24"/>
          <w:szCs w:val="24"/>
        </w:rPr>
      </w:pPr>
      <w:r w:rsidRPr="00C609A1">
        <w:rPr>
          <w:rFonts w:eastAsia="Times New Roman"/>
          <w:b/>
          <w:bCs/>
          <w:color w:val="000000"/>
          <w:sz w:val="24"/>
          <w:szCs w:val="24"/>
        </w:rPr>
        <w:t xml:space="preserve">2.1. Объем </w:t>
      </w:r>
      <w:r w:rsidR="009C5CEB">
        <w:rPr>
          <w:rFonts w:eastAsia="Times New Roman"/>
          <w:b/>
          <w:bCs/>
          <w:color w:val="000000"/>
          <w:sz w:val="24"/>
          <w:szCs w:val="24"/>
        </w:rPr>
        <w:t>учебного предмета</w:t>
      </w:r>
      <w:r w:rsidR="009C5CEB" w:rsidRPr="00C609A1">
        <w:rPr>
          <w:rFonts w:eastAsia="Times New Roman"/>
          <w:b/>
          <w:bCs/>
          <w:color w:val="000000"/>
          <w:sz w:val="24"/>
          <w:szCs w:val="24"/>
        </w:rPr>
        <w:t xml:space="preserve"> </w:t>
      </w:r>
      <w:r w:rsidRPr="00C609A1">
        <w:rPr>
          <w:rFonts w:eastAsia="Times New Roman"/>
          <w:b/>
          <w:bCs/>
          <w:color w:val="000000"/>
          <w:sz w:val="24"/>
          <w:szCs w:val="24"/>
        </w:rPr>
        <w:t>и виды учебной работы</w:t>
      </w:r>
    </w:p>
    <w:tbl>
      <w:tblPr>
        <w:tblW w:w="9716" w:type="dxa"/>
        <w:tblInd w:w="40" w:type="dxa"/>
        <w:tblLayout w:type="fixed"/>
        <w:tblCellMar>
          <w:left w:w="40" w:type="dxa"/>
          <w:right w:w="40" w:type="dxa"/>
        </w:tblCellMar>
        <w:tblLook w:val="0000"/>
      </w:tblPr>
      <w:tblGrid>
        <w:gridCol w:w="7797"/>
        <w:gridCol w:w="1919"/>
      </w:tblGrid>
      <w:tr w:rsidR="00174B8F" w:rsidRPr="00C609A1" w:rsidTr="00C35A58">
        <w:trPr>
          <w:trHeight w:hRule="exact" w:val="468"/>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174B8F" w:rsidP="00C609A1">
            <w:pPr>
              <w:shd w:val="clear" w:color="auto" w:fill="FFFFFF"/>
              <w:spacing w:line="360" w:lineRule="auto"/>
              <w:jc w:val="center"/>
              <w:rPr>
                <w:sz w:val="24"/>
                <w:szCs w:val="24"/>
              </w:rPr>
            </w:pPr>
            <w:r w:rsidRPr="00C609A1">
              <w:rPr>
                <w:rFonts w:eastAsia="Times New Roman"/>
                <w:b/>
                <w:bCs/>
                <w:color w:val="000000"/>
                <w:sz w:val="24"/>
                <w:szCs w:val="24"/>
              </w:rPr>
              <w:t>Вид учебной работы</w:t>
            </w:r>
          </w:p>
        </w:tc>
        <w:tc>
          <w:tcPr>
            <w:tcW w:w="1919"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174B8F" w:rsidP="00C609A1">
            <w:pPr>
              <w:shd w:val="clear" w:color="auto" w:fill="FFFFFF"/>
              <w:spacing w:line="360" w:lineRule="auto"/>
              <w:jc w:val="center"/>
              <w:rPr>
                <w:sz w:val="24"/>
                <w:szCs w:val="24"/>
              </w:rPr>
            </w:pPr>
            <w:r w:rsidRPr="00C609A1">
              <w:rPr>
                <w:rFonts w:eastAsia="Times New Roman"/>
                <w:b/>
                <w:bCs/>
                <w:i/>
                <w:iCs/>
                <w:color w:val="000000"/>
                <w:spacing w:val="-2"/>
                <w:sz w:val="24"/>
                <w:szCs w:val="24"/>
              </w:rPr>
              <w:t>Объем часов</w:t>
            </w:r>
          </w:p>
        </w:tc>
      </w:tr>
      <w:tr w:rsidR="00174B8F" w:rsidRPr="00C609A1" w:rsidTr="00C35A58">
        <w:trPr>
          <w:trHeight w:hRule="exact" w:val="333"/>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270D49" w:rsidP="00C609A1">
            <w:pPr>
              <w:shd w:val="clear" w:color="auto" w:fill="FFFFFF"/>
              <w:spacing w:line="360" w:lineRule="auto"/>
              <w:rPr>
                <w:sz w:val="24"/>
                <w:szCs w:val="24"/>
              </w:rPr>
            </w:pPr>
            <w:r>
              <w:rPr>
                <w:rFonts w:eastAsia="Times New Roman"/>
                <w:b/>
                <w:bCs/>
                <w:color w:val="000000"/>
                <w:sz w:val="24"/>
                <w:szCs w:val="24"/>
              </w:rPr>
              <w:t>Общая</w:t>
            </w:r>
            <w:r w:rsidR="00174B8F" w:rsidRPr="00C609A1">
              <w:rPr>
                <w:rFonts w:eastAsia="Times New Roman"/>
                <w:b/>
                <w:bCs/>
                <w:color w:val="000000"/>
                <w:sz w:val="24"/>
                <w:szCs w:val="24"/>
              </w:rPr>
              <w:t xml:space="preserve"> учебная нагрузка (всего)</w:t>
            </w:r>
          </w:p>
        </w:tc>
        <w:tc>
          <w:tcPr>
            <w:tcW w:w="1919"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582A12" w:rsidP="002C44BD">
            <w:pPr>
              <w:shd w:val="clear" w:color="auto" w:fill="FFFFFF"/>
              <w:spacing w:line="360" w:lineRule="auto"/>
              <w:jc w:val="center"/>
              <w:rPr>
                <w:sz w:val="24"/>
                <w:szCs w:val="24"/>
              </w:rPr>
            </w:pPr>
            <w:r>
              <w:rPr>
                <w:i/>
                <w:iCs/>
                <w:color w:val="000000"/>
                <w:sz w:val="24"/>
                <w:szCs w:val="24"/>
              </w:rPr>
              <w:t>104</w:t>
            </w:r>
          </w:p>
        </w:tc>
      </w:tr>
      <w:tr w:rsidR="00174B8F" w:rsidRPr="00C609A1" w:rsidTr="00C35A58">
        <w:trPr>
          <w:trHeight w:hRule="exact" w:val="328"/>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174B8F" w:rsidP="00270D49">
            <w:pPr>
              <w:shd w:val="clear" w:color="auto" w:fill="FFFFFF"/>
              <w:spacing w:line="360" w:lineRule="auto"/>
              <w:rPr>
                <w:sz w:val="24"/>
                <w:szCs w:val="24"/>
              </w:rPr>
            </w:pPr>
            <w:r w:rsidRPr="00C609A1">
              <w:rPr>
                <w:rFonts w:eastAsia="Times New Roman"/>
                <w:b/>
                <w:bCs/>
                <w:color w:val="000000"/>
                <w:spacing w:val="-1"/>
                <w:sz w:val="24"/>
                <w:szCs w:val="24"/>
              </w:rPr>
              <w:t>Обязательная учебная нагрузка (всего)</w:t>
            </w:r>
          </w:p>
        </w:tc>
        <w:tc>
          <w:tcPr>
            <w:tcW w:w="1919"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582A12" w:rsidP="00C609A1">
            <w:pPr>
              <w:shd w:val="clear" w:color="auto" w:fill="FFFFFF"/>
              <w:spacing w:line="360" w:lineRule="auto"/>
              <w:jc w:val="center"/>
              <w:rPr>
                <w:sz w:val="24"/>
                <w:szCs w:val="24"/>
              </w:rPr>
            </w:pPr>
            <w:r>
              <w:rPr>
                <w:i/>
                <w:iCs/>
                <w:color w:val="000000"/>
                <w:sz w:val="24"/>
                <w:szCs w:val="24"/>
              </w:rPr>
              <w:t>80</w:t>
            </w:r>
          </w:p>
        </w:tc>
      </w:tr>
      <w:tr w:rsidR="00174B8F" w:rsidRPr="00C609A1" w:rsidTr="00C35A58">
        <w:trPr>
          <w:trHeight w:hRule="exact" w:val="328"/>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174B8F" w:rsidP="00C609A1">
            <w:pPr>
              <w:shd w:val="clear" w:color="auto" w:fill="FFFFFF"/>
              <w:spacing w:line="360" w:lineRule="auto"/>
              <w:rPr>
                <w:sz w:val="24"/>
                <w:szCs w:val="24"/>
              </w:rPr>
            </w:pPr>
            <w:r w:rsidRPr="00C609A1">
              <w:rPr>
                <w:rFonts w:eastAsia="Times New Roman"/>
                <w:color w:val="000000"/>
                <w:sz w:val="24"/>
                <w:szCs w:val="24"/>
              </w:rPr>
              <w:t>в том числе:</w:t>
            </w:r>
          </w:p>
        </w:tc>
        <w:tc>
          <w:tcPr>
            <w:tcW w:w="1919"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174B8F" w:rsidP="00C609A1">
            <w:pPr>
              <w:shd w:val="clear" w:color="auto" w:fill="FFFFFF"/>
              <w:spacing w:line="360" w:lineRule="auto"/>
              <w:rPr>
                <w:sz w:val="24"/>
                <w:szCs w:val="24"/>
              </w:rPr>
            </w:pPr>
          </w:p>
        </w:tc>
      </w:tr>
      <w:tr w:rsidR="00174B8F" w:rsidRPr="00C609A1" w:rsidTr="00C35A58">
        <w:trPr>
          <w:trHeight w:hRule="exact" w:val="328"/>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174B8F" w:rsidP="00C609A1">
            <w:pPr>
              <w:shd w:val="clear" w:color="auto" w:fill="FFFFFF"/>
              <w:spacing w:line="360" w:lineRule="auto"/>
              <w:ind w:left="346"/>
              <w:rPr>
                <w:sz w:val="24"/>
                <w:szCs w:val="24"/>
              </w:rPr>
            </w:pPr>
            <w:r w:rsidRPr="00C609A1">
              <w:rPr>
                <w:rFonts w:eastAsia="Times New Roman"/>
                <w:color w:val="000000"/>
                <w:sz w:val="24"/>
                <w:szCs w:val="24"/>
              </w:rPr>
              <w:t>лабораторные работы</w:t>
            </w:r>
          </w:p>
        </w:tc>
        <w:tc>
          <w:tcPr>
            <w:tcW w:w="1919"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BC4B19" w:rsidP="00C609A1">
            <w:pPr>
              <w:shd w:val="clear" w:color="auto" w:fill="FFFFFF"/>
              <w:spacing w:line="360" w:lineRule="auto"/>
              <w:jc w:val="center"/>
              <w:rPr>
                <w:sz w:val="24"/>
                <w:szCs w:val="24"/>
              </w:rPr>
            </w:pPr>
            <w:r>
              <w:rPr>
                <w:i/>
                <w:iCs/>
                <w:color w:val="000000"/>
                <w:sz w:val="24"/>
                <w:szCs w:val="24"/>
              </w:rPr>
              <w:t>-</w:t>
            </w:r>
          </w:p>
        </w:tc>
      </w:tr>
      <w:tr w:rsidR="00174B8F" w:rsidRPr="00C609A1" w:rsidTr="00C35A58">
        <w:trPr>
          <w:trHeight w:hRule="exact" w:val="328"/>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174B8F" w:rsidP="00C609A1">
            <w:pPr>
              <w:shd w:val="clear" w:color="auto" w:fill="FFFFFF"/>
              <w:spacing w:line="360" w:lineRule="auto"/>
              <w:ind w:left="346"/>
              <w:rPr>
                <w:sz w:val="24"/>
                <w:szCs w:val="24"/>
              </w:rPr>
            </w:pPr>
            <w:r w:rsidRPr="00C609A1">
              <w:rPr>
                <w:rFonts w:eastAsia="Times New Roman"/>
                <w:color w:val="000000"/>
                <w:sz w:val="24"/>
                <w:szCs w:val="24"/>
              </w:rPr>
              <w:t>практические занятия (или работы)</w:t>
            </w:r>
          </w:p>
        </w:tc>
        <w:tc>
          <w:tcPr>
            <w:tcW w:w="1919"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40201B" w:rsidP="00C609A1">
            <w:pPr>
              <w:shd w:val="clear" w:color="auto" w:fill="FFFFFF"/>
              <w:spacing w:line="360" w:lineRule="auto"/>
              <w:jc w:val="center"/>
              <w:rPr>
                <w:sz w:val="24"/>
                <w:szCs w:val="24"/>
              </w:rPr>
            </w:pPr>
            <w:r>
              <w:rPr>
                <w:i/>
                <w:iCs/>
                <w:color w:val="000000"/>
                <w:sz w:val="24"/>
                <w:szCs w:val="24"/>
              </w:rPr>
              <w:t>40</w:t>
            </w:r>
          </w:p>
        </w:tc>
      </w:tr>
      <w:tr w:rsidR="00174B8F" w:rsidRPr="00C609A1" w:rsidTr="00C35A58">
        <w:trPr>
          <w:trHeight w:hRule="exact" w:val="333"/>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174B8F" w:rsidP="00C609A1">
            <w:pPr>
              <w:shd w:val="clear" w:color="auto" w:fill="FFFFFF"/>
              <w:spacing w:line="360" w:lineRule="auto"/>
              <w:ind w:left="346"/>
              <w:rPr>
                <w:sz w:val="24"/>
                <w:szCs w:val="24"/>
              </w:rPr>
            </w:pPr>
            <w:r w:rsidRPr="00C609A1">
              <w:rPr>
                <w:rFonts w:eastAsia="Times New Roman"/>
                <w:color w:val="000000"/>
                <w:sz w:val="24"/>
                <w:szCs w:val="24"/>
              </w:rPr>
              <w:t>контрольные работы</w:t>
            </w:r>
          </w:p>
        </w:tc>
        <w:tc>
          <w:tcPr>
            <w:tcW w:w="1919"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BC4B19" w:rsidP="00C609A1">
            <w:pPr>
              <w:shd w:val="clear" w:color="auto" w:fill="FFFFFF"/>
              <w:spacing w:line="360" w:lineRule="auto"/>
              <w:jc w:val="center"/>
              <w:rPr>
                <w:sz w:val="24"/>
                <w:szCs w:val="24"/>
              </w:rPr>
            </w:pPr>
            <w:r>
              <w:rPr>
                <w:i/>
                <w:iCs/>
                <w:color w:val="000000"/>
                <w:sz w:val="24"/>
                <w:szCs w:val="24"/>
              </w:rPr>
              <w:t>-</w:t>
            </w:r>
          </w:p>
        </w:tc>
      </w:tr>
      <w:tr w:rsidR="00174B8F" w:rsidRPr="00C609A1" w:rsidTr="00C35A58">
        <w:trPr>
          <w:trHeight w:hRule="exact" w:val="328"/>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174B8F" w:rsidP="00C609A1">
            <w:pPr>
              <w:shd w:val="clear" w:color="auto" w:fill="FFFFFF"/>
              <w:spacing w:line="360" w:lineRule="auto"/>
              <w:rPr>
                <w:sz w:val="24"/>
                <w:szCs w:val="24"/>
              </w:rPr>
            </w:pPr>
            <w:r w:rsidRPr="00C609A1">
              <w:rPr>
                <w:rFonts w:eastAsia="Times New Roman"/>
                <w:b/>
                <w:bCs/>
                <w:color w:val="000000"/>
                <w:sz w:val="24"/>
                <w:szCs w:val="24"/>
              </w:rPr>
              <w:t>Самостоятельная работа студента (всего)</w:t>
            </w:r>
          </w:p>
        </w:tc>
        <w:tc>
          <w:tcPr>
            <w:tcW w:w="1919" w:type="dxa"/>
            <w:tcBorders>
              <w:top w:val="single" w:sz="6" w:space="0" w:color="auto"/>
              <w:left w:val="single" w:sz="6" w:space="0" w:color="auto"/>
              <w:bottom w:val="single" w:sz="6" w:space="0" w:color="auto"/>
              <w:right w:val="single" w:sz="6" w:space="0" w:color="auto"/>
            </w:tcBorders>
            <w:shd w:val="clear" w:color="auto" w:fill="FFFFFF"/>
          </w:tcPr>
          <w:p w:rsidR="00174B8F" w:rsidRPr="00C609A1" w:rsidRDefault="00582A12" w:rsidP="00C609A1">
            <w:pPr>
              <w:shd w:val="clear" w:color="auto" w:fill="FFFFFF"/>
              <w:spacing w:line="360" w:lineRule="auto"/>
              <w:jc w:val="center"/>
              <w:rPr>
                <w:sz w:val="24"/>
                <w:szCs w:val="24"/>
              </w:rPr>
            </w:pPr>
            <w:r>
              <w:rPr>
                <w:i/>
                <w:iCs/>
                <w:color w:val="000000"/>
                <w:sz w:val="24"/>
                <w:szCs w:val="24"/>
              </w:rPr>
              <w:t>8</w:t>
            </w:r>
          </w:p>
        </w:tc>
      </w:tr>
      <w:tr w:rsidR="00270D49" w:rsidRPr="00C609A1" w:rsidTr="00C35A58">
        <w:trPr>
          <w:trHeight w:hRule="exact" w:val="328"/>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270D49" w:rsidRPr="00270D49" w:rsidRDefault="00270D49" w:rsidP="00C609A1">
            <w:pPr>
              <w:shd w:val="clear" w:color="auto" w:fill="FFFFFF"/>
              <w:spacing w:line="360" w:lineRule="auto"/>
              <w:rPr>
                <w:rFonts w:eastAsia="Times New Roman"/>
                <w:bCs/>
                <w:color w:val="000000"/>
                <w:sz w:val="24"/>
                <w:szCs w:val="24"/>
              </w:rPr>
            </w:pPr>
            <w:r w:rsidRPr="00270D49">
              <w:rPr>
                <w:rFonts w:eastAsia="Times New Roman"/>
                <w:bCs/>
                <w:color w:val="000000"/>
                <w:sz w:val="24"/>
                <w:szCs w:val="24"/>
              </w:rPr>
              <w:t>в том числе:</w:t>
            </w:r>
          </w:p>
        </w:tc>
        <w:tc>
          <w:tcPr>
            <w:tcW w:w="1919" w:type="dxa"/>
            <w:tcBorders>
              <w:top w:val="single" w:sz="6" w:space="0" w:color="auto"/>
              <w:left w:val="single" w:sz="6" w:space="0" w:color="auto"/>
              <w:bottom w:val="single" w:sz="6" w:space="0" w:color="auto"/>
              <w:right w:val="single" w:sz="6" w:space="0" w:color="auto"/>
            </w:tcBorders>
            <w:shd w:val="clear" w:color="auto" w:fill="FFFFFF"/>
          </w:tcPr>
          <w:p w:rsidR="00270D49" w:rsidRDefault="00270D49" w:rsidP="00C609A1">
            <w:pPr>
              <w:shd w:val="clear" w:color="auto" w:fill="FFFFFF"/>
              <w:spacing w:line="360" w:lineRule="auto"/>
              <w:jc w:val="center"/>
              <w:rPr>
                <w:i/>
                <w:iCs/>
                <w:color w:val="000000"/>
                <w:sz w:val="24"/>
                <w:szCs w:val="24"/>
              </w:rPr>
            </w:pPr>
          </w:p>
        </w:tc>
      </w:tr>
      <w:tr w:rsidR="00270D49" w:rsidRPr="00C609A1" w:rsidTr="00C35A58">
        <w:trPr>
          <w:trHeight w:hRule="exact" w:val="328"/>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270D49" w:rsidRPr="00270D49" w:rsidRDefault="00270D49" w:rsidP="00C609A1">
            <w:pPr>
              <w:shd w:val="clear" w:color="auto" w:fill="FFFFFF"/>
              <w:spacing w:line="360" w:lineRule="auto"/>
              <w:rPr>
                <w:rFonts w:eastAsia="Times New Roman"/>
                <w:bCs/>
                <w:color w:val="000000"/>
                <w:sz w:val="24"/>
                <w:szCs w:val="24"/>
              </w:rPr>
            </w:pPr>
            <w:r w:rsidRPr="00270D49">
              <w:rPr>
                <w:iCs/>
                <w:color w:val="000000"/>
                <w:sz w:val="24"/>
                <w:szCs w:val="24"/>
              </w:rPr>
              <w:t xml:space="preserve">        работа над индивидуальным проектом</w:t>
            </w:r>
          </w:p>
        </w:tc>
        <w:tc>
          <w:tcPr>
            <w:tcW w:w="1919" w:type="dxa"/>
            <w:tcBorders>
              <w:top w:val="single" w:sz="6" w:space="0" w:color="auto"/>
              <w:left w:val="single" w:sz="6" w:space="0" w:color="auto"/>
              <w:bottom w:val="single" w:sz="6" w:space="0" w:color="auto"/>
              <w:right w:val="single" w:sz="6" w:space="0" w:color="auto"/>
            </w:tcBorders>
            <w:shd w:val="clear" w:color="auto" w:fill="FFFFFF"/>
          </w:tcPr>
          <w:p w:rsidR="00270D49" w:rsidRDefault="00582A12" w:rsidP="00C609A1">
            <w:pPr>
              <w:shd w:val="clear" w:color="auto" w:fill="FFFFFF"/>
              <w:spacing w:line="360" w:lineRule="auto"/>
              <w:jc w:val="center"/>
              <w:rPr>
                <w:i/>
                <w:iCs/>
                <w:color w:val="000000"/>
                <w:sz w:val="24"/>
                <w:szCs w:val="24"/>
              </w:rPr>
            </w:pPr>
            <w:r>
              <w:rPr>
                <w:i/>
                <w:iCs/>
                <w:color w:val="000000"/>
                <w:sz w:val="24"/>
                <w:szCs w:val="24"/>
              </w:rPr>
              <w:t>8</w:t>
            </w:r>
          </w:p>
        </w:tc>
      </w:tr>
      <w:tr w:rsidR="00270D49" w:rsidRPr="00C609A1" w:rsidTr="00C35A58">
        <w:trPr>
          <w:trHeight w:hRule="exact" w:val="328"/>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270D49" w:rsidRPr="00270D49" w:rsidRDefault="00270D49" w:rsidP="00C609A1">
            <w:pPr>
              <w:shd w:val="clear" w:color="auto" w:fill="FFFFFF"/>
              <w:spacing w:line="360" w:lineRule="auto"/>
              <w:rPr>
                <w:b/>
                <w:iCs/>
                <w:color w:val="000000"/>
                <w:sz w:val="24"/>
                <w:szCs w:val="24"/>
              </w:rPr>
            </w:pPr>
            <w:r>
              <w:rPr>
                <w:b/>
                <w:iCs/>
                <w:color w:val="000000"/>
                <w:sz w:val="24"/>
                <w:szCs w:val="24"/>
              </w:rPr>
              <w:t>Консультации</w:t>
            </w:r>
          </w:p>
        </w:tc>
        <w:tc>
          <w:tcPr>
            <w:tcW w:w="1919" w:type="dxa"/>
            <w:tcBorders>
              <w:top w:val="single" w:sz="6" w:space="0" w:color="auto"/>
              <w:left w:val="single" w:sz="6" w:space="0" w:color="auto"/>
              <w:bottom w:val="single" w:sz="6" w:space="0" w:color="auto"/>
              <w:right w:val="single" w:sz="6" w:space="0" w:color="auto"/>
            </w:tcBorders>
            <w:shd w:val="clear" w:color="auto" w:fill="FFFFFF"/>
          </w:tcPr>
          <w:p w:rsidR="00270D49" w:rsidRDefault="00270D49" w:rsidP="00C609A1">
            <w:pPr>
              <w:shd w:val="clear" w:color="auto" w:fill="FFFFFF"/>
              <w:spacing w:line="360" w:lineRule="auto"/>
              <w:jc w:val="center"/>
              <w:rPr>
                <w:i/>
                <w:iCs/>
                <w:color w:val="000000"/>
                <w:sz w:val="24"/>
                <w:szCs w:val="24"/>
              </w:rPr>
            </w:pPr>
            <w:r>
              <w:rPr>
                <w:i/>
                <w:iCs/>
                <w:color w:val="000000"/>
                <w:sz w:val="24"/>
                <w:szCs w:val="24"/>
              </w:rPr>
              <w:t>-</w:t>
            </w:r>
          </w:p>
        </w:tc>
      </w:tr>
      <w:tr w:rsidR="003E6C6C" w:rsidRPr="00C609A1" w:rsidTr="00C35A58">
        <w:trPr>
          <w:trHeight w:hRule="exact" w:val="834"/>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3E6C6C" w:rsidRPr="003E6C6C" w:rsidRDefault="003E6C6C" w:rsidP="0040201B">
            <w:pPr>
              <w:shd w:val="clear" w:color="auto" w:fill="FFFFFF"/>
              <w:spacing w:line="360" w:lineRule="auto"/>
              <w:rPr>
                <w:rFonts w:eastAsia="Times New Roman"/>
                <w:b/>
                <w:iCs/>
                <w:color w:val="000000"/>
                <w:sz w:val="24"/>
                <w:szCs w:val="24"/>
              </w:rPr>
            </w:pPr>
            <w:r w:rsidRPr="003E6C6C">
              <w:rPr>
                <w:rFonts w:eastAsia="Times New Roman"/>
                <w:b/>
                <w:iCs/>
                <w:color w:val="000000"/>
                <w:sz w:val="24"/>
                <w:szCs w:val="24"/>
              </w:rPr>
              <w:t>Промежуточная аттестация</w:t>
            </w:r>
            <w:r>
              <w:rPr>
                <w:rFonts w:eastAsia="Times New Roman"/>
                <w:b/>
                <w:iCs/>
                <w:color w:val="000000"/>
                <w:sz w:val="24"/>
                <w:szCs w:val="24"/>
              </w:rPr>
              <w:t xml:space="preserve"> </w:t>
            </w:r>
            <w:r w:rsidRPr="00BC4B19">
              <w:rPr>
                <w:rFonts w:eastAsia="Times New Roman"/>
                <w:b/>
                <w:iCs/>
                <w:color w:val="000000"/>
                <w:sz w:val="24"/>
                <w:szCs w:val="24"/>
              </w:rPr>
              <w:t xml:space="preserve">в форме </w:t>
            </w:r>
            <w:r w:rsidR="0040201B">
              <w:rPr>
                <w:rFonts w:eastAsia="Times New Roman"/>
                <w:b/>
                <w:iCs/>
                <w:color w:val="000000"/>
                <w:sz w:val="24"/>
                <w:szCs w:val="24"/>
              </w:rPr>
              <w:t>экзамена</w:t>
            </w:r>
            <w:r w:rsidR="00BC4B19" w:rsidRPr="00BC4B19">
              <w:rPr>
                <w:rFonts w:eastAsia="Times New Roman"/>
                <w:b/>
                <w:iCs/>
                <w:color w:val="000000"/>
                <w:sz w:val="24"/>
                <w:szCs w:val="24"/>
              </w:rPr>
              <w:t xml:space="preserve"> в</w:t>
            </w:r>
            <w:r w:rsidR="00C35A58">
              <w:rPr>
                <w:rFonts w:eastAsia="Times New Roman"/>
                <w:b/>
                <w:iCs/>
                <w:color w:val="000000"/>
                <w:sz w:val="24"/>
                <w:szCs w:val="24"/>
              </w:rPr>
              <w:t>о</w:t>
            </w:r>
            <w:r w:rsidR="00BC4B19" w:rsidRPr="00BC4B19">
              <w:rPr>
                <w:rFonts w:eastAsia="Times New Roman"/>
                <w:b/>
                <w:iCs/>
                <w:color w:val="000000"/>
                <w:sz w:val="24"/>
                <w:szCs w:val="24"/>
              </w:rPr>
              <w:t xml:space="preserve"> </w:t>
            </w:r>
            <w:r w:rsidR="00C35A58">
              <w:rPr>
                <w:rFonts w:eastAsia="Times New Roman"/>
                <w:b/>
                <w:iCs/>
                <w:color w:val="000000"/>
                <w:sz w:val="24"/>
                <w:szCs w:val="24"/>
              </w:rPr>
              <w:t xml:space="preserve">2 </w:t>
            </w:r>
            <w:r w:rsidR="00BC4B19" w:rsidRPr="00BC4B19">
              <w:rPr>
                <w:rFonts w:eastAsia="Times New Roman"/>
                <w:b/>
                <w:iCs/>
                <w:color w:val="000000"/>
                <w:sz w:val="24"/>
                <w:szCs w:val="24"/>
              </w:rPr>
              <w:t>семестре</w:t>
            </w:r>
          </w:p>
        </w:tc>
        <w:tc>
          <w:tcPr>
            <w:tcW w:w="1919" w:type="dxa"/>
            <w:tcBorders>
              <w:top w:val="single" w:sz="6" w:space="0" w:color="auto"/>
              <w:left w:val="single" w:sz="6" w:space="0" w:color="auto"/>
              <w:bottom w:val="single" w:sz="6" w:space="0" w:color="auto"/>
              <w:right w:val="single" w:sz="6" w:space="0" w:color="auto"/>
            </w:tcBorders>
            <w:shd w:val="clear" w:color="auto" w:fill="FFFFFF"/>
          </w:tcPr>
          <w:p w:rsidR="003E6C6C" w:rsidRPr="00BF7CF0" w:rsidRDefault="00582A12" w:rsidP="003E6C6C">
            <w:pPr>
              <w:shd w:val="clear" w:color="auto" w:fill="FFFFFF"/>
              <w:spacing w:line="360" w:lineRule="auto"/>
              <w:jc w:val="center"/>
            </w:pPr>
            <w:r>
              <w:t>16</w:t>
            </w:r>
          </w:p>
        </w:tc>
      </w:tr>
      <w:tr w:rsidR="003E6C6C" w:rsidRPr="003E6C6C" w:rsidTr="00C35A58">
        <w:trPr>
          <w:trHeight w:hRule="exact" w:val="551"/>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3E6C6C" w:rsidRPr="003E6C6C" w:rsidRDefault="003E6C6C" w:rsidP="00C609A1">
            <w:pPr>
              <w:shd w:val="clear" w:color="auto" w:fill="FFFFFF"/>
              <w:spacing w:line="360" w:lineRule="auto"/>
              <w:rPr>
                <w:rFonts w:eastAsia="Times New Roman"/>
                <w:iCs/>
                <w:color w:val="000000"/>
                <w:sz w:val="24"/>
                <w:szCs w:val="24"/>
              </w:rPr>
            </w:pPr>
            <w:r w:rsidRPr="003E6C6C">
              <w:rPr>
                <w:rFonts w:eastAsia="Times New Roman"/>
                <w:iCs/>
                <w:color w:val="000000"/>
                <w:sz w:val="24"/>
                <w:szCs w:val="24"/>
              </w:rPr>
              <w:t>в том числе:</w:t>
            </w:r>
          </w:p>
        </w:tc>
        <w:tc>
          <w:tcPr>
            <w:tcW w:w="1919" w:type="dxa"/>
            <w:tcBorders>
              <w:top w:val="single" w:sz="6" w:space="0" w:color="auto"/>
              <w:left w:val="single" w:sz="6" w:space="0" w:color="auto"/>
              <w:bottom w:val="single" w:sz="6" w:space="0" w:color="auto"/>
              <w:right w:val="single" w:sz="6" w:space="0" w:color="auto"/>
            </w:tcBorders>
            <w:shd w:val="clear" w:color="auto" w:fill="FFFFFF"/>
          </w:tcPr>
          <w:p w:rsidR="003E6C6C" w:rsidRPr="003E6C6C" w:rsidRDefault="003E6C6C" w:rsidP="003E6C6C">
            <w:pPr>
              <w:shd w:val="clear" w:color="auto" w:fill="FFFFFF"/>
              <w:spacing w:line="360" w:lineRule="auto"/>
              <w:jc w:val="center"/>
            </w:pPr>
          </w:p>
        </w:tc>
      </w:tr>
      <w:tr w:rsidR="003E6C6C" w:rsidRPr="003E6C6C" w:rsidTr="00C35A58">
        <w:trPr>
          <w:trHeight w:hRule="exact" w:val="309"/>
        </w:trPr>
        <w:tc>
          <w:tcPr>
            <w:tcW w:w="7797" w:type="dxa"/>
            <w:tcBorders>
              <w:top w:val="single" w:sz="6" w:space="0" w:color="auto"/>
              <w:left w:val="single" w:sz="6" w:space="0" w:color="auto"/>
              <w:bottom w:val="single" w:sz="6" w:space="0" w:color="auto"/>
              <w:right w:val="single" w:sz="6" w:space="0" w:color="auto"/>
            </w:tcBorders>
            <w:shd w:val="clear" w:color="auto" w:fill="FFFFFF"/>
          </w:tcPr>
          <w:p w:rsidR="003E6C6C" w:rsidRPr="003E6C6C" w:rsidRDefault="003E6C6C" w:rsidP="00C609A1">
            <w:pPr>
              <w:shd w:val="clear" w:color="auto" w:fill="FFFFFF"/>
              <w:spacing w:line="360" w:lineRule="auto"/>
              <w:rPr>
                <w:rFonts w:eastAsia="Times New Roman"/>
                <w:iCs/>
                <w:color w:val="000000"/>
                <w:sz w:val="24"/>
                <w:szCs w:val="24"/>
              </w:rPr>
            </w:pPr>
            <w:r>
              <w:rPr>
                <w:rFonts w:eastAsia="Times New Roman"/>
                <w:iCs/>
                <w:color w:val="000000"/>
                <w:sz w:val="24"/>
                <w:szCs w:val="24"/>
              </w:rPr>
              <w:t xml:space="preserve">       </w:t>
            </w:r>
            <w:r w:rsidRPr="003E6C6C">
              <w:rPr>
                <w:rFonts w:eastAsia="Times New Roman"/>
                <w:iCs/>
                <w:color w:val="000000"/>
                <w:sz w:val="24"/>
                <w:szCs w:val="24"/>
              </w:rPr>
              <w:t>на защиту индивидуального проекта</w:t>
            </w:r>
          </w:p>
        </w:tc>
        <w:tc>
          <w:tcPr>
            <w:tcW w:w="1919" w:type="dxa"/>
            <w:tcBorders>
              <w:top w:val="single" w:sz="6" w:space="0" w:color="auto"/>
              <w:left w:val="single" w:sz="6" w:space="0" w:color="auto"/>
              <w:bottom w:val="single" w:sz="6" w:space="0" w:color="auto"/>
              <w:right w:val="single" w:sz="6" w:space="0" w:color="auto"/>
            </w:tcBorders>
            <w:shd w:val="clear" w:color="auto" w:fill="FFFFFF"/>
          </w:tcPr>
          <w:p w:rsidR="003E6C6C" w:rsidRPr="003E6C6C" w:rsidRDefault="0040201B" w:rsidP="003E6C6C">
            <w:pPr>
              <w:shd w:val="clear" w:color="auto" w:fill="FFFFFF"/>
              <w:spacing w:line="360" w:lineRule="auto"/>
              <w:jc w:val="center"/>
            </w:pPr>
            <w:r>
              <w:t>2</w:t>
            </w:r>
          </w:p>
        </w:tc>
      </w:tr>
    </w:tbl>
    <w:p w:rsidR="00724F87" w:rsidRPr="003E6C6C" w:rsidRDefault="00724F87">
      <w:pPr>
        <w:widowControl/>
        <w:autoSpaceDE/>
        <w:autoSpaceDN/>
        <w:adjustRightInd/>
        <w:spacing w:after="160" w:line="259" w:lineRule="auto"/>
        <w:rPr>
          <w:rFonts w:eastAsia="Times New Roman"/>
          <w:i/>
          <w:iCs/>
          <w:color w:val="FF0000"/>
          <w:spacing w:val="-1"/>
          <w:sz w:val="24"/>
          <w:szCs w:val="24"/>
        </w:rPr>
      </w:pPr>
      <w:r w:rsidRPr="003E6C6C">
        <w:rPr>
          <w:rFonts w:eastAsia="Times New Roman"/>
          <w:i/>
          <w:iCs/>
          <w:color w:val="FF0000"/>
          <w:spacing w:val="-1"/>
          <w:sz w:val="24"/>
          <w:szCs w:val="24"/>
        </w:rPr>
        <w:br w:type="page"/>
      </w:r>
    </w:p>
    <w:p w:rsidR="0071271D" w:rsidRDefault="0071271D" w:rsidP="003E25F9">
      <w:pPr>
        <w:shd w:val="clear" w:color="auto" w:fill="FFFFFF"/>
        <w:spacing w:line="360" w:lineRule="auto"/>
        <w:ind w:left="178"/>
        <w:rPr>
          <w:b/>
          <w:bCs/>
          <w:color w:val="000000"/>
          <w:spacing w:val="-10"/>
          <w:sz w:val="24"/>
          <w:szCs w:val="24"/>
        </w:rPr>
        <w:sectPr w:rsidR="0071271D" w:rsidSect="00B767EA">
          <w:pgSz w:w="11899" w:h="16838"/>
          <w:pgMar w:top="510" w:right="842" w:bottom="879" w:left="1276" w:header="720" w:footer="720" w:gutter="0"/>
          <w:cols w:space="60"/>
          <w:noEndnote/>
          <w:docGrid w:linePitch="272"/>
        </w:sectPr>
      </w:pPr>
    </w:p>
    <w:p w:rsidR="00174B8F" w:rsidRDefault="00174B8F" w:rsidP="003E25F9">
      <w:pPr>
        <w:shd w:val="clear" w:color="auto" w:fill="FFFFFF"/>
        <w:spacing w:line="360" w:lineRule="auto"/>
        <w:ind w:left="178"/>
        <w:rPr>
          <w:rFonts w:eastAsia="Times New Roman"/>
          <w:i/>
          <w:iCs/>
          <w:color w:val="000000"/>
          <w:spacing w:val="-10"/>
          <w:sz w:val="24"/>
          <w:szCs w:val="24"/>
        </w:rPr>
      </w:pPr>
      <w:r w:rsidRPr="00C609A1">
        <w:rPr>
          <w:b/>
          <w:bCs/>
          <w:color w:val="000000"/>
          <w:spacing w:val="-10"/>
          <w:sz w:val="24"/>
          <w:szCs w:val="24"/>
        </w:rPr>
        <w:lastRenderedPageBreak/>
        <w:t xml:space="preserve">2.2. </w:t>
      </w:r>
      <w:r w:rsidRPr="00C609A1">
        <w:rPr>
          <w:rFonts w:eastAsia="Times New Roman"/>
          <w:b/>
          <w:bCs/>
          <w:color w:val="000000"/>
          <w:spacing w:val="-10"/>
          <w:sz w:val="24"/>
          <w:szCs w:val="24"/>
        </w:rPr>
        <w:t xml:space="preserve">Тематический план и содержание </w:t>
      </w:r>
      <w:r w:rsidR="009C5CEB">
        <w:rPr>
          <w:rFonts w:eastAsia="Times New Roman"/>
          <w:b/>
          <w:bCs/>
          <w:color w:val="000000"/>
          <w:spacing w:val="-10"/>
          <w:sz w:val="24"/>
          <w:szCs w:val="24"/>
        </w:rPr>
        <w:t xml:space="preserve">учебного предмета </w:t>
      </w:r>
      <w:r w:rsidR="009C329D">
        <w:rPr>
          <w:rFonts w:eastAsia="Times New Roman"/>
          <w:b/>
          <w:bCs/>
          <w:color w:val="000000"/>
          <w:sz w:val="24"/>
          <w:szCs w:val="24"/>
        </w:rPr>
        <w:t>УПВ.02 «География»</w:t>
      </w:r>
    </w:p>
    <w:tbl>
      <w:tblPr>
        <w:tblpPr w:leftFromText="180" w:rightFromText="180" w:vertAnchor="text" w:tblpY="1"/>
        <w:tblOverlap w:val="never"/>
        <w:tblW w:w="0" w:type="auto"/>
        <w:tblLayout w:type="fixed"/>
        <w:tblCellMar>
          <w:left w:w="40" w:type="dxa"/>
          <w:right w:w="40" w:type="dxa"/>
        </w:tblCellMar>
        <w:tblLook w:val="0000"/>
      </w:tblPr>
      <w:tblGrid>
        <w:gridCol w:w="1600"/>
        <w:gridCol w:w="12952"/>
        <w:gridCol w:w="977"/>
      </w:tblGrid>
      <w:tr w:rsidR="003E25F9" w:rsidRPr="00BC4B19" w:rsidTr="00414384">
        <w:trPr>
          <w:trHeight w:hRule="exact" w:val="592"/>
          <w:tblHeader/>
        </w:trPr>
        <w:tc>
          <w:tcPr>
            <w:tcW w:w="1600" w:type="dxa"/>
            <w:tcBorders>
              <w:top w:val="single" w:sz="6" w:space="0" w:color="auto"/>
              <w:left w:val="single" w:sz="6" w:space="0" w:color="auto"/>
              <w:bottom w:val="single" w:sz="6" w:space="0" w:color="auto"/>
              <w:right w:val="single" w:sz="6" w:space="0" w:color="auto"/>
            </w:tcBorders>
            <w:shd w:val="clear" w:color="auto" w:fill="FFFFFF"/>
          </w:tcPr>
          <w:p w:rsidR="003E25F9" w:rsidRPr="00BC4B19" w:rsidRDefault="003E25F9" w:rsidP="00BC4B19">
            <w:pPr>
              <w:jc w:val="center"/>
              <w:rPr>
                <w:b/>
                <w:sz w:val="24"/>
                <w:szCs w:val="24"/>
              </w:rPr>
            </w:pPr>
            <w:r w:rsidRPr="00BC4B19">
              <w:rPr>
                <w:rFonts w:eastAsia="Times New Roman"/>
                <w:b/>
                <w:spacing w:val="-2"/>
                <w:sz w:val="24"/>
                <w:szCs w:val="24"/>
              </w:rPr>
              <w:t xml:space="preserve">Наименование </w:t>
            </w:r>
            <w:r w:rsidRPr="00BC4B19">
              <w:rPr>
                <w:rFonts w:eastAsia="Times New Roman"/>
                <w:b/>
                <w:sz w:val="24"/>
                <w:szCs w:val="24"/>
              </w:rPr>
              <w:t>разделов и тем</w:t>
            </w:r>
          </w:p>
        </w:tc>
        <w:tc>
          <w:tcPr>
            <w:tcW w:w="12952" w:type="dxa"/>
            <w:tcBorders>
              <w:top w:val="single" w:sz="6" w:space="0" w:color="auto"/>
              <w:left w:val="single" w:sz="6" w:space="0" w:color="auto"/>
              <w:bottom w:val="single" w:sz="6" w:space="0" w:color="auto"/>
              <w:right w:val="single" w:sz="6" w:space="0" w:color="auto"/>
            </w:tcBorders>
            <w:shd w:val="clear" w:color="auto" w:fill="FFFFFF"/>
          </w:tcPr>
          <w:p w:rsidR="003E25F9" w:rsidRPr="008F3674" w:rsidRDefault="003E25F9" w:rsidP="00BC4B19">
            <w:pPr>
              <w:jc w:val="center"/>
              <w:rPr>
                <w:b/>
                <w:sz w:val="22"/>
                <w:szCs w:val="22"/>
              </w:rPr>
            </w:pPr>
            <w:r w:rsidRPr="008F3674">
              <w:rPr>
                <w:rFonts w:eastAsia="Times New Roman"/>
                <w:b/>
                <w:sz w:val="24"/>
                <w:szCs w:val="22"/>
              </w:rPr>
              <w:t>Содержание учебного материала, лабораторные работы и практические занятия, самостоятельная работа</w:t>
            </w:r>
            <w:r w:rsidR="00BC4B19" w:rsidRPr="008F3674">
              <w:rPr>
                <w:rFonts w:eastAsia="Times New Roman"/>
                <w:b/>
                <w:sz w:val="24"/>
                <w:szCs w:val="22"/>
              </w:rPr>
              <w:t xml:space="preserve"> </w:t>
            </w:r>
            <w:r w:rsidRPr="008F3674">
              <w:rPr>
                <w:rFonts w:eastAsia="Times New Roman"/>
                <w:b/>
                <w:sz w:val="24"/>
                <w:szCs w:val="22"/>
              </w:rPr>
              <w:t>студентов, основные виды деятельности студентов</w:t>
            </w:r>
          </w:p>
        </w:tc>
        <w:tc>
          <w:tcPr>
            <w:tcW w:w="977" w:type="dxa"/>
            <w:tcBorders>
              <w:top w:val="single" w:sz="6" w:space="0" w:color="auto"/>
              <w:left w:val="single" w:sz="6" w:space="0" w:color="auto"/>
              <w:bottom w:val="single" w:sz="6" w:space="0" w:color="auto"/>
              <w:right w:val="single" w:sz="6" w:space="0" w:color="auto"/>
            </w:tcBorders>
            <w:shd w:val="clear" w:color="auto" w:fill="FFFFFF"/>
            <w:vAlign w:val="center"/>
          </w:tcPr>
          <w:p w:rsidR="003E25F9" w:rsidRPr="00BC4B19" w:rsidRDefault="003E25F9" w:rsidP="00BC4B19">
            <w:pPr>
              <w:jc w:val="center"/>
              <w:rPr>
                <w:b/>
                <w:sz w:val="24"/>
                <w:szCs w:val="24"/>
              </w:rPr>
            </w:pPr>
            <w:r w:rsidRPr="00BC4B19">
              <w:rPr>
                <w:rFonts w:eastAsia="Times New Roman"/>
                <w:b/>
                <w:spacing w:val="-2"/>
                <w:sz w:val="24"/>
                <w:szCs w:val="24"/>
              </w:rPr>
              <w:t>Объем часов</w:t>
            </w:r>
          </w:p>
        </w:tc>
      </w:tr>
      <w:tr w:rsidR="003E25F9" w:rsidRPr="00C609A1" w:rsidTr="00414384">
        <w:trPr>
          <w:trHeight w:hRule="exact" w:val="284"/>
          <w:tblHeader/>
        </w:trPr>
        <w:tc>
          <w:tcPr>
            <w:tcW w:w="1600" w:type="dxa"/>
            <w:tcBorders>
              <w:top w:val="single" w:sz="6" w:space="0" w:color="auto"/>
              <w:left w:val="single" w:sz="6" w:space="0" w:color="auto"/>
              <w:bottom w:val="single" w:sz="6" w:space="0" w:color="auto"/>
              <w:right w:val="single" w:sz="6" w:space="0" w:color="auto"/>
            </w:tcBorders>
            <w:shd w:val="clear" w:color="auto" w:fill="FFFFFF"/>
          </w:tcPr>
          <w:p w:rsidR="003E25F9" w:rsidRPr="00A308F0" w:rsidRDefault="003E25F9" w:rsidP="00BC4B19">
            <w:pPr>
              <w:jc w:val="center"/>
              <w:rPr>
                <w:b/>
                <w:color w:val="000000"/>
              </w:rPr>
            </w:pPr>
            <w:r w:rsidRPr="00A308F0">
              <w:rPr>
                <w:b/>
                <w:color w:val="000000"/>
              </w:rPr>
              <w:t>1</w:t>
            </w:r>
          </w:p>
        </w:tc>
        <w:tc>
          <w:tcPr>
            <w:tcW w:w="12952" w:type="dxa"/>
            <w:tcBorders>
              <w:top w:val="single" w:sz="6" w:space="0" w:color="auto"/>
              <w:left w:val="single" w:sz="6" w:space="0" w:color="auto"/>
              <w:bottom w:val="single" w:sz="6" w:space="0" w:color="auto"/>
              <w:right w:val="single" w:sz="6" w:space="0" w:color="auto"/>
            </w:tcBorders>
            <w:shd w:val="clear" w:color="auto" w:fill="FFFFFF"/>
          </w:tcPr>
          <w:p w:rsidR="003E25F9" w:rsidRPr="008F3674" w:rsidRDefault="003E25F9" w:rsidP="00BC4B19">
            <w:pPr>
              <w:jc w:val="center"/>
              <w:rPr>
                <w:sz w:val="22"/>
                <w:szCs w:val="22"/>
              </w:rPr>
            </w:pPr>
            <w:r w:rsidRPr="008F3674">
              <w:rPr>
                <w:sz w:val="22"/>
                <w:szCs w:val="22"/>
              </w:rPr>
              <w:t>2</w:t>
            </w:r>
          </w:p>
        </w:tc>
        <w:tc>
          <w:tcPr>
            <w:tcW w:w="977" w:type="dxa"/>
            <w:tcBorders>
              <w:top w:val="single" w:sz="6" w:space="0" w:color="auto"/>
              <w:left w:val="single" w:sz="6" w:space="0" w:color="auto"/>
              <w:bottom w:val="single" w:sz="4" w:space="0" w:color="auto"/>
              <w:right w:val="single" w:sz="6" w:space="0" w:color="auto"/>
            </w:tcBorders>
            <w:shd w:val="clear" w:color="auto" w:fill="FFFFFF"/>
            <w:vAlign w:val="center"/>
          </w:tcPr>
          <w:p w:rsidR="003E25F9" w:rsidRPr="00C609A1" w:rsidRDefault="003E25F9" w:rsidP="00BC4B19">
            <w:pPr>
              <w:jc w:val="center"/>
              <w:rPr>
                <w:sz w:val="24"/>
                <w:szCs w:val="24"/>
              </w:rPr>
            </w:pPr>
            <w:r w:rsidRPr="00C609A1">
              <w:rPr>
                <w:sz w:val="24"/>
                <w:szCs w:val="24"/>
              </w:rPr>
              <w:t>3</w:t>
            </w:r>
          </w:p>
        </w:tc>
      </w:tr>
      <w:tr w:rsidR="00A308F0" w:rsidRPr="00C609A1" w:rsidTr="00414384">
        <w:trPr>
          <w:trHeight w:val="955"/>
        </w:trPr>
        <w:tc>
          <w:tcPr>
            <w:tcW w:w="1600" w:type="dxa"/>
            <w:vMerge w:val="restart"/>
            <w:tcBorders>
              <w:top w:val="single" w:sz="6" w:space="0" w:color="auto"/>
              <w:left w:val="single" w:sz="6" w:space="0" w:color="auto"/>
              <w:right w:val="single" w:sz="6" w:space="0" w:color="auto"/>
            </w:tcBorders>
            <w:shd w:val="clear" w:color="auto" w:fill="FFFFFF"/>
          </w:tcPr>
          <w:p w:rsidR="00A308F0" w:rsidRPr="00A308F0" w:rsidRDefault="00582A12" w:rsidP="009328EB">
            <w:pPr>
              <w:rPr>
                <w:b/>
                <w:color w:val="000000"/>
              </w:rPr>
            </w:pPr>
            <w:r w:rsidRPr="00582A12">
              <w:rPr>
                <w:b/>
                <w:color w:val="000000"/>
              </w:rPr>
              <w:t xml:space="preserve">Раздел 1. </w:t>
            </w:r>
            <w:r w:rsidR="00C77ED4" w:rsidRPr="00582A12">
              <w:rPr>
                <w:b/>
                <w:color w:val="000000"/>
              </w:rPr>
              <w:t>География как наука</w:t>
            </w:r>
          </w:p>
        </w:tc>
        <w:tc>
          <w:tcPr>
            <w:tcW w:w="12952" w:type="dxa"/>
            <w:tcBorders>
              <w:top w:val="single" w:sz="6" w:space="0" w:color="auto"/>
              <w:left w:val="single" w:sz="6" w:space="0" w:color="auto"/>
              <w:bottom w:val="single" w:sz="6" w:space="0" w:color="auto"/>
              <w:right w:val="single" w:sz="4" w:space="0" w:color="auto"/>
            </w:tcBorders>
            <w:shd w:val="clear" w:color="auto" w:fill="FFFFFF"/>
          </w:tcPr>
          <w:p w:rsidR="00A308F0" w:rsidRPr="008F3674" w:rsidRDefault="00A308F0" w:rsidP="00750A2C">
            <w:pPr>
              <w:rPr>
                <w:sz w:val="22"/>
                <w:szCs w:val="22"/>
              </w:rPr>
            </w:pPr>
            <w:r w:rsidRPr="008F3674">
              <w:rPr>
                <w:rFonts w:eastAsia="Times New Roman"/>
                <w:sz w:val="22"/>
                <w:szCs w:val="22"/>
              </w:rPr>
              <w:t>Содержание</w:t>
            </w:r>
            <w:r w:rsidRPr="008F3674">
              <w:rPr>
                <w:sz w:val="22"/>
                <w:szCs w:val="22"/>
                <w:lang w:eastAsia="en-US"/>
              </w:rPr>
              <w:t>:</w:t>
            </w:r>
            <w:r w:rsidR="003732D6" w:rsidRPr="008F3674">
              <w:rPr>
                <w:sz w:val="22"/>
                <w:szCs w:val="22"/>
                <w:lang w:eastAsia="en-US"/>
              </w:rPr>
              <w:t xml:space="preserve"> </w:t>
            </w:r>
            <w:r w:rsidR="00750A2C">
              <w:t xml:space="preserve"> </w:t>
            </w:r>
            <w:r w:rsidR="00750A2C" w:rsidRPr="00750A2C">
              <w:rPr>
                <w:sz w:val="22"/>
                <w:szCs w:val="22"/>
                <w:lang w:eastAsia="en-US"/>
              </w:rPr>
              <w:t xml:space="preserve">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 Элементы географической культуры: географическая картина мира, географическое мышление, </w:t>
            </w:r>
            <w:r w:rsidR="00750A2C">
              <w:t xml:space="preserve"> </w:t>
            </w:r>
            <w:r w:rsidR="00750A2C" w:rsidRPr="00750A2C">
              <w:rPr>
                <w:sz w:val="22"/>
                <w:szCs w:val="22"/>
                <w:lang w:eastAsia="en-US"/>
              </w:rPr>
              <w:t xml:space="preserve">язык географии.  Их значимость  для представителей разных профессий </w:t>
            </w:r>
          </w:p>
        </w:tc>
        <w:tc>
          <w:tcPr>
            <w:tcW w:w="977" w:type="dxa"/>
            <w:tcBorders>
              <w:top w:val="single" w:sz="4" w:space="0" w:color="auto"/>
              <w:left w:val="single" w:sz="4" w:space="0" w:color="auto"/>
              <w:bottom w:val="single" w:sz="4" w:space="0" w:color="auto"/>
              <w:right w:val="single" w:sz="4" w:space="0" w:color="auto"/>
            </w:tcBorders>
            <w:shd w:val="clear" w:color="auto" w:fill="FFFFFF"/>
            <w:vAlign w:val="center"/>
          </w:tcPr>
          <w:p w:rsidR="00A308F0" w:rsidRPr="00C609A1" w:rsidRDefault="00DC0CE0" w:rsidP="009328EB">
            <w:pPr>
              <w:jc w:val="center"/>
              <w:rPr>
                <w:sz w:val="24"/>
                <w:szCs w:val="24"/>
              </w:rPr>
            </w:pPr>
            <w:r>
              <w:rPr>
                <w:sz w:val="24"/>
                <w:szCs w:val="24"/>
              </w:rPr>
              <w:t>4</w:t>
            </w:r>
          </w:p>
        </w:tc>
      </w:tr>
      <w:tr w:rsidR="00A308F0" w:rsidRPr="00C609A1" w:rsidTr="00414384">
        <w:trPr>
          <w:trHeight w:hRule="exact" w:val="558"/>
        </w:trPr>
        <w:tc>
          <w:tcPr>
            <w:tcW w:w="1600" w:type="dxa"/>
            <w:vMerge/>
            <w:tcBorders>
              <w:left w:val="single" w:sz="6" w:space="0" w:color="auto"/>
              <w:right w:val="single" w:sz="6" w:space="0" w:color="auto"/>
            </w:tcBorders>
            <w:shd w:val="clear" w:color="auto" w:fill="FFFFFF"/>
          </w:tcPr>
          <w:p w:rsidR="00A308F0" w:rsidRPr="00D9502A" w:rsidRDefault="00A308F0" w:rsidP="009328EB">
            <w:pPr>
              <w:rPr>
                <w:b/>
                <w:sz w:val="24"/>
              </w:rPr>
            </w:pPr>
          </w:p>
        </w:tc>
        <w:tc>
          <w:tcPr>
            <w:tcW w:w="12952" w:type="dxa"/>
            <w:tcBorders>
              <w:top w:val="single" w:sz="6" w:space="0" w:color="auto"/>
              <w:left w:val="single" w:sz="6" w:space="0" w:color="auto"/>
              <w:bottom w:val="single" w:sz="6" w:space="0" w:color="auto"/>
              <w:right w:val="single" w:sz="4" w:space="0" w:color="auto"/>
            </w:tcBorders>
            <w:shd w:val="clear" w:color="auto" w:fill="FFFFFF"/>
          </w:tcPr>
          <w:p w:rsidR="003732D6" w:rsidRPr="008F3674" w:rsidRDefault="003732D6" w:rsidP="009328EB">
            <w:pPr>
              <w:spacing w:line="256" w:lineRule="auto"/>
              <w:rPr>
                <w:rFonts w:eastAsia="Times New Roman"/>
                <w:sz w:val="22"/>
                <w:szCs w:val="22"/>
                <w:lang w:eastAsia="en-US"/>
              </w:rPr>
            </w:pPr>
            <w:r w:rsidRPr="008F3674">
              <w:rPr>
                <w:rFonts w:eastAsia="Times New Roman"/>
                <w:sz w:val="22"/>
                <w:szCs w:val="22"/>
                <w:lang w:eastAsia="en-US"/>
              </w:rPr>
              <w:t>Практические занятия:</w:t>
            </w:r>
          </w:p>
          <w:p w:rsidR="00A308F0" w:rsidRPr="008F3674" w:rsidRDefault="003732D6" w:rsidP="009328EB">
            <w:pPr>
              <w:rPr>
                <w:rFonts w:eastAsia="Times New Roman"/>
                <w:sz w:val="22"/>
                <w:szCs w:val="22"/>
              </w:rPr>
            </w:pPr>
            <w:r w:rsidRPr="008F3674">
              <w:rPr>
                <w:b/>
                <w:sz w:val="22"/>
                <w:szCs w:val="22"/>
                <w:lang w:eastAsia="en-US"/>
              </w:rPr>
              <w:t>Практическая работа №1: «</w:t>
            </w:r>
            <w:r w:rsidRPr="008F3674">
              <w:rPr>
                <w:rFonts w:eastAsia="Times New Roman"/>
                <w:sz w:val="22"/>
                <w:szCs w:val="22"/>
                <w:lang w:eastAsia="en-US"/>
              </w:rPr>
              <w:t>Источники географической информации.»</w:t>
            </w:r>
          </w:p>
        </w:tc>
        <w:tc>
          <w:tcPr>
            <w:tcW w:w="977" w:type="dxa"/>
            <w:tcBorders>
              <w:top w:val="single" w:sz="4" w:space="0" w:color="auto"/>
              <w:left w:val="single" w:sz="4" w:space="0" w:color="auto"/>
              <w:bottom w:val="single" w:sz="4" w:space="0" w:color="auto"/>
              <w:right w:val="single" w:sz="4" w:space="0" w:color="auto"/>
            </w:tcBorders>
            <w:shd w:val="clear" w:color="auto" w:fill="FFFFFF"/>
            <w:vAlign w:val="center"/>
          </w:tcPr>
          <w:p w:rsidR="00A308F0" w:rsidRPr="00C609A1" w:rsidRDefault="00AD03CF" w:rsidP="009328EB">
            <w:pPr>
              <w:jc w:val="center"/>
              <w:rPr>
                <w:sz w:val="24"/>
                <w:szCs w:val="24"/>
              </w:rPr>
            </w:pPr>
            <w:r>
              <w:rPr>
                <w:sz w:val="24"/>
                <w:szCs w:val="24"/>
              </w:rPr>
              <w:t>2</w:t>
            </w:r>
          </w:p>
        </w:tc>
      </w:tr>
      <w:tr w:rsidR="00A308F0" w:rsidRPr="00C609A1" w:rsidTr="00414384">
        <w:trPr>
          <w:trHeight w:hRule="exact" w:val="1659"/>
        </w:trPr>
        <w:tc>
          <w:tcPr>
            <w:tcW w:w="1600" w:type="dxa"/>
            <w:vMerge/>
            <w:tcBorders>
              <w:left w:val="single" w:sz="6" w:space="0" w:color="auto"/>
              <w:bottom w:val="single" w:sz="4" w:space="0" w:color="auto"/>
              <w:right w:val="single" w:sz="6" w:space="0" w:color="auto"/>
            </w:tcBorders>
            <w:shd w:val="clear" w:color="auto" w:fill="FFFFFF"/>
          </w:tcPr>
          <w:p w:rsidR="00A308F0" w:rsidRPr="00D9502A" w:rsidRDefault="00A308F0" w:rsidP="009328EB">
            <w:pPr>
              <w:rPr>
                <w:b/>
                <w:sz w:val="24"/>
              </w:rPr>
            </w:pPr>
          </w:p>
        </w:tc>
        <w:tc>
          <w:tcPr>
            <w:tcW w:w="12952" w:type="dxa"/>
            <w:tcBorders>
              <w:top w:val="single" w:sz="6" w:space="0" w:color="auto"/>
              <w:left w:val="single" w:sz="6" w:space="0" w:color="auto"/>
              <w:bottom w:val="single" w:sz="6" w:space="0" w:color="auto"/>
              <w:right w:val="single" w:sz="4" w:space="0" w:color="auto"/>
            </w:tcBorders>
            <w:shd w:val="clear" w:color="auto" w:fill="FFFFFF"/>
          </w:tcPr>
          <w:p w:rsidR="00A308F0" w:rsidRPr="008F3674" w:rsidRDefault="00750A2C" w:rsidP="00750A2C">
            <w:pPr>
              <w:rPr>
                <w:rFonts w:eastAsia="Times New Roman"/>
                <w:sz w:val="22"/>
                <w:szCs w:val="22"/>
              </w:rPr>
            </w:pPr>
            <w:r w:rsidRPr="008F3674">
              <w:rPr>
                <w:rFonts w:eastAsia="Times New Roman"/>
                <w:sz w:val="22"/>
                <w:szCs w:val="22"/>
              </w:rPr>
              <w:t xml:space="preserve">Основные виды деятельности студентов: </w:t>
            </w:r>
            <w:r w:rsidRPr="00750A2C">
              <w:rPr>
                <w:rFonts w:eastAsia="Times New Roman"/>
                <w:sz w:val="22"/>
                <w:szCs w:val="22"/>
              </w:rPr>
              <w:t xml:space="preserve">Различать традиционные и новые методы исследований в географических науках; приводить примеры использования методов географических исследований в разных сферах человеческой деятельности; приводить примеры использования ГИС в повседневной деятельности; выделять и формулировать проблемы, которые могут быть решены средствами географии; использовать источники географической информации, в том числе ГИС, для выявления аргументов, подтверждающих или опровергающих одну и ту же идею, в том числе при анализе различных географических прогнозов Называть элементы географической культуры; сопоставлять свои суждения  по географическим вопросам с суждениями других участников диалога, обнаруживать </w:t>
            </w:r>
          </w:p>
        </w:tc>
        <w:tc>
          <w:tcPr>
            <w:tcW w:w="977" w:type="dxa"/>
            <w:tcBorders>
              <w:top w:val="single" w:sz="4" w:space="0" w:color="auto"/>
              <w:left w:val="single" w:sz="4" w:space="0" w:color="auto"/>
              <w:bottom w:val="single" w:sz="4" w:space="0" w:color="auto"/>
              <w:right w:val="single" w:sz="4" w:space="0" w:color="auto"/>
            </w:tcBorders>
            <w:shd w:val="clear" w:color="auto" w:fill="FFFFFF"/>
            <w:vAlign w:val="center"/>
          </w:tcPr>
          <w:p w:rsidR="00A308F0" w:rsidRPr="00C609A1" w:rsidRDefault="00A308F0" w:rsidP="009328EB">
            <w:pPr>
              <w:jc w:val="center"/>
              <w:rPr>
                <w:sz w:val="24"/>
                <w:szCs w:val="24"/>
              </w:rPr>
            </w:pPr>
          </w:p>
        </w:tc>
      </w:tr>
      <w:tr w:rsidR="00C77ED4" w:rsidRPr="00C609A1" w:rsidTr="00414384">
        <w:trPr>
          <w:trHeight w:hRule="exact" w:val="1572"/>
        </w:trPr>
        <w:tc>
          <w:tcPr>
            <w:tcW w:w="1600" w:type="dxa"/>
            <w:vMerge w:val="restart"/>
            <w:tcBorders>
              <w:left w:val="single" w:sz="6" w:space="0" w:color="auto"/>
              <w:right w:val="single" w:sz="6" w:space="0" w:color="auto"/>
            </w:tcBorders>
            <w:shd w:val="clear" w:color="auto" w:fill="FFFFFF"/>
          </w:tcPr>
          <w:p w:rsidR="00C77ED4" w:rsidRPr="00D9502A" w:rsidRDefault="00C77ED4" w:rsidP="00C77ED4">
            <w:pPr>
              <w:rPr>
                <w:b/>
                <w:sz w:val="24"/>
              </w:rPr>
            </w:pPr>
            <w:r w:rsidRPr="00C77ED4">
              <w:rPr>
                <w:rFonts w:eastAsia="Times New Roman"/>
                <w:b/>
                <w:sz w:val="22"/>
                <w:szCs w:val="22"/>
              </w:rPr>
              <w:t>Раздел 2. Природопользование и геоэкология</w:t>
            </w:r>
          </w:p>
        </w:tc>
        <w:tc>
          <w:tcPr>
            <w:tcW w:w="12952" w:type="dxa"/>
            <w:tcBorders>
              <w:top w:val="single" w:sz="6" w:space="0" w:color="auto"/>
              <w:left w:val="single" w:sz="6" w:space="0" w:color="auto"/>
              <w:bottom w:val="single" w:sz="6" w:space="0" w:color="auto"/>
              <w:right w:val="single" w:sz="4" w:space="0" w:color="auto"/>
            </w:tcBorders>
            <w:shd w:val="clear" w:color="auto" w:fill="FFFFFF"/>
          </w:tcPr>
          <w:p w:rsidR="00FD796D" w:rsidRPr="00FD796D" w:rsidRDefault="00C77ED4" w:rsidP="00FD796D">
            <w:pPr>
              <w:rPr>
                <w:sz w:val="22"/>
                <w:szCs w:val="22"/>
                <w:lang w:eastAsia="en-US"/>
              </w:rPr>
            </w:pPr>
            <w:r w:rsidRPr="008F3674">
              <w:rPr>
                <w:rFonts w:eastAsia="Times New Roman"/>
                <w:sz w:val="22"/>
                <w:szCs w:val="22"/>
              </w:rPr>
              <w:t>Содержание</w:t>
            </w:r>
            <w:r w:rsidRPr="008F3674">
              <w:rPr>
                <w:rFonts w:eastAsia="Times New Roman"/>
                <w:iCs/>
                <w:sz w:val="22"/>
                <w:szCs w:val="22"/>
              </w:rPr>
              <w:t xml:space="preserve">: </w:t>
            </w:r>
            <w:r w:rsidR="00FD796D">
              <w:t xml:space="preserve"> </w:t>
            </w:r>
            <w:r w:rsidR="00FD796D" w:rsidRPr="00FD796D">
              <w:rPr>
                <w:sz w:val="22"/>
                <w:szCs w:val="22"/>
                <w:lang w:eastAsia="en-US"/>
              </w:rPr>
              <w:t xml:space="preserve">Географическая среда как </w:t>
            </w:r>
            <w:proofErr w:type="spellStart"/>
            <w:r w:rsidR="00FD796D" w:rsidRPr="00FD796D">
              <w:rPr>
                <w:sz w:val="22"/>
                <w:szCs w:val="22"/>
                <w:lang w:eastAsia="en-US"/>
              </w:rPr>
              <w:t>геосистема</w:t>
            </w:r>
            <w:proofErr w:type="spellEnd"/>
            <w:r w:rsidR="00FD796D" w:rsidRPr="00FD796D">
              <w:rPr>
                <w:sz w:val="22"/>
                <w:szCs w:val="22"/>
                <w:lang w:eastAsia="en-US"/>
              </w:rPr>
              <w:t xml:space="preserve">; факторы, её формирующие и изменяющие. Адаптация человека к различным </w:t>
            </w:r>
          </w:p>
          <w:p w:rsidR="00FD796D" w:rsidRPr="00FD796D" w:rsidRDefault="00FD796D" w:rsidP="00FD796D">
            <w:pPr>
              <w:rPr>
                <w:sz w:val="22"/>
                <w:szCs w:val="22"/>
                <w:lang w:eastAsia="en-US"/>
              </w:rPr>
            </w:pPr>
            <w:r w:rsidRPr="00FD796D">
              <w:rPr>
                <w:sz w:val="22"/>
                <w:szCs w:val="22"/>
                <w:lang w:eastAsia="en-US"/>
              </w:rPr>
              <w:t xml:space="preserve">природным условиям территорий, её изменение  во времени. Географическая и окружающая среда Естественный и антропогенный ландшафты. Проблема сохранения ландшафтного и культурного разнообразия на Земле. </w:t>
            </w:r>
            <w:r>
              <w:t xml:space="preserve"> </w:t>
            </w:r>
            <w:r w:rsidRPr="00FD796D">
              <w:rPr>
                <w:sz w:val="22"/>
                <w:szCs w:val="22"/>
                <w:lang w:eastAsia="en-US"/>
              </w:rPr>
              <w:t xml:space="preserve">Опасные природные явления, климатические </w:t>
            </w:r>
          </w:p>
          <w:p w:rsidR="0006045D" w:rsidRPr="0006045D" w:rsidRDefault="00FD796D" w:rsidP="0006045D">
            <w:pPr>
              <w:rPr>
                <w:sz w:val="22"/>
                <w:szCs w:val="22"/>
                <w:lang w:eastAsia="en-US"/>
              </w:rPr>
            </w:pPr>
            <w:r w:rsidRPr="00FD796D">
              <w:rPr>
                <w:sz w:val="22"/>
                <w:szCs w:val="22"/>
                <w:lang w:eastAsia="en-US"/>
              </w:rPr>
              <w:t xml:space="preserve">изменения, повышение уровня Мирового океана, загрязнение окружающей среды. «Климатические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w:t>
            </w:r>
            <w:r w:rsidR="0006045D" w:rsidRPr="0006045D">
              <w:rPr>
                <w:sz w:val="22"/>
                <w:szCs w:val="22"/>
                <w:lang w:eastAsia="en-US"/>
              </w:rPr>
              <w:t xml:space="preserve">территории как один  </w:t>
            </w:r>
          </w:p>
          <w:p w:rsidR="00C77ED4" w:rsidRPr="008F3674" w:rsidRDefault="0006045D" w:rsidP="0006045D">
            <w:pPr>
              <w:rPr>
                <w:bCs/>
                <w:sz w:val="22"/>
                <w:szCs w:val="22"/>
              </w:rPr>
            </w:pPr>
            <w:r w:rsidRPr="0006045D">
              <w:rPr>
                <w:sz w:val="22"/>
                <w:szCs w:val="22"/>
                <w:lang w:eastAsia="en-US"/>
              </w:rPr>
              <w:t xml:space="preserve">из объектов целей устойчивого развития. Объекты Всемирного природного и культурного наследия. </w:t>
            </w:r>
          </w:p>
        </w:tc>
        <w:tc>
          <w:tcPr>
            <w:tcW w:w="977" w:type="dxa"/>
            <w:tcBorders>
              <w:top w:val="single" w:sz="4" w:space="0" w:color="auto"/>
              <w:left w:val="single" w:sz="4" w:space="0" w:color="auto"/>
              <w:bottom w:val="single" w:sz="4" w:space="0" w:color="auto"/>
              <w:right w:val="single" w:sz="4" w:space="0" w:color="auto"/>
            </w:tcBorders>
            <w:shd w:val="clear" w:color="auto" w:fill="FFFFFF"/>
            <w:vAlign w:val="center"/>
          </w:tcPr>
          <w:p w:rsidR="00C77ED4" w:rsidRPr="00C609A1" w:rsidRDefault="00C77ED4" w:rsidP="00C77ED4">
            <w:pPr>
              <w:jc w:val="center"/>
              <w:rPr>
                <w:sz w:val="24"/>
                <w:szCs w:val="24"/>
              </w:rPr>
            </w:pPr>
            <w:r>
              <w:rPr>
                <w:iCs/>
                <w:sz w:val="24"/>
                <w:szCs w:val="24"/>
              </w:rPr>
              <w:t>4</w:t>
            </w:r>
          </w:p>
        </w:tc>
      </w:tr>
      <w:tr w:rsidR="00C77ED4" w:rsidRPr="00C609A1" w:rsidTr="00414384">
        <w:trPr>
          <w:trHeight w:hRule="exact" w:val="1043"/>
        </w:trPr>
        <w:tc>
          <w:tcPr>
            <w:tcW w:w="1600" w:type="dxa"/>
            <w:vMerge/>
            <w:tcBorders>
              <w:left w:val="single" w:sz="6" w:space="0" w:color="auto"/>
              <w:right w:val="single" w:sz="6" w:space="0" w:color="auto"/>
            </w:tcBorders>
            <w:shd w:val="clear" w:color="auto" w:fill="FFFFFF"/>
          </w:tcPr>
          <w:p w:rsidR="00C77ED4" w:rsidRPr="00D9502A" w:rsidRDefault="00C77ED4" w:rsidP="00C77ED4">
            <w:pPr>
              <w:rPr>
                <w:b/>
                <w:sz w:val="24"/>
              </w:rPr>
            </w:pPr>
          </w:p>
        </w:tc>
        <w:tc>
          <w:tcPr>
            <w:tcW w:w="12952" w:type="dxa"/>
            <w:tcBorders>
              <w:top w:val="single" w:sz="6" w:space="0" w:color="auto"/>
              <w:left w:val="single" w:sz="6" w:space="0" w:color="auto"/>
              <w:bottom w:val="single" w:sz="6" w:space="0" w:color="auto"/>
              <w:right w:val="single" w:sz="4" w:space="0" w:color="auto"/>
            </w:tcBorders>
            <w:shd w:val="clear" w:color="auto" w:fill="FFFFFF"/>
          </w:tcPr>
          <w:p w:rsidR="00C77ED4" w:rsidRPr="008F3674" w:rsidRDefault="00C77ED4" w:rsidP="00C77ED4">
            <w:pPr>
              <w:rPr>
                <w:rFonts w:eastAsia="Times New Roman"/>
                <w:sz w:val="22"/>
                <w:szCs w:val="22"/>
              </w:rPr>
            </w:pPr>
            <w:r w:rsidRPr="008F3674">
              <w:rPr>
                <w:rFonts w:eastAsia="Times New Roman"/>
                <w:sz w:val="22"/>
                <w:szCs w:val="22"/>
              </w:rPr>
              <w:t>Практические занятия:</w:t>
            </w:r>
          </w:p>
          <w:p w:rsidR="00C77ED4" w:rsidRDefault="00C77ED4" w:rsidP="00C77ED4">
            <w:pPr>
              <w:rPr>
                <w:sz w:val="22"/>
                <w:szCs w:val="22"/>
                <w:lang w:eastAsia="en-US"/>
              </w:rPr>
            </w:pPr>
            <w:r w:rsidRPr="008F3674">
              <w:rPr>
                <w:b/>
                <w:sz w:val="22"/>
                <w:szCs w:val="22"/>
              </w:rPr>
              <w:t>Практическая работа №</w:t>
            </w:r>
            <w:r w:rsidR="00A31D4E">
              <w:rPr>
                <w:b/>
                <w:sz w:val="22"/>
                <w:szCs w:val="22"/>
              </w:rPr>
              <w:t>2</w:t>
            </w:r>
            <w:r w:rsidRPr="008F3674">
              <w:rPr>
                <w:b/>
                <w:sz w:val="22"/>
                <w:szCs w:val="22"/>
              </w:rPr>
              <w:t>:</w:t>
            </w:r>
            <w:r w:rsidRPr="008F3674">
              <w:rPr>
                <w:sz w:val="22"/>
                <w:szCs w:val="22"/>
              </w:rPr>
              <w:t xml:space="preserve"> «</w:t>
            </w:r>
            <w:r>
              <w:t xml:space="preserve"> </w:t>
            </w:r>
            <w:r w:rsidRPr="003F0501">
              <w:rPr>
                <w:sz w:val="22"/>
                <w:szCs w:val="22"/>
                <w:lang w:eastAsia="en-US"/>
              </w:rPr>
              <w:t xml:space="preserve">Определение и сравнение обеспеченности различных регионов и стран мира основными видами природных ресурсов. </w:t>
            </w:r>
            <w:r w:rsidRPr="008F3674">
              <w:rPr>
                <w:sz w:val="22"/>
                <w:szCs w:val="22"/>
                <w:lang w:eastAsia="en-US"/>
              </w:rPr>
              <w:t>»</w:t>
            </w:r>
          </w:p>
          <w:p w:rsidR="00C77ED4" w:rsidRPr="008F3674" w:rsidRDefault="00C77ED4" w:rsidP="00C77ED4">
            <w:pPr>
              <w:rPr>
                <w:sz w:val="22"/>
                <w:szCs w:val="22"/>
                <w:lang w:eastAsia="en-US"/>
              </w:rPr>
            </w:pPr>
            <w:r w:rsidRPr="008F3674">
              <w:rPr>
                <w:b/>
                <w:sz w:val="22"/>
                <w:szCs w:val="22"/>
              </w:rPr>
              <w:t>Практическая работа №</w:t>
            </w:r>
            <w:r w:rsidR="00A31D4E">
              <w:rPr>
                <w:b/>
                <w:sz w:val="22"/>
                <w:szCs w:val="22"/>
              </w:rPr>
              <w:t>3</w:t>
            </w:r>
            <w:r w:rsidRPr="008F3674">
              <w:rPr>
                <w:b/>
                <w:sz w:val="22"/>
                <w:szCs w:val="22"/>
              </w:rPr>
              <w:t>:</w:t>
            </w:r>
            <w:r w:rsidRPr="008F3674">
              <w:rPr>
                <w:sz w:val="22"/>
                <w:szCs w:val="22"/>
              </w:rPr>
              <w:t xml:space="preserve"> «</w:t>
            </w:r>
            <w:r w:rsidRPr="003F0501">
              <w:rPr>
                <w:sz w:val="22"/>
                <w:szCs w:val="22"/>
                <w:lang w:eastAsia="en-US"/>
              </w:rPr>
              <w:t>Экономическая оценка использования различных видов природных ресурсов</w:t>
            </w:r>
            <w:r w:rsidRPr="008F3674">
              <w:rPr>
                <w:sz w:val="22"/>
                <w:szCs w:val="22"/>
                <w:lang w:eastAsia="en-US"/>
              </w:rPr>
              <w:t>»</w:t>
            </w:r>
          </w:p>
        </w:tc>
        <w:tc>
          <w:tcPr>
            <w:tcW w:w="977" w:type="dxa"/>
            <w:tcBorders>
              <w:top w:val="single" w:sz="4" w:space="0" w:color="auto"/>
              <w:left w:val="single" w:sz="4" w:space="0" w:color="auto"/>
              <w:bottom w:val="single" w:sz="4" w:space="0" w:color="auto"/>
              <w:right w:val="single" w:sz="4" w:space="0" w:color="auto"/>
            </w:tcBorders>
            <w:shd w:val="clear" w:color="auto" w:fill="FFFFFF"/>
            <w:vAlign w:val="center"/>
          </w:tcPr>
          <w:p w:rsidR="00C77ED4" w:rsidRPr="00C609A1" w:rsidRDefault="00C77ED4" w:rsidP="00C77ED4">
            <w:pPr>
              <w:jc w:val="center"/>
              <w:rPr>
                <w:sz w:val="24"/>
                <w:szCs w:val="24"/>
              </w:rPr>
            </w:pPr>
            <w:r>
              <w:rPr>
                <w:sz w:val="24"/>
                <w:szCs w:val="24"/>
              </w:rPr>
              <w:t>4</w:t>
            </w:r>
          </w:p>
        </w:tc>
      </w:tr>
      <w:tr w:rsidR="00414384" w:rsidRPr="00C609A1" w:rsidTr="00414384">
        <w:trPr>
          <w:trHeight w:hRule="exact" w:val="1004"/>
        </w:trPr>
        <w:tc>
          <w:tcPr>
            <w:tcW w:w="1600" w:type="dxa"/>
            <w:vMerge/>
            <w:tcBorders>
              <w:left w:val="single" w:sz="6" w:space="0" w:color="auto"/>
              <w:right w:val="single" w:sz="6" w:space="0" w:color="auto"/>
            </w:tcBorders>
            <w:shd w:val="clear" w:color="auto" w:fill="FFFFFF"/>
          </w:tcPr>
          <w:p w:rsidR="00414384" w:rsidRPr="00D9502A" w:rsidRDefault="00414384" w:rsidP="00C77ED4">
            <w:pPr>
              <w:rPr>
                <w:b/>
                <w:sz w:val="24"/>
              </w:rPr>
            </w:pPr>
          </w:p>
        </w:tc>
        <w:tc>
          <w:tcPr>
            <w:tcW w:w="12952" w:type="dxa"/>
            <w:vMerge w:val="restart"/>
            <w:tcBorders>
              <w:top w:val="single" w:sz="6" w:space="0" w:color="auto"/>
              <w:left w:val="single" w:sz="6" w:space="0" w:color="auto"/>
              <w:right w:val="single" w:sz="4" w:space="0" w:color="auto"/>
            </w:tcBorders>
            <w:shd w:val="clear" w:color="auto" w:fill="FFFFFF"/>
          </w:tcPr>
          <w:p w:rsidR="00414384" w:rsidRPr="0006045D" w:rsidRDefault="00414384" w:rsidP="0006045D">
            <w:pPr>
              <w:rPr>
                <w:bCs/>
                <w:sz w:val="22"/>
                <w:szCs w:val="22"/>
              </w:rPr>
            </w:pPr>
            <w:r w:rsidRPr="008F3674">
              <w:rPr>
                <w:rFonts w:eastAsia="Times New Roman"/>
                <w:sz w:val="22"/>
                <w:szCs w:val="22"/>
              </w:rPr>
              <w:t xml:space="preserve">Основные виды деятельности студентов: </w:t>
            </w:r>
            <w:r w:rsidRPr="0006045D">
              <w:rPr>
                <w:bCs/>
                <w:sz w:val="22"/>
                <w:szCs w:val="22"/>
              </w:rPr>
              <w:t xml:space="preserve">Выявлять и характеризовать существенные признаки естественного и антропогенного </w:t>
            </w:r>
          </w:p>
          <w:p w:rsidR="00414384" w:rsidRPr="0006045D" w:rsidRDefault="00414384" w:rsidP="0006045D">
            <w:pPr>
              <w:rPr>
                <w:bCs/>
                <w:sz w:val="22"/>
                <w:szCs w:val="22"/>
              </w:rPr>
            </w:pPr>
            <w:r w:rsidRPr="0006045D">
              <w:rPr>
                <w:bCs/>
                <w:sz w:val="22"/>
                <w:szCs w:val="22"/>
              </w:rPr>
              <w:t xml:space="preserve">ландшафта; устанавливать существенный признак их </w:t>
            </w:r>
            <w:r>
              <w:rPr>
                <w:bCs/>
                <w:sz w:val="22"/>
                <w:szCs w:val="22"/>
              </w:rPr>
              <w:t xml:space="preserve"> </w:t>
            </w:r>
            <w:r w:rsidRPr="0006045D">
              <w:rPr>
                <w:bCs/>
                <w:sz w:val="22"/>
                <w:szCs w:val="22"/>
              </w:rPr>
              <w:t xml:space="preserve">классификации (при выполнении практической работы); оценивать соответствие результатов целям Использовать географические знания </w:t>
            </w:r>
            <w:r>
              <w:rPr>
                <w:bCs/>
                <w:sz w:val="22"/>
                <w:szCs w:val="22"/>
              </w:rPr>
              <w:t xml:space="preserve"> </w:t>
            </w:r>
            <w:r w:rsidRPr="0006045D">
              <w:rPr>
                <w:bCs/>
                <w:sz w:val="22"/>
                <w:szCs w:val="22"/>
              </w:rPr>
              <w:t xml:space="preserve">для формулирования выводов и заключений  об опасных природных явлениях, </w:t>
            </w:r>
          </w:p>
          <w:p w:rsidR="00414384" w:rsidRPr="0006045D" w:rsidRDefault="00414384" w:rsidP="0006045D">
            <w:pPr>
              <w:rPr>
                <w:bCs/>
                <w:sz w:val="22"/>
                <w:szCs w:val="22"/>
              </w:rPr>
            </w:pPr>
            <w:r w:rsidRPr="0006045D">
              <w:rPr>
                <w:bCs/>
                <w:sz w:val="22"/>
                <w:szCs w:val="22"/>
              </w:rPr>
              <w:lastRenderedPageBreak/>
              <w:t xml:space="preserve">климатических изменениях, повышении уровня Мирового океана, загрязнении окружающей среды, возможности человечества противостоять им на основе интерпретации информации из источников </w:t>
            </w:r>
            <w:r>
              <w:rPr>
                <w:bCs/>
                <w:sz w:val="22"/>
                <w:szCs w:val="22"/>
              </w:rPr>
              <w:t xml:space="preserve"> </w:t>
            </w:r>
            <w:r w:rsidRPr="0006045D">
              <w:rPr>
                <w:bCs/>
                <w:sz w:val="22"/>
                <w:szCs w:val="22"/>
              </w:rPr>
              <w:t xml:space="preserve">географической информации; устанавливать взаимосвязи между развитием науки и технологии и возможностями человека прогнозировать опасные природные явления  и противостоять им; </w:t>
            </w:r>
          </w:p>
          <w:p w:rsidR="00414384" w:rsidRPr="0006045D" w:rsidRDefault="00414384" w:rsidP="0006045D">
            <w:pPr>
              <w:rPr>
                <w:bCs/>
                <w:sz w:val="22"/>
                <w:szCs w:val="22"/>
              </w:rPr>
            </w:pPr>
            <w:r w:rsidRPr="0006045D">
              <w:rPr>
                <w:bCs/>
                <w:sz w:val="22"/>
                <w:szCs w:val="22"/>
              </w:rPr>
              <w:t xml:space="preserve">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и его загрязнения,  в объёмах выбросов парниковых газов  в разных регионах мира; оценивать изменение климата и уровня Мирового океана для различных территорий, изменение содержания парниковых газов  </w:t>
            </w:r>
          </w:p>
          <w:p w:rsidR="00414384" w:rsidRPr="0006045D" w:rsidRDefault="00414384" w:rsidP="0006045D">
            <w:pPr>
              <w:rPr>
                <w:bCs/>
                <w:sz w:val="22"/>
                <w:szCs w:val="22"/>
              </w:rPr>
            </w:pPr>
            <w:r w:rsidRPr="0006045D">
              <w:rPr>
                <w:bCs/>
                <w:sz w:val="22"/>
                <w:szCs w:val="22"/>
              </w:rPr>
              <w:t xml:space="preserve">в атмосфере и меры, предпринимаемые  для уменьшения их выбросов; формулировать и (или) обосновывать выводы о различиях в возможностях стран с разным уровнем социально-экономического развития участвовать в достижении целей устойчивого развития, связанных с экологией и глобальными вызовами, применять достижения современных технологий  для решения экологических и глобальных проблем; выбирать и использовать различные источники географической информации  для выявления аргументов, подтверждающих или опровергающих одну и ту же идею  о климатических изменениях, повышении уровня Мирового океана, загрязнении </w:t>
            </w:r>
            <w:r>
              <w:rPr>
                <w:bCs/>
                <w:sz w:val="22"/>
                <w:szCs w:val="22"/>
              </w:rPr>
              <w:t xml:space="preserve"> </w:t>
            </w:r>
            <w:r w:rsidRPr="0006045D">
              <w:rPr>
                <w:bCs/>
                <w:sz w:val="22"/>
                <w:szCs w:val="22"/>
              </w:rPr>
              <w:t xml:space="preserve">окружающей среды и причинах, их вызывающих; называть цели устойчивого развития; определять критерии выделения особо охраняемых природных территорий, объектов Всемирного природного и культурного наследия и целей устойчивого развития; </w:t>
            </w:r>
          </w:p>
          <w:p w:rsidR="00414384" w:rsidRPr="0006045D" w:rsidRDefault="00414384" w:rsidP="0006045D">
            <w:pPr>
              <w:rPr>
                <w:bCs/>
                <w:sz w:val="22"/>
                <w:szCs w:val="22"/>
              </w:rPr>
            </w:pPr>
            <w:r w:rsidRPr="0006045D">
              <w:rPr>
                <w:bCs/>
                <w:sz w:val="22"/>
                <w:szCs w:val="22"/>
              </w:rPr>
              <w:t xml:space="preserve">разрабатывать содержание социального плаката/научно-популярной статьи, посвящённого экологической тематике  (по выбору обучающегося – загрязнение окружающей среды, цели устойчивого развития); выдвигать новые идеи, предлагать оригинальные подходы и решения, ставить проблемы и задачи, допускающие альтернативные решения; интегрировать знания школьных курсов </w:t>
            </w:r>
          </w:p>
          <w:p w:rsidR="00414384" w:rsidRPr="0006045D" w:rsidRDefault="00414384" w:rsidP="0006045D">
            <w:pPr>
              <w:rPr>
                <w:bCs/>
                <w:sz w:val="22"/>
                <w:szCs w:val="22"/>
              </w:rPr>
            </w:pPr>
            <w:r w:rsidRPr="0006045D">
              <w:rPr>
                <w:bCs/>
                <w:sz w:val="22"/>
                <w:szCs w:val="22"/>
              </w:rPr>
              <w:t xml:space="preserve">географии, истории, физики, химии, биологии; определять цели и задачи проведения учебных наблюдений/исследований опасных </w:t>
            </w:r>
          </w:p>
          <w:p w:rsidR="00414384" w:rsidRPr="0006045D" w:rsidRDefault="00414384" w:rsidP="0006045D">
            <w:pPr>
              <w:rPr>
                <w:bCs/>
                <w:sz w:val="22"/>
                <w:szCs w:val="22"/>
              </w:rPr>
            </w:pPr>
            <w:r w:rsidRPr="0006045D">
              <w:rPr>
                <w:bCs/>
                <w:sz w:val="22"/>
                <w:szCs w:val="22"/>
              </w:rPr>
              <w:t xml:space="preserve">природных явлений; выбирать форму фиксации результатов наблюдения (исследования) (при выполнении практической работы) (обобщения и выводы по результатам проведённых наблюдений/исследований целесообразны  при изучении темы «Глобальные проблемы человечества»); переносить знания в познавательную и практическую области жизнедеятельности; самостоятельно составлять план решения проблемы с учётом имеющихся ресурсов, собственных возможностей и предпочтений; оценивать соответствие результатов целям Описывать положение крупных месторождений полезных ископаемых в мире; приводить примеры стран-лидеров по запасам минеральных, лесных, земельных, водных ресурсов; оценивать природно-ресурсный капитал одной </w:t>
            </w:r>
          </w:p>
          <w:p w:rsidR="00414384" w:rsidRPr="0006045D" w:rsidRDefault="00414384" w:rsidP="0006045D">
            <w:pPr>
              <w:rPr>
                <w:bCs/>
                <w:sz w:val="22"/>
                <w:szCs w:val="22"/>
              </w:rPr>
            </w:pPr>
            <w:r w:rsidRPr="0006045D">
              <w:rPr>
                <w:bCs/>
                <w:sz w:val="22"/>
                <w:szCs w:val="22"/>
              </w:rPr>
              <w:t>из стран (по выбору) по источникам географической информации;</w:t>
            </w:r>
            <w:r>
              <w:rPr>
                <w:bCs/>
                <w:sz w:val="22"/>
                <w:szCs w:val="22"/>
              </w:rPr>
              <w:t xml:space="preserve"> </w:t>
            </w:r>
            <w:r w:rsidRPr="0006045D">
              <w:rPr>
                <w:bCs/>
                <w:sz w:val="22"/>
                <w:szCs w:val="22"/>
              </w:rPr>
              <w:t xml:space="preserve">сопоставлять и анализировать географические карты различной тематики и другие источники географической информации; сравнивать регионы и страны  по обеспеченности земельными, лесными, </w:t>
            </w:r>
          </w:p>
          <w:p w:rsidR="00414384" w:rsidRPr="0006045D" w:rsidRDefault="00414384" w:rsidP="0006045D">
            <w:pPr>
              <w:rPr>
                <w:bCs/>
                <w:sz w:val="22"/>
                <w:szCs w:val="22"/>
              </w:rPr>
            </w:pPr>
            <w:r w:rsidRPr="0006045D">
              <w:rPr>
                <w:bCs/>
                <w:sz w:val="22"/>
                <w:szCs w:val="22"/>
              </w:rPr>
              <w:t xml:space="preserve">водными ресурсами на основе использования </w:t>
            </w:r>
            <w:r>
              <w:rPr>
                <w:bCs/>
                <w:sz w:val="22"/>
                <w:szCs w:val="22"/>
              </w:rPr>
              <w:t xml:space="preserve"> </w:t>
            </w:r>
            <w:r w:rsidRPr="0006045D">
              <w:rPr>
                <w:bCs/>
                <w:sz w:val="22"/>
                <w:szCs w:val="22"/>
              </w:rPr>
              <w:t xml:space="preserve">разных источников информации, в том числе </w:t>
            </w:r>
            <w:r>
              <w:rPr>
                <w:bCs/>
                <w:sz w:val="22"/>
                <w:szCs w:val="22"/>
              </w:rPr>
              <w:t xml:space="preserve"> </w:t>
            </w:r>
            <w:r w:rsidRPr="0006045D">
              <w:rPr>
                <w:bCs/>
                <w:sz w:val="22"/>
                <w:szCs w:val="22"/>
              </w:rPr>
              <w:t>картографических</w:t>
            </w:r>
            <w:r>
              <w:rPr>
                <w:bCs/>
                <w:sz w:val="22"/>
                <w:szCs w:val="22"/>
              </w:rPr>
              <w:t xml:space="preserve"> </w:t>
            </w:r>
            <w:r w:rsidRPr="0006045D">
              <w:rPr>
                <w:bCs/>
                <w:sz w:val="22"/>
                <w:szCs w:val="22"/>
              </w:rPr>
              <w:t xml:space="preserve">самостоятельно выбирать оптимальную форму представления и визуализации информации  с учётом её назначения (тексты, картосхемы, </w:t>
            </w:r>
          </w:p>
          <w:p w:rsidR="00414384" w:rsidRPr="0006045D" w:rsidRDefault="00414384" w:rsidP="0006045D">
            <w:pPr>
              <w:rPr>
                <w:bCs/>
                <w:sz w:val="22"/>
                <w:szCs w:val="22"/>
              </w:rPr>
            </w:pPr>
            <w:r w:rsidRPr="0006045D">
              <w:rPr>
                <w:bCs/>
                <w:sz w:val="22"/>
                <w:szCs w:val="22"/>
              </w:rPr>
              <w:t xml:space="preserve">диаграммы и т. д.); находить географическую информацию, необходимую для определения перспектив использования </w:t>
            </w:r>
            <w:proofErr w:type="spellStart"/>
            <w:r w:rsidRPr="0006045D">
              <w:rPr>
                <w:bCs/>
                <w:sz w:val="22"/>
                <w:szCs w:val="22"/>
              </w:rPr>
              <w:t>гидроэнергоресурсов</w:t>
            </w:r>
            <w:proofErr w:type="spellEnd"/>
            <w:r w:rsidRPr="0006045D">
              <w:rPr>
                <w:bCs/>
                <w:sz w:val="22"/>
                <w:szCs w:val="22"/>
              </w:rPr>
              <w:t xml:space="preserve"> Земли, ресурсов Мирового океана, причин обезлесения; анализировать полученные в ходе решения </w:t>
            </w:r>
          </w:p>
          <w:p w:rsidR="00414384" w:rsidRPr="008F3674" w:rsidRDefault="00414384" w:rsidP="0006045D">
            <w:pPr>
              <w:rPr>
                <w:rFonts w:eastAsia="Times New Roman"/>
                <w:sz w:val="22"/>
                <w:szCs w:val="22"/>
              </w:rPr>
            </w:pPr>
            <w:r w:rsidRPr="0006045D">
              <w:rPr>
                <w:bCs/>
                <w:sz w:val="22"/>
                <w:szCs w:val="22"/>
              </w:rPr>
              <w:t>задачи результаты, критически оценивать их достоверность; вносить коррективы в деятельность, оценивать соответствие результатов целям</w:t>
            </w:r>
          </w:p>
        </w:tc>
        <w:tc>
          <w:tcPr>
            <w:tcW w:w="977" w:type="dxa"/>
            <w:tcBorders>
              <w:top w:val="single" w:sz="4" w:space="0" w:color="auto"/>
              <w:left w:val="single" w:sz="4" w:space="0" w:color="auto"/>
              <w:bottom w:val="single" w:sz="4" w:space="0" w:color="auto"/>
              <w:right w:val="single" w:sz="4" w:space="0" w:color="auto"/>
            </w:tcBorders>
            <w:shd w:val="clear" w:color="auto" w:fill="FFFFFF"/>
            <w:vAlign w:val="center"/>
          </w:tcPr>
          <w:p w:rsidR="00414384" w:rsidRDefault="00414384" w:rsidP="00C77ED4">
            <w:pPr>
              <w:jc w:val="center"/>
              <w:rPr>
                <w:sz w:val="24"/>
                <w:szCs w:val="24"/>
              </w:rPr>
            </w:pPr>
          </w:p>
        </w:tc>
      </w:tr>
      <w:tr w:rsidR="00414384" w:rsidRPr="00C609A1" w:rsidTr="00414384">
        <w:trPr>
          <w:trHeight w:hRule="exact" w:val="8658"/>
        </w:trPr>
        <w:tc>
          <w:tcPr>
            <w:tcW w:w="1600" w:type="dxa"/>
            <w:vMerge/>
            <w:tcBorders>
              <w:left w:val="single" w:sz="6" w:space="0" w:color="auto"/>
              <w:bottom w:val="single" w:sz="4" w:space="0" w:color="auto"/>
              <w:right w:val="single" w:sz="6" w:space="0" w:color="auto"/>
            </w:tcBorders>
            <w:shd w:val="clear" w:color="auto" w:fill="FFFFFF"/>
          </w:tcPr>
          <w:p w:rsidR="00414384" w:rsidRPr="00D9502A" w:rsidRDefault="00414384" w:rsidP="00C77ED4">
            <w:pPr>
              <w:rPr>
                <w:b/>
                <w:sz w:val="24"/>
              </w:rPr>
            </w:pPr>
          </w:p>
        </w:tc>
        <w:tc>
          <w:tcPr>
            <w:tcW w:w="12952" w:type="dxa"/>
            <w:vMerge/>
            <w:tcBorders>
              <w:left w:val="single" w:sz="6" w:space="0" w:color="auto"/>
              <w:bottom w:val="single" w:sz="6" w:space="0" w:color="auto"/>
              <w:right w:val="single" w:sz="4" w:space="0" w:color="auto"/>
            </w:tcBorders>
            <w:shd w:val="clear" w:color="auto" w:fill="FFFFFF"/>
          </w:tcPr>
          <w:p w:rsidR="00414384" w:rsidRPr="0006045D" w:rsidRDefault="00414384" w:rsidP="0006045D">
            <w:pPr>
              <w:rPr>
                <w:bCs/>
                <w:sz w:val="22"/>
                <w:szCs w:val="22"/>
              </w:rPr>
            </w:pPr>
          </w:p>
        </w:tc>
        <w:tc>
          <w:tcPr>
            <w:tcW w:w="977" w:type="dxa"/>
            <w:tcBorders>
              <w:top w:val="single" w:sz="4" w:space="0" w:color="auto"/>
              <w:left w:val="single" w:sz="4" w:space="0" w:color="auto"/>
              <w:bottom w:val="single" w:sz="4" w:space="0" w:color="auto"/>
              <w:right w:val="single" w:sz="4" w:space="0" w:color="auto"/>
            </w:tcBorders>
            <w:shd w:val="clear" w:color="auto" w:fill="FFFFFF"/>
            <w:vAlign w:val="center"/>
          </w:tcPr>
          <w:p w:rsidR="00414384" w:rsidRDefault="00414384" w:rsidP="00C77ED4">
            <w:pPr>
              <w:jc w:val="center"/>
              <w:rPr>
                <w:sz w:val="24"/>
                <w:szCs w:val="24"/>
              </w:rPr>
            </w:pPr>
          </w:p>
        </w:tc>
      </w:tr>
      <w:tr w:rsidR="00C77ED4" w:rsidRPr="00C609A1" w:rsidTr="00414384">
        <w:trPr>
          <w:trHeight w:hRule="exact" w:val="1146"/>
        </w:trPr>
        <w:tc>
          <w:tcPr>
            <w:tcW w:w="1600" w:type="dxa"/>
            <w:vMerge w:val="restart"/>
            <w:tcBorders>
              <w:top w:val="single" w:sz="4" w:space="0" w:color="auto"/>
              <w:left w:val="single" w:sz="4" w:space="0" w:color="auto"/>
              <w:bottom w:val="single" w:sz="4" w:space="0" w:color="auto"/>
              <w:right w:val="single" w:sz="4" w:space="0" w:color="auto"/>
            </w:tcBorders>
            <w:shd w:val="clear" w:color="auto" w:fill="FFFFFF"/>
          </w:tcPr>
          <w:p w:rsidR="00C77ED4" w:rsidRPr="00C77ED4" w:rsidRDefault="00A31D4E" w:rsidP="00C77ED4">
            <w:pPr>
              <w:rPr>
                <w:b/>
                <w:sz w:val="24"/>
                <w:szCs w:val="24"/>
              </w:rPr>
            </w:pPr>
            <w:r>
              <w:rPr>
                <w:b/>
                <w:color w:val="000000"/>
                <w:sz w:val="24"/>
              </w:rPr>
              <w:lastRenderedPageBreak/>
              <w:t>Раздел 3.</w:t>
            </w:r>
            <w:r>
              <w:rPr>
                <w:color w:val="000000"/>
                <w:sz w:val="24"/>
              </w:rPr>
              <w:t xml:space="preserve"> </w:t>
            </w:r>
            <w:r>
              <w:rPr>
                <w:b/>
                <w:color w:val="000000"/>
                <w:sz w:val="24"/>
              </w:rPr>
              <w:t>Современная политическая карта</w:t>
            </w:r>
          </w:p>
        </w:tc>
        <w:tc>
          <w:tcPr>
            <w:tcW w:w="12952" w:type="dxa"/>
            <w:tcBorders>
              <w:top w:val="single" w:sz="6" w:space="0" w:color="auto"/>
              <w:left w:val="single" w:sz="4" w:space="0" w:color="auto"/>
              <w:bottom w:val="single" w:sz="6" w:space="0" w:color="auto"/>
              <w:right w:val="single" w:sz="4" w:space="0" w:color="auto"/>
            </w:tcBorders>
            <w:shd w:val="clear" w:color="auto" w:fill="FFFFFF"/>
          </w:tcPr>
          <w:p w:rsidR="00A31D4E" w:rsidRPr="00A31D4E" w:rsidRDefault="00C77ED4" w:rsidP="00A31D4E">
            <w:pPr>
              <w:rPr>
                <w:bCs/>
                <w:sz w:val="22"/>
                <w:szCs w:val="22"/>
              </w:rPr>
            </w:pPr>
            <w:r w:rsidRPr="008F3674">
              <w:rPr>
                <w:rFonts w:eastAsia="Times New Roman"/>
                <w:sz w:val="22"/>
                <w:szCs w:val="22"/>
              </w:rPr>
              <w:t xml:space="preserve">Содержание: </w:t>
            </w:r>
            <w:r w:rsidRPr="008F3674">
              <w:rPr>
                <w:rFonts w:eastAsia="Times New Roman"/>
                <w:iCs/>
                <w:sz w:val="22"/>
                <w:szCs w:val="22"/>
              </w:rPr>
              <w:t xml:space="preserve"> </w:t>
            </w:r>
            <w:r w:rsidR="00A31D4E">
              <w:t xml:space="preserve"> </w:t>
            </w:r>
            <w:r w:rsidR="00A31D4E" w:rsidRPr="00A31D4E">
              <w:rPr>
                <w:bCs/>
                <w:sz w:val="22"/>
                <w:szCs w:val="22"/>
              </w:rPr>
              <w:t>Политическая карта мира и изменения, на ней происходящие. Новая многополярная модель политического</w:t>
            </w:r>
            <w:r w:rsidR="00195B78">
              <w:rPr>
                <w:bCs/>
                <w:sz w:val="22"/>
                <w:szCs w:val="22"/>
              </w:rPr>
              <w:t xml:space="preserve"> </w:t>
            </w:r>
            <w:r w:rsidR="00A31D4E" w:rsidRPr="00A31D4E">
              <w:rPr>
                <w:bCs/>
                <w:sz w:val="22"/>
                <w:szCs w:val="22"/>
              </w:rPr>
              <w:t xml:space="preserve">мироустройства, очаги геополитических конфликтов. </w:t>
            </w:r>
            <w:proofErr w:type="spellStart"/>
            <w:r w:rsidR="00A31D4E" w:rsidRPr="00A31D4E">
              <w:rPr>
                <w:bCs/>
                <w:sz w:val="22"/>
                <w:szCs w:val="22"/>
              </w:rPr>
              <w:t>Политикогеографическое</w:t>
            </w:r>
            <w:proofErr w:type="spellEnd"/>
            <w:r w:rsidR="00A31D4E" w:rsidRPr="00A31D4E">
              <w:rPr>
                <w:bCs/>
                <w:sz w:val="22"/>
                <w:szCs w:val="22"/>
              </w:rPr>
              <w:t xml:space="preserve"> положение. Специфика России как евразийского и </w:t>
            </w:r>
          </w:p>
          <w:p w:rsidR="00195B78" w:rsidRPr="00195B78" w:rsidRDefault="00A31D4E" w:rsidP="00195B78">
            <w:pPr>
              <w:rPr>
                <w:bCs/>
                <w:sz w:val="22"/>
                <w:szCs w:val="22"/>
              </w:rPr>
            </w:pPr>
            <w:proofErr w:type="spellStart"/>
            <w:r w:rsidRPr="00A31D4E">
              <w:rPr>
                <w:bCs/>
                <w:sz w:val="22"/>
                <w:szCs w:val="22"/>
              </w:rPr>
              <w:t>приарктического</w:t>
            </w:r>
            <w:proofErr w:type="spellEnd"/>
            <w:r w:rsidRPr="00A31D4E">
              <w:rPr>
                <w:bCs/>
                <w:sz w:val="22"/>
                <w:szCs w:val="22"/>
              </w:rPr>
              <w:t xml:space="preserve"> государства </w:t>
            </w:r>
            <w:r w:rsidR="00195B78">
              <w:t xml:space="preserve"> </w:t>
            </w:r>
            <w:r w:rsidR="00195B78" w:rsidRPr="00195B78">
              <w:rPr>
                <w:bCs/>
                <w:sz w:val="22"/>
                <w:szCs w:val="22"/>
              </w:rPr>
              <w:t xml:space="preserve">Основные типы стран: критерии их выделения. Формы правления государства и государственного </w:t>
            </w:r>
          </w:p>
          <w:p w:rsidR="00C77ED4" w:rsidRPr="008F3674" w:rsidRDefault="00195B78" w:rsidP="00195B78">
            <w:pPr>
              <w:rPr>
                <w:sz w:val="22"/>
                <w:szCs w:val="22"/>
              </w:rPr>
            </w:pPr>
            <w:r w:rsidRPr="00195B78">
              <w:rPr>
                <w:bCs/>
                <w:sz w:val="22"/>
                <w:szCs w:val="22"/>
              </w:rPr>
              <w:t xml:space="preserve">устройства </w:t>
            </w:r>
          </w:p>
        </w:tc>
        <w:tc>
          <w:tcPr>
            <w:tcW w:w="977" w:type="dxa"/>
            <w:tcBorders>
              <w:top w:val="single" w:sz="4" w:space="0" w:color="auto"/>
              <w:left w:val="single" w:sz="4" w:space="0" w:color="auto"/>
              <w:bottom w:val="single" w:sz="4" w:space="0" w:color="auto"/>
              <w:right w:val="single" w:sz="4" w:space="0" w:color="auto"/>
            </w:tcBorders>
            <w:shd w:val="clear" w:color="auto" w:fill="FFFFFF"/>
            <w:vAlign w:val="center"/>
          </w:tcPr>
          <w:p w:rsidR="00C77ED4" w:rsidRPr="00C609A1" w:rsidRDefault="00C77ED4" w:rsidP="00C77ED4">
            <w:pPr>
              <w:jc w:val="center"/>
              <w:rPr>
                <w:sz w:val="24"/>
                <w:szCs w:val="24"/>
              </w:rPr>
            </w:pPr>
            <w:r>
              <w:rPr>
                <w:sz w:val="24"/>
                <w:szCs w:val="24"/>
              </w:rPr>
              <w:t>4</w:t>
            </w:r>
          </w:p>
          <w:p w:rsidR="00C77ED4" w:rsidRPr="00C609A1" w:rsidRDefault="00C77ED4" w:rsidP="00C77ED4">
            <w:pPr>
              <w:jc w:val="center"/>
              <w:rPr>
                <w:sz w:val="24"/>
                <w:szCs w:val="24"/>
              </w:rPr>
            </w:pPr>
          </w:p>
        </w:tc>
      </w:tr>
      <w:tr w:rsidR="00C77ED4" w:rsidRPr="00C609A1" w:rsidTr="00414384">
        <w:trPr>
          <w:trHeight w:val="467"/>
        </w:trPr>
        <w:tc>
          <w:tcPr>
            <w:tcW w:w="1600" w:type="dxa"/>
            <w:vMerge/>
            <w:tcBorders>
              <w:left w:val="single" w:sz="4" w:space="0" w:color="auto"/>
              <w:bottom w:val="single" w:sz="4" w:space="0" w:color="auto"/>
              <w:right w:val="single" w:sz="4" w:space="0" w:color="auto"/>
            </w:tcBorders>
            <w:shd w:val="clear" w:color="auto" w:fill="FFFFFF"/>
          </w:tcPr>
          <w:p w:rsidR="00C77ED4" w:rsidRPr="00C609A1" w:rsidRDefault="00C77ED4" w:rsidP="00C77ED4">
            <w:pPr>
              <w:rPr>
                <w:sz w:val="24"/>
                <w:szCs w:val="24"/>
              </w:rPr>
            </w:pPr>
          </w:p>
        </w:tc>
        <w:tc>
          <w:tcPr>
            <w:tcW w:w="12952" w:type="dxa"/>
            <w:tcBorders>
              <w:top w:val="single" w:sz="6" w:space="0" w:color="auto"/>
              <w:left w:val="single" w:sz="4" w:space="0" w:color="auto"/>
              <w:bottom w:val="single" w:sz="4" w:space="0" w:color="auto"/>
              <w:right w:val="single" w:sz="4" w:space="0" w:color="auto"/>
            </w:tcBorders>
            <w:shd w:val="clear" w:color="auto" w:fill="FFFFFF"/>
          </w:tcPr>
          <w:p w:rsidR="00C77ED4" w:rsidRPr="008F3674" w:rsidRDefault="00C77ED4" w:rsidP="00C77ED4">
            <w:pPr>
              <w:rPr>
                <w:rFonts w:eastAsia="Times New Roman"/>
                <w:sz w:val="22"/>
                <w:szCs w:val="22"/>
              </w:rPr>
            </w:pPr>
            <w:r w:rsidRPr="008F3674">
              <w:rPr>
                <w:rFonts w:eastAsia="Times New Roman"/>
                <w:sz w:val="22"/>
                <w:szCs w:val="22"/>
              </w:rPr>
              <w:t>Практические занятия:</w:t>
            </w:r>
          </w:p>
          <w:p w:rsidR="00C77ED4" w:rsidRDefault="00C77ED4" w:rsidP="00C77ED4">
            <w:pPr>
              <w:rPr>
                <w:sz w:val="22"/>
                <w:szCs w:val="22"/>
              </w:rPr>
            </w:pPr>
            <w:r w:rsidRPr="008F3674">
              <w:rPr>
                <w:b/>
                <w:sz w:val="22"/>
                <w:szCs w:val="22"/>
              </w:rPr>
              <w:t>Практическая работа №</w:t>
            </w:r>
            <w:r w:rsidR="00195B78">
              <w:rPr>
                <w:b/>
                <w:sz w:val="22"/>
                <w:szCs w:val="22"/>
              </w:rPr>
              <w:t>4</w:t>
            </w:r>
            <w:r w:rsidRPr="008F3674">
              <w:rPr>
                <w:b/>
                <w:sz w:val="22"/>
                <w:szCs w:val="22"/>
              </w:rPr>
              <w:t>:</w:t>
            </w:r>
            <w:r w:rsidRPr="008F3674">
              <w:rPr>
                <w:sz w:val="22"/>
                <w:szCs w:val="22"/>
              </w:rPr>
              <w:t xml:space="preserve"> «Политическая карта мира»</w:t>
            </w:r>
          </w:p>
          <w:p w:rsidR="00C77ED4" w:rsidRPr="008F3674" w:rsidRDefault="00C77ED4" w:rsidP="00195B78">
            <w:pPr>
              <w:rPr>
                <w:sz w:val="22"/>
                <w:szCs w:val="22"/>
              </w:rPr>
            </w:pPr>
            <w:r w:rsidRPr="008F3674">
              <w:rPr>
                <w:b/>
                <w:sz w:val="22"/>
                <w:szCs w:val="22"/>
              </w:rPr>
              <w:t>Практическая работа №</w:t>
            </w:r>
            <w:r w:rsidR="00195B78">
              <w:rPr>
                <w:b/>
                <w:sz w:val="22"/>
                <w:szCs w:val="22"/>
              </w:rPr>
              <w:t>5</w:t>
            </w:r>
            <w:r w:rsidRPr="008F3674">
              <w:rPr>
                <w:b/>
                <w:sz w:val="22"/>
                <w:szCs w:val="22"/>
              </w:rPr>
              <w:t>:</w:t>
            </w:r>
            <w:r w:rsidRPr="008F3674">
              <w:rPr>
                <w:sz w:val="22"/>
                <w:szCs w:val="22"/>
              </w:rPr>
              <w:t xml:space="preserve"> «</w:t>
            </w:r>
            <w:r w:rsidRPr="003F0501">
              <w:rPr>
                <w:sz w:val="22"/>
                <w:szCs w:val="22"/>
              </w:rPr>
              <w:t>Составление тематических таблиц, характеризующих различные типы стран по уровню со</w:t>
            </w:r>
            <w:r>
              <w:rPr>
                <w:sz w:val="22"/>
                <w:szCs w:val="22"/>
              </w:rPr>
              <w:t>циально-экономического развития</w:t>
            </w:r>
            <w:r w:rsidRPr="008F3674">
              <w:rPr>
                <w:sz w:val="22"/>
                <w:szCs w:val="22"/>
              </w:rPr>
              <w:t>»</w:t>
            </w:r>
          </w:p>
        </w:tc>
        <w:tc>
          <w:tcPr>
            <w:tcW w:w="977" w:type="dxa"/>
            <w:tcBorders>
              <w:top w:val="single" w:sz="4" w:space="0" w:color="auto"/>
              <w:left w:val="single" w:sz="4" w:space="0" w:color="auto"/>
              <w:bottom w:val="single" w:sz="4" w:space="0" w:color="auto"/>
              <w:right w:val="single" w:sz="4" w:space="0" w:color="auto"/>
            </w:tcBorders>
            <w:shd w:val="clear" w:color="auto" w:fill="FFFFFF"/>
            <w:vAlign w:val="center"/>
          </w:tcPr>
          <w:p w:rsidR="00C77ED4" w:rsidRPr="00C609A1" w:rsidRDefault="00C77ED4" w:rsidP="00C77ED4">
            <w:pPr>
              <w:jc w:val="center"/>
              <w:rPr>
                <w:sz w:val="24"/>
                <w:szCs w:val="24"/>
              </w:rPr>
            </w:pPr>
            <w:r>
              <w:rPr>
                <w:sz w:val="24"/>
                <w:szCs w:val="24"/>
              </w:rPr>
              <w:t>4</w:t>
            </w:r>
          </w:p>
        </w:tc>
      </w:tr>
      <w:tr w:rsidR="00C77ED4" w:rsidRPr="00C609A1" w:rsidTr="00414384">
        <w:trPr>
          <w:trHeight w:val="3349"/>
        </w:trPr>
        <w:tc>
          <w:tcPr>
            <w:tcW w:w="1600" w:type="dxa"/>
            <w:vMerge/>
            <w:tcBorders>
              <w:left w:val="single" w:sz="4" w:space="0" w:color="auto"/>
              <w:bottom w:val="single" w:sz="4" w:space="0" w:color="auto"/>
              <w:right w:val="single" w:sz="4" w:space="0" w:color="auto"/>
            </w:tcBorders>
            <w:shd w:val="clear" w:color="auto" w:fill="FFFFFF"/>
          </w:tcPr>
          <w:p w:rsidR="00C77ED4" w:rsidRPr="00C609A1" w:rsidRDefault="00C77ED4" w:rsidP="00C77ED4">
            <w:pPr>
              <w:rPr>
                <w:sz w:val="24"/>
                <w:szCs w:val="24"/>
              </w:rPr>
            </w:pPr>
          </w:p>
        </w:tc>
        <w:tc>
          <w:tcPr>
            <w:tcW w:w="12952" w:type="dxa"/>
            <w:tcBorders>
              <w:top w:val="single" w:sz="4" w:space="0" w:color="auto"/>
              <w:left w:val="single" w:sz="4" w:space="0" w:color="auto"/>
              <w:bottom w:val="single" w:sz="4" w:space="0" w:color="auto"/>
              <w:right w:val="single" w:sz="4" w:space="0" w:color="auto"/>
            </w:tcBorders>
            <w:shd w:val="clear" w:color="auto" w:fill="FFFFFF"/>
          </w:tcPr>
          <w:p w:rsidR="00C77ED4" w:rsidRPr="008F3674" w:rsidRDefault="00C77ED4" w:rsidP="004E24E2">
            <w:pPr>
              <w:rPr>
                <w:sz w:val="22"/>
                <w:szCs w:val="22"/>
              </w:rPr>
            </w:pPr>
            <w:r w:rsidRPr="008F3674">
              <w:rPr>
                <w:rFonts w:eastAsia="Times New Roman"/>
                <w:iCs/>
                <w:sz w:val="22"/>
                <w:szCs w:val="22"/>
              </w:rPr>
              <w:t xml:space="preserve"> </w:t>
            </w:r>
            <w:r w:rsidRPr="008F3674">
              <w:rPr>
                <w:rFonts w:eastAsia="Times New Roman"/>
                <w:sz w:val="22"/>
                <w:szCs w:val="22"/>
              </w:rPr>
              <w:t xml:space="preserve">Основные виды деятельности студентов: </w:t>
            </w:r>
            <w:r w:rsidR="00195B78">
              <w:t xml:space="preserve"> </w:t>
            </w:r>
            <w:r w:rsidR="00195B78" w:rsidRPr="00195B78">
              <w:rPr>
                <w:bCs/>
                <w:sz w:val="22"/>
                <w:szCs w:val="22"/>
              </w:rPr>
              <w:t xml:space="preserve">Различать понятия «политическая география» и «геополитика»; применять понятия «политическая карта», «страна», «государство», «политико-географическое положение» для решения учебных и (или) практико-ориентированных задач; выявлять  на основе различных источников информации и характеризовать тенденции изменения политической карты мира; описывать новую многополярную модель политического мироустройства; приводить примеры очагов геополитических конфликтов; характеризовать специфику </w:t>
            </w:r>
            <w:proofErr w:type="spellStart"/>
            <w:r w:rsidR="00195B78" w:rsidRPr="00195B78">
              <w:rPr>
                <w:bCs/>
                <w:sz w:val="22"/>
                <w:szCs w:val="22"/>
              </w:rPr>
              <w:t>политикогеографического</w:t>
            </w:r>
            <w:proofErr w:type="spellEnd"/>
            <w:r w:rsidR="00195B78" w:rsidRPr="00195B78">
              <w:rPr>
                <w:bCs/>
                <w:sz w:val="22"/>
                <w:szCs w:val="22"/>
              </w:rPr>
              <w:t xml:space="preserve"> положения России как евразийского и </w:t>
            </w:r>
            <w:proofErr w:type="spellStart"/>
            <w:r w:rsidR="00195B78" w:rsidRPr="00195B78">
              <w:rPr>
                <w:bCs/>
                <w:sz w:val="22"/>
                <w:szCs w:val="22"/>
              </w:rPr>
              <w:t>приарктического</w:t>
            </w:r>
            <w:proofErr w:type="spellEnd"/>
            <w:r w:rsidR="00195B78" w:rsidRPr="00195B78">
              <w:rPr>
                <w:bCs/>
                <w:sz w:val="22"/>
                <w:szCs w:val="22"/>
              </w:rPr>
              <w:t xml:space="preserve"> государства  с использованием информации из различных источников; интегрировать знания школьных курсов географии, истории и </w:t>
            </w:r>
            <w:proofErr w:type="spellStart"/>
            <w:r w:rsidR="00195B78" w:rsidRPr="00195B78">
              <w:rPr>
                <w:bCs/>
                <w:sz w:val="22"/>
                <w:szCs w:val="22"/>
              </w:rPr>
              <w:t>бществознания</w:t>
            </w:r>
            <w:proofErr w:type="spellEnd"/>
            <w:r w:rsidR="00195B78" w:rsidRPr="00195B78">
              <w:rPr>
                <w:bCs/>
                <w:sz w:val="22"/>
                <w:szCs w:val="22"/>
              </w:rPr>
              <w:t xml:space="preserve"> при изучении вопросов изменений на политической карте мира</w:t>
            </w:r>
            <w:r w:rsidR="00195B78">
              <w:rPr>
                <w:bCs/>
                <w:sz w:val="22"/>
                <w:szCs w:val="22"/>
              </w:rPr>
              <w:t xml:space="preserve"> </w:t>
            </w:r>
            <w:r w:rsidR="00195B78">
              <w:t xml:space="preserve"> </w:t>
            </w:r>
            <w:r w:rsidR="00195B78" w:rsidRPr="00195B78">
              <w:rPr>
                <w:bCs/>
                <w:sz w:val="22"/>
                <w:szCs w:val="22"/>
              </w:rPr>
              <w:t>Приводить примеры и показывать на карте наиболее крупные страны по численности населения и площади территории, страны, отличающиеся особенностями географического положения, страны  с различными формами правления и типами</w:t>
            </w:r>
            <w:r w:rsidR="00195B78">
              <w:rPr>
                <w:bCs/>
                <w:sz w:val="22"/>
                <w:szCs w:val="22"/>
              </w:rPr>
              <w:t xml:space="preserve"> </w:t>
            </w:r>
            <w:r w:rsidR="00195B78" w:rsidRPr="00195B78">
              <w:rPr>
                <w:bCs/>
                <w:sz w:val="22"/>
                <w:szCs w:val="22"/>
              </w:rPr>
              <w:t>государственного устройства; называть основные критерии типологии стран</w:t>
            </w:r>
            <w:r w:rsidR="00195B78">
              <w:rPr>
                <w:bCs/>
                <w:sz w:val="22"/>
                <w:szCs w:val="22"/>
              </w:rPr>
              <w:t xml:space="preserve"> </w:t>
            </w:r>
            <w:r w:rsidR="00195B78" w:rsidRPr="00195B78">
              <w:rPr>
                <w:bCs/>
                <w:sz w:val="22"/>
                <w:szCs w:val="22"/>
              </w:rPr>
              <w:t xml:space="preserve">мира по уровню социально-экономического развития; выделять основные признаки развитых, развивающихся стран, стран  с переходной экономикой;  применять понятия «монархия»,  «республика», «унитарное государство», «федеративное государство» для решения учебных и (или) практико-ориентированных задач;  проводить классификацию стран  по особенностям географического положения, формам правления и государственного устройства; проявлять широкую эрудицию  при проведении классификаций и типологии стран мира </w:t>
            </w:r>
          </w:p>
        </w:tc>
        <w:tc>
          <w:tcPr>
            <w:tcW w:w="977" w:type="dxa"/>
            <w:tcBorders>
              <w:top w:val="single" w:sz="4" w:space="0" w:color="auto"/>
              <w:left w:val="single" w:sz="4" w:space="0" w:color="auto"/>
              <w:bottom w:val="single" w:sz="4" w:space="0" w:color="auto"/>
              <w:right w:val="single" w:sz="4" w:space="0" w:color="auto"/>
            </w:tcBorders>
            <w:shd w:val="clear" w:color="auto" w:fill="FFFFFF"/>
            <w:vAlign w:val="center"/>
          </w:tcPr>
          <w:p w:rsidR="00C77ED4" w:rsidRPr="00C609A1" w:rsidRDefault="00C77ED4" w:rsidP="00C77ED4">
            <w:pPr>
              <w:jc w:val="center"/>
              <w:rPr>
                <w:sz w:val="24"/>
                <w:szCs w:val="24"/>
              </w:rPr>
            </w:pPr>
          </w:p>
        </w:tc>
      </w:tr>
      <w:tr w:rsidR="0035128A" w:rsidRPr="00C609A1" w:rsidTr="00414384">
        <w:trPr>
          <w:trHeight w:hRule="exact" w:val="2988"/>
        </w:trPr>
        <w:tc>
          <w:tcPr>
            <w:tcW w:w="1600" w:type="dxa"/>
            <w:vMerge w:val="restart"/>
            <w:tcBorders>
              <w:top w:val="single" w:sz="6" w:space="0" w:color="auto"/>
              <w:left w:val="single" w:sz="6" w:space="0" w:color="auto"/>
              <w:right w:val="single" w:sz="6" w:space="0" w:color="auto"/>
            </w:tcBorders>
            <w:shd w:val="clear" w:color="auto" w:fill="FFFFFF"/>
          </w:tcPr>
          <w:p w:rsidR="0035128A" w:rsidRPr="00C609A1" w:rsidRDefault="0035128A" w:rsidP="00C77ED4">
            <w:pPr>
              <w:rPr>
                <w:sz w:val="24"/>
                <w:szCs w:val="24"/>
              </w:rPr>
            </w:pPr>
            <w:r>
              <w:rPr>
                <w:b/>
                <w:color w:val="000000"/>
                <w:sz w:val="24"/>
              </w:rPr>
              <w:t>Раздел 4.</w:t>
            </w:r>
            <w:r>
              <w:rPr>
                <w:color w:val="000000"/>
                <w:sz w:val="24"/>
              </w:rPr>
              <w:t xml:space="preserve">. </w:t>
            </w:r>
            <w:r>
              <w:rPr>
                <w:b/>
                <w:color w:val="000000"/>
                <w:sz w:val="24"/>
              </w:rPr>
              <w:t>Население мира</w:t>
            </w:r>
            <w:r w:rsidRPr="00C609A1">
              <w:rPr>
                <w:sz w:val="24"/>
                <w:szCs w:val="24"/>
              </w:rPr>
              <w:t xml:space="preserve"> </w:t>
            </w:r>
          </w:p>
          <w:p w:rsidR="0035128A" w:rsidRPr="00C609A1" w:rsidRDefault="0035128A" w:rsidP="00C77ED4">
            <w:pPr>
              <w:rPr>
                <w:sz w:val="24"/>
                <w:szCs w:val="24"/>
              </w:rPr>
            </w:pPr>
          </w:p>
          <w:p w:rsidR="0035128A" w:rsidRPr="00C609A1" w:rsidRDefault="0035128A" w:rsidP="00C77ED4">
            <w:pPr>
              <w:rPr>
                <w:sz w:val="24"/>
                <w:szCs w:val="24"/>
              </w:rPr>
            </w:pPr>
          </w:p>
          <w:p w:rsidR="0035128A" w:rsidRPr="00C609A1" w:rsidRDefault="0035128A" w:rsidP="00C77ED4">
            <w:pPr>
              <w:rPr>
                <w:sz w:val="24"/>
                <w:szCs w:val="24"/>
              </w:rPr>
            </w:pPr>
          </w:p>
        </w:tc>
        <w:tc>
          <w:tcPr>
            <w:tcW w:w="12952" w:type="dxa"/>
            <w:tcBorders>
              <w:top w:val="single" w:sz="6" w:space="0" w:color="auto"/>
              <w:left w:val="single" w:sz="6" w:space="0" w:color="auto"/>
              <w:bottom w:val="single" w:sz="4" w:space="0" w:color="auto"/>
              <w:right w:val="single" w:sz="4" w:space="0" w:color="auto"/>
            </w:tcBorders>
            <w:shd w:val="clear" w:color="auto" w:fill="FFFFFF"/>
          </w:tcPr>
          <w:p w:rsidR="0035128A" w:rsidRPr="00FB0A32" w:rsidRDefault="0035128A" w:rsidP="00FB0A32">
            <w:pPr>
              <w:rPr>
                <w:sz w:val="22"/>
                <w:szCs w:val="22"/>
              </w:rPr>
            </w:pPr>
            <w:r w:rsidRPr="008F3674">
              <w:rPr>
                <w:rFonts w:eastAsia="Times New Roman"/>
                <w:sz w:val="22"/>
                <w:szCs w:val="22"/>
              </w:rPr>
              <w:t xml:space="preserve">Содержание: </w:t>
            </w:r>
            <w:r>
              <w:t xml:space="preserve"> </w:t>
            </w:r>
            <w:r w:rsidRPr="00FB0A32">
              <w:rPr>
                <w:sz w:val="22"/>
                <w:szCs w:val="22"/>
              </w:rPr>
              <w:t xml:space="preserve">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w:t>
            </w:r>
          </w:p>
          <w:p w:rsidR="0035128A" w:rsidRPr="005D7331" w:rsidRDefault="0035128A" w:rsidP="005D7331">
            <w:pPr>
              <w:rPr>
                <w:sz w:val="22"/>
                <w:szCs w:val="22"/>
              </w:rPr>
            </w:pPr>
            <w:r w:rsidRPr="00FB0A32">
              <w:rPr>
                <w:sz w:val="22"/>
                <w:szCs w:val="22"/>
              </w:rPr>
              <w:t>Демографическая политика и её направления в странах различных типов воспроизводства населения. Теория демографического перехода</w:t>
            </w:r>
            <w:r>
              <w:rPr>
                <w:sz w:val="22"/>
                <w:szCs w:val="22"/>
              </w:rPr>
              <w:t xml:space="preserve"> </w:t>
            </w:r>
            <w:r>
              <w:t xml:space="preserve"> </w:t>
            </w:r>
            <w:r w:rsidRPr="005D7331">
              <w:rPr>
                <w:sz w:val="22"/>
                <w:szCs w:val="22"/>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w:t>
            </w:r>
          </w:p>
          <w:p w:rsidR="0035128A" w:rsidRPr="005D7331" w:rsidRDefault="0035128A" w:rsidP="005D7331">
            <w:pPr>
              <w:rPr>
                <w:sz w:val="22"/>
                <w:szCs w:val="22"/>
              </w:rPr>
            </w:pPr>
            <w:r w:rsidRPr="005D7331">
              <w:rPr>
                <w:sz w:val="22"/>
                <w:szCs w:val="22"/>
              </w:rPr>
              <w:t>национальные религии, главные районы распространения. Население мира и глобализация. География культуры</w:t>
            </w:r>
            <w:r>
              <w:rPr>
                <w:sz w:val="22"/>
                <w:szCs w:val="22"/>
              </w:rPr>
              <w:t xml:space="preserve"> </w:t>
            </w:r>
            <w:r>
              <w:t xml:space="preserve"> </w:t>
            </w:r>
            <w:r w:rsidRPr="005D7331">
              <w:rPr>
                <w:sz w:val="22"/>
                <w:szCs w:val="22"/>
              </w:rPr>
              <w:t xml:space="preserve">в системе географических наук. Современные цивилизации, географические рубежи цивилизации Запада и цивилизации Востока. </w:t>
            </w:r>
            <w:r>
              <w:t xml:space="preserve"> </w:t>
            </w:r>
            <w:r w:rsidRPr="005D7331">
              <w:rPr>
                <w:sz w:val="22"/>
                <w:szCs w:val="22"/>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w:t>
            </w:r>
          </w:p>
          <w:p w:rsidR="0035128A" w:rsidRPr="008F3674" w:rsidRDefault="0035128A" w:rsidP="005D7331">
            <w:pPr>
              <w:rPr>
                <w:sz w:val="22"/>
                <w:szCs w:val="22"/>
              </w:rPr>
            </w:pPr>
            <w:r w:rsidRPr="005D7331">
              <w:rPr>
                <w:sz w:val="22"/>
                <w:szCs w:val="22"/>
              </w:rPr>
              <w:t xml:space="preserve">различных социально-экономических типов. Городские агломерации и мегалополисы и мира. </w:t>
            </w:r>
            <w:r>
              <w:t xml:space="preserve"> </w:t>
            </w:r>
            <w:r w:rsidRPr="005D7331">
              <w:rPr>
                <w:sz w:val="22"/>
                <w:szCs w:val="22"/>
              </w:rPr>
              <w:t xml:space="preserve">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 </w:t>
            </w:r>
          </w:p>
        </w:tc>
        <w:tc>
          <w:tcPr>
            <w:tcW w:w="977" w:type="dxa"/>
            <w:tcBorders>
              <w:top w:val="single" w:sz="4" w:space="0" w:color="auto"/>
              <w:left w:val="single" w:sz="4" w:space="0" w:color="auto"/>
              <w:bottom w:val="single" w:sz="4" w:space="0" w:color="auto"/>
              <w:right w:val="single" w:sz="4" w:space="0" w:color="auto"/>
            </w:tcBorders>
            <w:shd w:val="clear" w:color="auto" w:fill="FFFFFF"/>
            <w:vAlign w:val="center"/>
          </w:tcPr>
          <w:p w:rsidR="0035128A" w:rsidRPr="00E123C0" w:rsidRDefault="0035128A" w:rsidP="00C77ED4">
            <w:pPr>
              <w:jc w:val="center"/>
              <w:rPr>
                <w:iCs/>
                <w:sz w:val="24"/>
                <w:szCs w:val="24"/>
              </w:rPr>
            </w:pPr>
            <w:r>
              <w:rPr>
                <w:iCs/>
                <w:sz w:val="24"/>
                <w:szCs w:val="24"/>
              </w:rPr>
              <w:t>6</w:t>
            </w:r>
          </w:p>
        </w:tc>
      </w:tr>
      <w:tr w:rsidR="0035128A" w:rsidRPr="00C609A1" w:rsidTr="00414384">
        <w:trPr>
          <w:trHeight w:val="128"/>
        </w:trPr>
        <w:tc>
          <w:tcPr>
            <w:tcW w:w="1600" w:type="dxa"/>
            <w:vMerge/>
            <w:tcBorders>
              <w:left w:val="single" w:sz="6" w:space="0" w:color="auto"/>
              <w:right w:val="single" w:sz="6" w:space="0" w:color="auto"/>
            </w:tcBorders>
            <w:shd w:val="clear" w:color="auto" w:fill="FFFFFF"/>
          </w:tcPr>
          <w:p w:rsidR="0035128A" w:rsidRPr="00C609A1" w:rsidRDefault="0035128A" w:rsidP="00C77ED4">
            <w:pPr>
              <w:rPr>
                <w:sz w:val="24"/>
                <w:szCs w:val="24"/>
              </w:rPr>
            </w:pPr>
          </w:p>
        </w:tc>
        <w:tc>
          <w:tcPr>
            <w:tcW w:w="12952" w:type="dxa"/>
            <w:tcBorders>
              <w:top w:val="single" w:sz="4" w:space="0" w:color="auto"/>
              <w:left w:val="single" w:sz="6" w:space="0" w:color="auto"/>
              <w:bottom w:val="single" w:sz="4" w:space="0" w:color="auto"/>
              <w:right w:val="single" w:sz="4" w:space="0" w:color="auto"/>
            </w:tcBorders>
            <w:shd w:val="clear" w:color="auto" w:fill="FFFFFF"/>
          </w:tcPr>
          <w:p w:rsidR="0035128A" w:rsidRPr="008F3674" w:rsidRDefault="0035128A" w:rsidP="00C77ED4">
            <w:pPr>
              <w:rPr>
                <w:rFonts w:eastAsia="Times New Roman"/>
                <w:sz w:val="22"/>
                <w:szCs w:val="22"/>
              </w:rPr>
            </w:pPr>
            <w:r w:rsidRPr="008F3674">
              <w:rPr>
                <w:rFonts w:eastAsia="Times New Roman"/>
                <w:sz w:val="22"/>
                <w:szCs w:val="22"/>
              </w:rPr>
              <w:t>Практические занятия:</w:t>
            </w:r>
          </w:p>
          <w:p w:rsidR="0035128A" w:rsidRDefault="0035128A" w:rsidP="00C77ED4">
            <w:pPr>
              <w:rPr>
                <w:bCs/>
                <w:sz w:val="22"/>
                <w:szCs w:val="22"/>
              </w:rPr>
            </w:pPr>
            <w:r>
              <w:rPr>
                <w:b/>
                <w:sz w:val="22"/>
                <w:szCs w:val="22"/>
              </w:rPr>
              <w:t>Практическая работа №6</w:t>
            </w:r>
            <w:r w:rsidRPr="008F3674">
              <w:rPr>
                <w:b/>
                <w:sz w:val="22"/>
                <w:szCs w:val="22"/>
              </w:rPr>
              <w:t>:</w:t>
            </w:r>
            <w:r w:rsidRPr="008F3674">
              <w:rPr>
                <w:sz w:val="22"/>
                <w:szCs w:val="22"/>
              </w:rPr>
              <w:t xml:space="preserve"> «</w:t>
            </w:r>
            <w:r>
              <w:t xml:space="preserve"> </w:t>
            </w:r>
            <w:r w:rsidRPr="003F0501">
              <w:rPr>
                <w:bCs/>
                <w:sz w:val="22"/>
                <w:szCs w:val="22"/>
              </w:rPr>
              <w:t>Оценка демографической ситуации и особенностей демографической политики в различных странах и регионах мира.</w:t>
            </w:r>
            <w:r w:rsidRPr="008F3674">
              <w:rPr>
                <w:bCs/>
                <w:sz w:val="22"/>
                <w:szCs w:val="22"/>
              </w:rPr>
              <w:t>»</w:t>
            </w:r>
          </w:p>
          <w:p w:rsidR="0035128A" w:rsidRPr="003F0501" w:rsidRDefault="0035128A" w:rsidP="00C77ED4">
            <w:pPr>
              <w:rPr>
                <w:bCs/>
                <w:sz w:val="22"/>
                <w:szCs w:val="22"/>
              </w:rPr>
            </w:pPr>
            <w:r>
              <w:rPr>
                <w:b/>
                <w:sz w:val="22"/>
                <w:szCs w:val="22"/>
              </w:rPr>
              <w:lastRenderedPageBreak/>
              <w:t>Практическая работа №7</w:t>
            </w:r>
            <w:r w:rsidRPr="008F3674">
              <w:rPr>
                <w:b/>
                <w:sz w:val="22"/>
                <w:szCs w:val="22"/>
              </w:rPr>
              <w:t>:</w:t>
            </w:r>
            <w:r w:rsidRPr="008F3674">
              <w:rPr>
                <w:sz w:val="22"/>
                <w:szCs w:val="22"/>
              </w:rPr>
              <w:t xml:space="preserve"> «</w:t>
            </w:r>
            <w:r w:rsidRPr="003A7F81">
              <w:rPr>
                <w:b/>
                <w:bCs/>
                <w:color w:val="000000"/>
                <w:spacing w:val="3"/>
              </w:rPr>
              <w:t>Оценка качества трудовых ресурсов в различных странах и регионах мира</w:t>
            </w:r>
            <w:r w:rsidRPr="008F3674">
              <w:rPr>
                <w:bCs/>
                <w:sz w:val="22"/>
                <w:szCs w:val="22"/>
              </w:rPr>
              <w:t>»</w:t>
            </w:r>
          </w:p>
        </w:tc>
        <w:tc>
          <w:tcPr>
            <w:tcW w:w="977" w:type="dxa"/>
            <w:tcBorders>
              <w:left w:val="single" w:sz="4" w:space="0" w:color="auto"/>
              <w:bottom w:val="single" w:sz="4" w:space="0" w:color="auto"/>
              <w:right w:val="single" w:sz="4" w:space="0" w:color="auto"/>
            </w:tcBorders>
            <w:shd w:val="clear" w:color="auto" w:fill="FFFFFF"/>
            <w:vAlign w:val="center"/>
          </w:tcPr>
          <w:p w:rsidR="0035128A" w:rsidRPr="00C609A1" w:rsidRDefault="0035128A" w:rsidP="00C77ED4">
            <w:pPr>
              <w:jc w:val="center"/>
              <w:rPr>
                <w:sz w:val="24"/>
                <w:szCs w:val="24"/>
              </w:rPr>
            </w:pPr>
            <w:r>
              <w:rPr>
                <w:sz w:val="24"/>
                <w:szCs w:val="24"/>
              </w:rPr>
              <w:lastRenderedPageBreak/>
              <w:t>4</w:t>
            </w:r>
          </w:p>
        </w:tc>
      </w:tr>
      <w:tr w:rsidR="004E24E2" w:rsidRPr="00C609A1" w:rsidTr="006628C2">
        <w:trPr>
          <w:trHeight w:val="536"/>
        </w:trPr>
        <w:tc>
          <w:tcPr>
            <w:tcW w:w="1600" w:type="dxa"/>
            <w:vMerge/>
            <w:tcBorders>
              <w:left w:val="single" w:sz="6" w:space="0" w:color="auto"/>
              <w:bottom w:val="nil"/>
              <w:right w:val="single" w:sz="6" w:space="0" w:color="auto"/>
            </w:tcBorders>
            <w:shd w:val="clear" w:color="auto" w:fill="FFFFFF"/>
          </w:tcPr>
          <w:p w:rsidR="004E24E2" w:rsidRPr="00C609A1" w:rsidRDefault="004E24E2" w:rsidP="00C77ED4">
            <w:pPr>
              <w:rPr>
                <w:sz w:val="24"/>
                <w:szCs w:val="24"/>
              </w:rPr>
            </w:pPr>
          </w:p>
        </w:tc>
        <w:tc>
          <w:tcPr>
            <w:tcW w:w="12952" w:type="dxa"/>
            <w:vMerge w:val="restart"/>
            <w:tcBorders>
              <w:top w:val="single" w:sz="4" w:space="0" w:color="auto"/>
              <w:left w:val="single" w:sz="6" w:space="0" w:color="auto"/>
              <w:right w:val="single" w:sz="4" w:space="0" w:color="auto"/>
            </w:tcBorders>
            <w:shd w:val="clear" w:color="auto" w:fill="FFFFFF"/>
          </w:tcPr>
          <w:p w:rsidR="004E24E2" w:rsidRDefault="004E24E2" w:rsidP="005D7331">
            <w:pPr>
              <w:rPr>
                <w:bCs/>
                <w:sz w:val="22"/>
                <w:szCs w:val="22"/>
              </w:rPr>
            </w:pPr>
            <w:r w:rsidRPr="008F3674">
              <w:rPr>
                <w:rFonts w:eastAsia="Times New Roman"/>
                <w:sz w:val="22"/>
                <w:szCs w:val="22"/>
              </w:rPr>
              <w:t xml:space="preserve">Основные виды деятельности студентов: </w:t>
            </w:r>
            <w:r>
              <w:t xml:space="preserve"> </w:t>
            </w:r>
            <w:r w:rsidRPr="00FB0A32">
              <w:rPr>
                <w:bCs/>
                <w:sz w:val="22"/>
                <w:szCs w:val="22"/>
              </w:rPr>
              <w:t xml:space="preserve">Называть страны-лидеры по численности населения; объяснять особенности динамики численности населения мира; определять и сравнивать по статистическим данным темпы роста населения в крупных странах и регионах мира  </w:t>
            </w:r>
            <w:r>
              <w:t xml:space="preserve"> </w:t>
            </w:r>
            <w:r w:rsidRPr="00FB0A32">
              <w:rPr>
                <w:bCs/>
                <w:sz w:val="22"/>
                <w:szCs w:val="22"/>
              </w:rPr>
              <w:t xml:space="preserve">применять понятия «воспроизводство населения», «демографический взрыв», «демографический кризис», «старение населения», «демографическая политика», «демографический переход» для решения учебных и (или) практико-ориентированных задач; классифицировать страны по типам воспроизводства населения; сравнивать показатели рождаемости, смертности, естественного прироста в странах различных типов воспроизводства населения, используя источники географической информации; различать </w:t>
            </w:r>
            <w:r w:rsidRPr="00FB0A32">
              <w:rPr>
                <w:bCs/>
                <w:sz w:val="22"/>
                <w:szCs w:val="22"/>
              </w:rPr>
              <w:lastRenderedPageBreak/>
              <w:t xml:space="preserve">географические процессы и явления: демографический взрыв и демографический кризис и распознавать их проявления в повседневной жизни; использовать средства информационных и коммуникационных технологий  (в том числе и ГИС) при решении когнитивных задач с соблюдением норм информационной безопасности при изучении динамики численности и особенностей воспроизводства </w:t>
            </w:r>
            <w:proofErr w:type="spellStart"/>
            <w:r w:rsidRPr="00FB0A32">
              <w:rPr>
                <w:bCs/>
                <w:sz w:val="22"/>
                <w:szCs w:val="22"/>
              </w:rPr>
              <w:t>аселения</w:t>
            </w:r>
            <w:proofErr w:type="spellEnd"/>
            <w:r w:rsidRPr="00FB0A32">
              <w:rPr>
                <w:bCs/>
                <w:sz w:val="22"/>
                <w:szCs w:val="22"/>
              </w:rPr>
              <w:t xml:space="preserve"> мира;  объяснять  особенности демографической политики в странах с различным типом воспроизводства </w:t>
            </w:r>
          </w:p>
          <w:p w:rsidR="004E24E2" w:rsidRPr="008F3674" w:rsidRDefault="004E24E2" w:rsidP="005D7331">
            <w:pPr>
              <w:rPr>
                <w:rFonts w:eastAsia="Times New Roman"/>
                <w:sz w:val="22"/>
                <w:szCs w:val="22"/>
              </w:rPr>
            </w:pPr>
            <w:r w:rsidRPr="00FB0A32">
              <w:rPr>
                <w:bCs/>
                <w:sz w:val="22"/>
                <w:szCs w:val="22"/>
              </w:rPr>
              <w:t>населения</w:t>
            </w:r>
            <w:r>
              <w:rPr>
                <w:bCs/>
                <w:sz w:val="22"/>
                <w:szCs w:val="22"/>
              </w:rPr>
              <w:t xml:space="preserve"> </w:t>
            </w:r>
            <w:r>
              <w:t xml:space="preserve"> </w:t>
            </w:r>
            <w:r w:rsidRPr="00FB0A32">
              <w:rPr>
                <w:bCs/>
                <w:sz w:val="22"/>
                <w:szCs w:val="22"/>
              </w:rPr>
              <w:t>представлять в различных формах (графики, таблицы, схемы) информацию о численности населения, её динамике в мире и регионах; выбирать оптимальную форму представления и визуализации информации с учётом её назначения в ходе выполнения практических работ; давать оценку новым ситуациям, вносить</w:t>
            </w:r>
          </w:p>
          <w:p w:rsidR="004E24E2" w:rsidRPr="005D7331" w:rsidRDefault="004E24E2" w:rsidP="005D7331">
            <w:pPr>
              <w:rPr>
                <w:bCs/>
                <w:sz w:val="22"/>
                <w:szCs w:val="22"/>
              </w:rPr>
            </w:pPr>
            <w:r w:rsidRPr="00FB0A32">
              <w:rPr>
                <w:bCs/>
                <w:sz w:val="22"/>
                <w:szCs w:val="22"/>
              </w:rPr>
              <w:t>коррективы в деятельность, оценивать соответствие результатов целям в ходе выполнения практических работ</w:t>
            </w:r>
            <w:r>
              <w:t xml:space="preserve"> </w:t>
            </w:r>
            <w:r w:rsidRPr="00FB0A32">
              <w:rPr>
                <w:bCs/>
                <w:sz w:val="22"/>
                <w:szCs w:val="22"/>
              </w:rPr>
              <w:t xml:space="preserve">Применять понятия «состав населения», «структура населения», «экономически активное население», «народ», «этнос»  для решения учебных и (или) практико-ориентированных задач; 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определять и объяснять различия возрастного и полового состава населения, структуры занятости населения в различных регионах мира на основе анализа источников географической информации; сравнивать половую и возрастную структуру в странах различных типов </w:t>
            </w:r>
            <w:proofErr w:type="spellStart"/>
            <w:r w:rsidRPr="00FB0A32">
              <w:rPr>
                <w:bCs/>
                <w:sz w:val="22"/>
                <w:szCs w:val="22"/>
              </w:rPr>
              <w:t>оспроизводства</w:t>
            </w:r>
            <w:proofErr w:type="spellEnd"/>
            <w:r w:rsidRPr="00FB0A32">
              <w:rPr>
                <w:bCs/>
                <w:sz w:val="22"/>
                <w:szCs w:val="22"/>
              </w:rPr>
              <w:t xml:space="preserve"> населения на основе анализа половозрастных пирамид</w:t>
            </w:r>
            <w:r>
              <w:rPr>
                <w:bCs/>
                <w:sz w:val="22"/>
                <w:szCs w:val="22"/>
              </w:rPr>
              <w:t xml:space="preserve"> </w:t>
            </w:r>
            <w:r>
              <w:t xml:space="preserve"> </w:t>
            </w:r>
            <w:r w:rsidRPr="005D7331">
              <w:rPr>
                <w:bCs/>
                <w:sz w:val="22"/>
                <w:szCs w:val="22"/>
              </w:rPr>
              <w:t xml:space="preserve">выбирать и использовать различные источники географической информации, </w:t>
            </w:r>
          </w:p>
          <w:p w:rsidR="004E24E2" w:rsidRPr="005D7331" w:rsidRDefault="004E24E2" w:rsidP="005D7331">
            <w:pPr>
              <w:rPr>
                <w:bCs/>
                <w:sz w:val="22"/>
                <w:szCs w:val="22"/>
              </w:rPr>
            </w:pPr>
            <w:r w:rsidRPr="005D7331">
              <w:rPr>
                <w:bCs/>
                <w:sz w:val="22"/>
                <w:szCs w:val="22"/>
              </w:rPr>
              <w:t xml:space="preserve">необходимые для изучения этнического и религиозного состава населения; описывать и показывать на карте ареалы размещения крупных народов, языковых семей, распространения мировых и национальных религий; прогнозировать изменения возрастной структуры населения отдельных стран на основе анализа различных </w:t>
            </w:r>
          </w:p>
          <w:p w:rsidR="004E24E2" w:rsidRPr="005D7331" w:rsidRDefault="004E24E2" w:rsidP="005D7331">
            <w:pPr>
              <w:rPr>
                <w:bCs/>
                <w:sz w:val="22"/>
                <w:szCs w:val="22"/>
              </w:rPr>
            </w:pPr>
            <w:r w:rsidRPr="005D7331">
              <w:rPr>
                <w:bCs/>
                <w:sz w:val="22"/>
                <w:szCs w:val="22"/>
              </w:rPr>
              <w:t>источников географической информации  разрабатывать план решения географической задачи с учётом анализа имеющихся материальных и нематериальных ресурсов  при выполнении практических работ;</w:t>
            </w:r>
            <w:r>
              <w:rPr>
                <w:bCs/>
                <w:sz w:val="22"/>
                <w:szCs w:val="22"/>
              </w:rPr>
              <w:t xml:space="preserve"> </w:t>
            </w:r>
            <w:r w:rsidRPr="005D7331">
              <w:rPr>
                <w:bCs/>
                <w:sz w:val="22"/>
                <w:szCs w:val="22"/>
              </w:rPr>
              <w:t xml:space="preserve">извлекать, анализировать, интерпретировать, преобразовывать географическую информацию в ходе выполнения </w:t>
            </w:r>
            <w:proofErr w:type="spellStart"/>
            <w:r w:rsidRPr="005D7331">
              <w:rPr>
                <w:bCs/>
                <w:sz w:val="22"/>
                <w:szCs w:val="22"/>
              </w:rPr>
              <w:t>рактических</w:t>
            </w:r>
            <w:proofErr w:type="spellEnd"/>
            <w:r w:rsidRPr="005D7331">
              <w:rPr>
                <w:bCs/>
                <w:sz w:val="22"/>
                <w:szCs w:val="22"/>
              </w:rPr>
              <w:t xml:space="preserve"> </w:t>
            </w:r>
          </w:p>
          <w:p w:rsidR="004E24E2" w:rsidRPr="005D7331" w:rsidRDefault="004E24E2" w:rsidP="005D7331">
            <w:pPr>
              <w:rPr>
                <w:bCs/>
                <w:sz w:val="22"/>
                <w:szCs w:val="22"/>
              </w:rPr>
            </w:pPr>
            <w:r w:rsidRPr="005D7331">
              <w:rPr>
                <w:bCs/>
                <w:sz w:val="22"/>
                <w:szCs w:val="22"/>
              </w:rPr>
              <w:t>работ</w:t>
            </w:r>
            <w:r>
              <w:rPr>
                <w:bCs/>
                <w:sz w:val="22"/>
                <w:szCs w:val="22"/>
              </w:rPr>
              <w:t xml:space="preserve"> </w:t>
            </w:r>
            <w:r w:rsidRPr="005D7331">
              <w:rPr>
                <w:bCs/>
                <w:sz w:val="22"/>
                <w:szCs w:val="22"/>
              </w:rPr>
              <w:t xml:space="preserve">Применять понятия «плотность населения», «расселение населения», «миграции населения», </w:t>
            </w:r>
            <w:proofErr w:type="spellStart"/>
            <w:r w:rsidRPr="005D7331">
              <w:rPr>
                <w:bCs/>
                <w:sz w:val="22"/>
                <w:szCs w:val="22"/>
              </w:rPr>
              <w:t>субурбанизация</w:t>
            </w:r>
            <w:proofErr w:type="spellEnd"/>
            <w:r w:rsidRPr="005D7331">
              <w:rPr>
                <w:bCs/>
                <w:sz w:val="22"/>
                <w:szCs w:val="22"/>
              </w:rPr>
              <w:t xml:space="preserve">», «ложная урбанизация», «мегалополисы» для решения учебных и (или) </w:t>
            </w:r>
            <w:proofErr w:type="spellStart"/>
            <w:r w:rsidRPr="005D7331">
              <w:rPr>
                <w:bCs/>
                <w:sz w:val="22"/>
                <w:szCs w:val="22"/>
              </w:rPr>
              <w:t>практико-иентированных</w:t>
            </w:r>
            <w:proofErr w:type="spellEnd"/>
            <w:r w:rsidRPr="005D7331">
              <w:rPr>
                <w:bCs/>
                <w:sz w:val="22"/>
                <w:szCs w:val="22"/>
              </w:rPr>
              <w:t xml:space="preserve"> </w:t>
            </w:r>
            <w:proofErr w:type="spellStart"/>
            <w:r w:rsidRPr="005D7331">
              <w:rPr>
                <w:bCs/>
                <w:sz w:val="22"/>
                <w:szCs w:val="22"/>
              </w:rPr>
              <w:t>задач;различать</w:t>
            </w:r>
            <w:proofErr w:type="spellEnd"/>
            <w:r w:rsidRPr="005D7331">
              <w:rPr>
                <w:bCs/>
                <w:sz w:val="22"/>
                <w:szCs w:val="22"/>
              </w:rPr>
              <w:t xml:space="preserve"> и показывать на карте ареалы высокой и низкой плотности населения; различать географические процессы  и явления: урбанизацию, </w:t>
            </w:r>
            <w:proofErr w:type="spellStart"/>
            <w:r w:rsidRPr="005D7331">
              <w:rPr>
                <w:bCs/>
                <w:sz w:val="22"/>
                <w:szCs w:val="22"/>
              </w:rPr>
              <w:t>субурбанизацию</w:t>
            </w:r>
            <w:proofErr w:type="spellEnd"/>
            <w:r w:rsidRPr="005D7331">
              <w:rPr>
                <w:bCs/>
                <w:sz w:val="22"/>
                <w:szCs w:val="22"/>
              </w:rPr>
              <w:t xml:space="preserve">, ложную урбанизацию, эмиграцию, иммиграцию; объяснять влияние факторов, определяющих различия в размещении населения различных регионов и стран мира; объяснять направление международных миграций; оценивать влияние международных миграций на демографическую и </w:t>
            </w:r>
            <w:proofErr w:type="spellStart"/>
            <w:r w:rsidRPr="005D7331">
              <w:rPr>
                <w:bCs/>
                <w:sz w:val="22"/>
                <w:szCs w:val="22"/>
              </w:rPr>
              <w:t>оциально-экономическую</w:t>
            </w:r>
            <w:proofErr w:type="spellEnd"/>
            <w:r w:rsidRPr="005D7331">
              <w:rPr>
                <w:bCs/>
                <w:sz w:val="22"/>
                <w:szCs w:val="22"/>
              </w:rPr>
              <w:t xml:space="preserve"> ситуацию в регионах и странах мира с использованием различных источников информации; оценивать влияние урбанизации  на окружающую среду; объяснять различия в темпах, уровнях </w:t>
            </w:r>
          </w:p>
          <w:p w:rsidR="004E24E2" w:rsidRPr="005D7331" w:rsidRDefault="004E24E2" w:rsidP="005D7331">
            <w:pPr>
              <w:rPr>
                <w:bCs/>
                <w:sz w:val="22"/>
                <w:szCs w:val="22"/>
              </w:rPr>
            </w:pPr>
            <w:r w:rsidRPr="005D7331">
              <w:rPr>
                <w:bCs/>
                <w:sz w:val="22"/>
                <w:szCs w:val="22"/>
              </w:rPr>
              <w:t xml:space="preserve">урбанизации в странах с различным уровнем социально-экономического развития; устанавливать критерии равнения географических объектов, процессов и явлений (в том числе при выполнении практической работы); распознавать проявления в повседневной жизни процессов миграции, урбанизации; распознавать формы </w:t>
            </w:r>
            <w:proofErr w:type="spellStart"/>
            <w:r w:rsidRPr="005D7331">
              <w:rPr>
                <w:bCs/>
                <w:sz w:val="22"/>
                <w:szCs w:val="22"/>
              </w:rPr>
              <w:t>асселения</w:t>
            </w:r>
            <w:proofErr w:type="spellEnd"/>
            <w:r w:rsidRPr="005D7331">
              <w:rPr>
                <w:bCs/>
                <w:sz w:val="22"/>
                <w:szCs w:val="22"/>
              </w:rPr>
              <w:t xml:space="preserve"> населения </w:t>
            </w:r>
            <w:r>
              <w:t xml:space="preserve"> </w:t>
            </w:r>
            <w:r w:rsidRPr="005D7331">
              <w:rPr>
                <w:bCs/>
                <w:sz w:val="22"/>
                <w:szCs w:val="22"/>
              </w:rPr>
              <w:t xml:space="preserve">Применять понятия «уровень жизни населения», «качество жизни населения», «индекс человеческого развития» для решения учебных и (или) практико-ориентированных задач; различать показатели, </w:t>
            </w:r>
            <w:proofErr w:type="spellStart"/>
            <w:r w:rsidRPr="005D7331">
              <w:rPr>
                <w:bCs/>
                <w:sz w:val="22"/>
                <w:szCs w:val="22"/>
              </w:rPr>
              <w:t>арактеризующие</w:t>
            </w:r>
            <w:proofErr w:type="spellEnd"/>
            <w:r w:rsidRPr="005D7331">
              <w:rPr>
                <w:bCs/>
                <w:sz w:val="22"/>
                <w:szCs w:val="22"/>
              </w:rPr>
              <w:t xml:space="preserve"> </w:t>
            </w:r>
          </w:p>
          <w:p w:rsidR="004E24E2" w:rsidRPr="005D7331" w:rsidRDefault="004E24E2" w:rsidP="005D7331">
            <w:pPr>
              <w:rPr>
                <w:bCs/>
                <w:sz w:val="22"/>
                <w:szCs w:val="22"/>
              </w:rPr>
            </w:pPr>
            <w:r w:rsidRPr="005D7331">
              <w:rPr>
                <w:bCs/>
                <w:sz w:val="22"/>
                <w:szCs w:val="22"/>
              </w:rPr>
              <w:t xml:space="preserve">уровень жизни населения; объяснять различия </w:t>
            </w:r>
            <w:r>
              <w:rPr>
                <w:bCs/>
                <w:sz w:val="22"/>
                <w:szCs w:val="22"/>
              </w:rPr>
              <w:t xml:space="preserve"> </w:t>
            </w:r>
            <w:r w:rsidRPr="005D7331">
              <w:rPr>
                <w:bCs/>
                <w:sz w:val="22"/>
                <w:szCs w:val="22"/>
              </w:rPr>
              <w:t xml:space="preserve">в уровне и качестве жизни населения  в регионах и странах; </w:t>
            </w:r>
          </w:p>
          <w:p w:rsidR="004E24E2" w:rsidRPr="008F3674" w:rsidRDefault="004E24E2" w:rsidP="006628C2">
            <w:pPr>
              <w:rPr>
                <w:rFonts w:eastAsia="Times New Roman"/>
                <w:sz w:val="22"/>
                <w:szCs w:val="22"/>
              </w:rPr>
            </w:pPr>
            <w:r w:rsidRPr="005D7331">
              <w:rPr>
                <w:bCs/>
                <w:sz w:val="22"/>
                <w:szCs w:val="22"/>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 том числе при выполнении практической работы) </w:t>
            </w:r>
          </w:p>
        </w:tc>
        <w:tc>
          <w:tcPr>
            <w:tcW w:w="977" w:type="dxa"/>
            <w:tcBorders>
              <w:left w:val="single" w:sz="4" w:space="0" w:color="auto"/>
              <w:bottom w:val="single" w:sz="4" w:space="0" w:color="auto"/>
              <w:right w:val="single" w:sz="4" w:space="0" w:color="auto"/>
            </w:tcBorders>
            <w:shd w:val="clear" w:color="auto" w:fill="FFFFFF"/>
            <w:vAlign w:val="center"/>
          </w:tcPr>
          <w:p w:rsidR="004E24E2" w:rsidRDefault="004E24E2" w:rsidP="00C77ED4">
            <w:pPr>
              <w:jc w:val="center"/>
              <w:rPr>
                <w:sz w:val="24"/>
                <w:szCs w:val="24"/>
              </w:rPr>
            </w:pPr>
          </w:p>
        </w:tc>
      </w:tr>
      <w:tr w:rsidR="004E24E2" w:rsidRPr="00C609A1" w:rsidTr="006628C2">
        <w:trPr>
          <w:trHeight w:val="1120"/>
        </w:trPr>
        <w:tc>
          <w:tcPr>
            <w:tcW w:w="1600" w:type="dxa"/>
            <w:tcBorders>
              <w:left w:val="single" w:sz="6" w:space="0" w:color="auto"/>
              <w:bottom w:val="nil"/>
              <w:right w:val="single" w:sz="6" w:space="0" w:color="auto"/>
            </w:tcBorders>
            <w:shd w:val="clear" w:color="auto" w:fill="FFFFFF"/>
          </w:tcPr>
          <w:p w:rsidR="004E24E2" w:rsidRPr="00C609A1" w:rsidRDefault="004E24E2" w:rsidP="00C77ED4">
            <w:pPr>
              <w:rPr>
                <w:sz w:val="24"/>
                <w:szCs w:val="24"/>
              </w:rPr>
            </w:pPr>
          </w:p>
        </w:tc>
        <w:tc>
          <w:tcPr>
            <w:tcW w:w="12952" w:type="dxa"/>
            <w:vMerge/>
            <w:tcBorders>
              <w:left w:val="single" w:sz="6" w:space="0" w:color="auto"/>
              <w:right w:val="single" w:sz="4" w:space="0" w:color="auto"/>
            </w:tcBorders>
            <w:shd w:val="clear" w:color="auto" w:fill="FFFFFF"/>
          </w:tcPr>
          <w:p w:rsidR="004E24E2" w:rsidRPr="008F3674" w:rsidRDefault="004E24E2" w:rsidP="00414384">
            <w:pPr>
              <w:rPr>
                <w:rFonts w:eastAsia="Times New Roman"/>
                <w:sz w:val="22"/>
                <w:szCs w:val="22"/>
              </w:rPr>
            </w:pPr>
          </w:p>
        </w:tc>
        <w:tc>
          <w:tcPr>
            <w:tcW w:w="977" w:type="dxa"/>
            <w:tcBorders>
              <w:left w:val="single" w:sz="4" w:space="0" w:color="auto"/>
              <w:bottom w:val="single" w:sz="4" w:space="0" w:color="auto"/>
              <w:right w:val="single" w:sz="4" w:space="0" w:color="auto"/>
            </w:tcBorders>
            <w:shd w:val="clear" w:color="auto" w:fill="FFFFFF"/>
            <w:vAlign w:val="center"/>
          </w:tcPr>
          <w:p w:rsidR="004E24E2" w:rsidRDefault="004E24E2" w:rsidP="00C77ED4">
            <w:pPr>
              <w:jc w:val="center"/>
              <w:rPr>
                <w:sz w:val="24"/>
                <w:szCs w:val="24"/>
              </w:rPr>
            </w:pPr>
          </w:p>
        </w:tc>
      </w:tr>
      <w:tr w:rsidR="004E24E2" w:rsidRPr="00C609A1" w:rsidTr="006628C2">
        <w:trPr>
          <w:trHeight w:hRule="exact" w:val="7561"/>
        </w:trPr>
        <w:tc>
          <w:tcPr>
            <w:tcW w:w="1600" w:type="dxa"/>
            <w:tcBorders>
              <w:top w:val="nil"/>
              <w:left w:val="single" w:sz="6" w:space="0" w:color="auto"/>
              <w:bottom w:val="single" w:sz="6" w:space="0" w:color="auto"/>
              <w:right w:val="single" w:sz="6" w:space="0" w:color="auto"/>
            </w:tcBorders>
            <w:shd w:val="clear" w:color="auto" w:fill="FFFFFF"/>
          </w:tcPr>
          <w:p w:rsidR="004E24E2" w:rsidRPr="00C609A1" w:rsidRDefault="004E24E2" w:rsidP="00C77ED4">
            <w:pPr>
              <w:rPr>
                <w:sz w:val="24"/>
                <w:szCs w:val="24"/>
              </w:rPr>
            </w:pPr>
          </w:p>
        </w:tc>
        <w:tc>
          <w:tcPr>
            <w:tcW w:w="12952" w:type="dxa"/>
            <w:vMerge/>
            <w:tcBorders>
              <w:left w:val="single" w:sz="6" w:space="0" w:color="auto"/>
              <w:bottom w:val="single" w:sz="6" w:space="0" w:color="auto"/>
              <w:right w:val="single" w:sz="4" w:space="0" w:color="auto"/>
            </w:tcBorders>
            <w:shd w:val="clear" w:color="auto" w:fill="FFFFFF"/>
          </w:tcPr>
          <w:p w:rsidR="004E24E2" w:rsidRPr="008F3674" w:rsidRDefault="004E24E2" w:rsidP="005D7331">
            <w:pPr>
              <w:rPr>
                <w:sz w:val="22"/>
                <w:szCs w:val="22"/>
              </w:rPr>
            </w:pPr>
          </w:p>
        </w:tc>
        <w:tc>
          <w:tcPr>
            <w:tcW w:w="977" w:type="dxa"/>
            <w:tcBorders>
              <w:top w:val="single" w:sz="4" w:space="0" w:color="auto"/>
              <w:left w:val="single" w:sz="4" w:space="0" w:color="auto"/>
              <w:bottom w:val="single" w:sz="6" w:space="0" w:color="auto"/>
              <w:right w:val="single" w:sz="6" w:space="0" w:color="auto"/>
            </w:tcBorders>
            <w:shd w:val="clear" w:color="auto" w:fill="FFFFFF"/>
            <w:vAlign w:val="center"/>
          </w:tcPr>
          <w:p w:rsidR="004E24E2" w:rsidRPr="00C609A1" w:rsidRDefault="004E24E2" w:rsidP="00C77ED4">
            <w:pPr>
              <w:jc w:val="center"/>
              <w:rPr>
                <w:sz w:val="24"/>
                <w:szCs w:val="24"/>
              </w:rPr>
            </w:pPr>
          </w:p>
        </w:tc>
      </w:tr>
      <w:tr w:rsidR="00C77ED4" w:rsidRPr="00C609A1" w:rsidTr="00414384">
        <w:trPr>
          <w:trHeight w:hRule="exact" w:val="8658"/>
        </w:trPr>
        <w:tc>
          <w:tcPr>
            <w:tcW w:w="1600" w:type="dxa"/>
            <w:vMerge w:val="restart"/>
            <w:tcBorders>
              <w:top w:val="nil"/>
              <w:left w:val="single" w:sz="6" w:space="0" w:color="auto"/>
              <w:right w:val="single" w:sz="6" w:space="0" w:color="auto"/>
            </w:tcBorders>
            <w:shd w:val="clear" w:color="auto" w:fill="FFFFFF"/>
          </w:tcPr>
          <w:p w:rsidR="00C77ED4" w:rsidRPr="00C609A1" w:rsidRDefault="0035128A" w:rsidP="00C77ED4">
            <w:pPr>
              <w:rPr>
                <w:sz w:val="24"/>
                <w:szCs w:val="24"/>
              </w:rPr>
            </w:pPr>
            <w:r>
              <w:rPr>
                <w:b/>
                <w:color w:val="000000"/>
                <w:sz w:val="24"/>
              </w:rPr>
              <w:lastRenderedPageBreak/>
              <w:t>Раздел 5.</w:t>
            </w:r>
            <w:r>
              <w:rPr>
                <w:color w:val="000000"/>
                <w:sz w:val="24"/>
              </w:rPr>
              <w:t xml:space="preserve"> </w:t>
            </w:r>
            <w:r>
              <w:rPr>
                <w:b/>
                <w:color w:val="000000"/>
                <w:sz w:val="24"/>
              </w:rPr>
              <w:t>Мировое хозяйство</w:t>
            </w:r>
          </w:p>
        </w:tc>
        <w:tc>
          <w:tcPr>
            <w:tcW w:w="12952" w:type="dxa"/>
            <w:tcBorders>
              <w:top w:val="single" w:sz="6" w:space="0" w:color="auto"/>
              <w:left w:val="single" w:sz="6" w:space="0" w:color="auto"/>
              <w:bottom w:val="single" w:sz="6" w:space="0" w:color="auto"/>
              <w:right w:val="single" w:sz="6" w:space="0" w:color="auto"/>
            </w:tcBorders>
            <w:shd w:val="clear" w:color="auto" w:fill="FFFFFF"/>
          </w:tcPr>
          <w:p w:rsidR="0035128A" w:rsidRPr="0035128A" w:rsidRDefault="00C77ED4" w:rsidP="0035128A">
            <w:pPr>
              <w:ind w:left="-44"/>
              <w:rPr>
                <w:sz w:val="22"/>
                <w:szCs w:val="22"/>
              </w:rPr>
            </w:pPr>
            <w:r w:rsidRPr="008F3674">
              <w:rPr>
                <w:rFonts w:eastAsia="Times New Roman"/>
                <w:sz w:val="22"/>
                <w:szCs w:val="22"/>
                <w:lang w:eastAsia="en-US"/>
              </w:rPr>
              <w:t>Содержание</w:t>
            </w:r>
            <w:r w:rsidRPr="008F3674">
              <w:rPr>
                <w:rFonts w:eastAsia="Times New Roman"/>
                <w:iCs/>
                <w:sz w:val="22"/>
                <w:szCs w:val="22"/>
                <w:lang w:eastAsia="en-US"/>
              </w:rPr>
              <w:t>:</w:t>
            </w:r>
            <w:r w:rsidRPr="008F3674">
              <w:rPr>
                <w:sz w:val="22"/>
                <w:szCs w:val="22"/>
              </w:rPr>
              <w:t xml:space="preserve"> </w:t>
            </w:r>
            <w:r w:rsidR="0035128A">
              <w:t xml:space="preserve"> </w:t>
            </w:r>
            <w:r w:rsidR="0035128A" w:rsidRPr="0035128A">
              <w:rPr>
                <w:sz w:val="22"/>
                <w:szCs w:val="22"/>
              </w:rPr>
              <w:t xml:space="preserve">Мировое хозяйство: состав. Основные этапы развития мирового хозяйства. Факторы размещения </w:t>
            </w:r>
          </w:p>
          <w:p w:rsidR="0035128A" w:rsidRPr="0035128A" w:rsidRDefault="0035128A" w:rsidP="0035128A">
            <w:pPr>
              <w:ind w:left="-44"/>
              <w:rPr>
                <w:sz w:val="22"/>
                <w:szCs w:val="22"/>
              </w:rPr>
            </w:pPr>
            <w:r w:rsidRPr="0035128A">
              <w:rPr>
                <w:sz w:val="22"/>
                <w:szCs w:val="22"/>
              </w:rPr>
              <w:t xml:space="preserve">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w:t>
            </w:r>
          </w:p>
          <w:p w:rsidR="0035128A" w:rsidRPr="0035128A" w:rsidRDefault="0035128A" w:rsidP="0035128A">
            <w:pPr>
              <w:ind w:left="-44"/>
              <w:rPr>
                <w:sz w:val="22"/>
                <w:szCs w:val="22"/>
              </w:rPr>
            </w:pPr>
            <w:r w:rsidRPr="0035128A">
              <w:rPr>
                <w:sz w:val="22"/>
                <w:szCs w:val="22"/>
              </w:rPr>
              <w:t>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r>
              <w:t xml:space="preserve"> </w:t>
            </w:r>
            <w:r w:rsidRPr="0035128A">
              <w:rPr>
                <w:sz w:val="22"/>
                <w:szCs w:val="22"/>
              </w:rPr>
              <w:t xml:space="preserve">Международная экономическая интеграция. </w:t>
            </w:r>
          </w:p>
          <w:p w:rsidR="0035128A" w:rsidRPr="0035128A" w:rsidRDefault="0035128A" w:rsidP="0035128A">
            <w:pPr>
              <w:ind w:left="-44"/>
              <w:rPr>
                <w:sz w:val="22"/>
                <w:szCs w:val="22"/>
              </w:rPr>
            </w:pPr>
            <w:r w:rsidRPr="0035128A">
              <w:rPr>
                <w:sz w:val="22"/>
                <w:szCs w:val="22"/>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w:t>
            </w:r>
          </w:p>
          <w:p w:rsidR="0035128A" w:rsidRPr="0035128A" w:rsidRDefault="0035128A" w:rsidP="0035128A">
            <w:pPr>
              <w:ind w:left="-44"/>
              <w:rPr>
                <w:sz w:val="22"/>
                <w:szCs w:val="22"/>
              </w:rPr>
            </w:pPr>
            <w:r w:rsidRPr="0035128A">
              <w:rPr>
                <w:sz w:val="22"/>
                <w:szCs w:val="22"/>
              </w:rPr>
              <w:t xml:space="preserve">корпорации (ТНК) и их роль в глобализации мировой экономики </w:t>
            </w:r>
            <w:r>
              <w:rPr>
                <w:sz w:val="22"/>
                <w:szCs w:val="22"/>
              </w:rPr>
              <w:t>Г</w:t>
            </w:r>
            <w:r w:rsidRPr="0035128A">
              <w:rPr>
                <w:sz w:val="22"/>
                <w:szCs w:val="22"/>
              </w:rPr>
              <w:t>еографические особенности размещения основных видов сырьевых и топливных ресурсов. Страны-лидеры по запасам и добыче нефти, природного газа и угля.  Топливно-энергетический комплекс мира: основные этапы развития, «</w:t>
            </w:r>
            <w:proofErr w:type="spellStart"/>
            <w:r w:rsidRPr="0035128A">
              <w:rPr>
                <w:sz w:val="22"/>
                <w:szCs w:val="22"/>
              </w:rPr>
              <w:t>энергопереход</w:t>
            </w:r>
            <w:proofErr w:type="spellEnd"/>
            <w:r w:rsidRPr="0035128A">
              <w:rPr>
                <w:sz w:val="22"/>
                <w:szCs w:val="22"/>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w:t>
            </w:r>
          </w:p>
          <w:p w:rsidR="0035128A" w:rsidRPr="0035128A" w:rsidRDefault="0035128A" w:rsidP="0035128A">
            <w:pPr>
              <w:ind w:left="-44"/>
              <w:rPr>
                <w:sz w:val="22"/>
                <w:szCs w:val="22"/>
              </w:rPr>
            </w:pPr>
            <w:r w:rsidRPr="0035128A">
              <w:rPr>
                <w:sz w:val="22"/>
                <w:szCs w:val="22"/>
              </w:rPr>
              <w:t xml:space="preserve">Структура мирового производства электроэнергии и её географические особенности.  Быстрый рост производства </w:t>
            </w:r>
          </w:p>
          <w:p w:rsidR="0035128A" w:rsidRPr="0035128A" w:rsidRDefault="0035128A" w:rsidP="0035128A">
            <w:pPr>
              <w:ind w:left="-44"/>
              <w:rPr>
                <w:sz w:val="22"/>
                <w:szCs w:val="22"/>
              </w:rPr>
            </w:pPr>
            <w:r w:rsidRPr="0035128A">
              <w:rPr>
                <w:sz w:val="22"/>
                <w:szCs w:val="22"/>
              </w:rPr>
              <w:t>электроэнергии  с использованием ВИЭ. Страны-лидеры по развитию «возобновляемой»</w:t>
            </w:r>
            <w:r>
              <w:t xml:space="preserve"> </w:t>
            </w:r>
            <w:r w:rsidRPr="0035128A">
              <w:rPr>
                <w:sz w:val="22"/>
                <w:szCs w:val="22"/>
              </w:rPr>
              <w:t xml:space="preserve">энергетики. Воздействие  </w:t>
            </w:r>
          </w:p>
          <w:p w:rsidR="0035128A" w:rsidRPr="0035128A" w:rsidRDefault="0035128A" w:rsidP="0035128A">
            <w:pPr>
              <w:ind w:left="-44"/>
              <w:rPr>
                <w:sz w:val="22"/>
                <w:szCs w:val="22"/>
              </w:rPr>
            </w:pPr>
            <w:r w:rsidRPr="0035128A">
              <w:rPr>
                <w:sz w:val="22"/>
                <w:szCs w:val="22"/>
              </w:rPr>
              <w:t xml:space="preserve">на окружающую среду топливной промышленности и различных типов электростанций, включая ВИЭ. Роль </w:t>
            </w:r>
            <w:r>
              <w:rPr>
                <w:sz w:val="22"/>
                <w:szCs w:val="22"/>
              </w:rPr>
              <w:t>Р</w:t>
            </w:r>
            <w:r w:rsidRPr="0035128A">
              <w:rPr>
                <w:sz w:val="22"/>
                <w:szCs w:val="22"/>
              </w:rPr>
              <w:t xml:space="preserve">оссии как крупнейшего поставщика топливно-энергетических и сырьевых ресурсов  в мировой экономике. </w:t>
            </w:r>
          </w:p>
          <w:p w:rsidR="0035128A" w:rsidRPr="0035128A" w:rsidRDefault="0035128A" w:rsidP="0035128A">
            <w:pPr>
              <w:ind w:left="-44"/>
              <w:rPr>
                <w:sz w:val="22"/>
                <w:szCs w:val="22"/>
              </w:rPr>
            </w:pPr>
            <w:r w:rsidRPr="0035128A">
              <w:rPr>
                <w:sz w:val="22"/>
                <w:szCs w:val="22"/>
              </w:rPr>
              <w:t xml:space="preserve">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w:t>
            </w:r>
            <w:r>
              <w:rPr>
                <w:sz w:val="22"/>
                <w:szCs w:val="22"/>
              </w:rPr>
              <w:t>м</w:t>
            </w:r>
            <w:r w:rsidRPr="0035128A">
              <w:rPr>
                <w:sz w:val="22"/>
                <w:szCs w:val="22"/>
              </w:rPr>
              <w:t xml:space="preserve">еталлов. Машиностроительный комплекс мира. Ведущие страны-производители и </w:t>
            </w:r>
            <w:r w:rsidRPr="0035128A">
              <w:rPr>
                <w:sz w:val="22"/>
                <w:szCs w:val="22"/>
              </w:rPr>
              <w:cr/>
              <w:t xml:space="preserve">экспортёры продукции автомобилестроения, авиастроения и микроэлектроники. Химическая промышленность и </w:t>
            </w:r>
          </w:p>
          <w:p w:rsidR="0035128A" w:rsidRPr="0035128A" w:rsidRDefault="0035128A" w:rsidP="0035128A">
            <w:pPr>
              <w:ind w:left="-44"/>
              <w:rPr>
                <w:sz w:val="22"/>
                <w:szCs w:val="22"/>
              </w:rPr>
            </w:pPr>
            <w:r w:rsidRPr="0035128A">
              <w:rPr>
                <w:sz w:val="22"/>
                <w:szCs w:val="22"/>
              </w:rPr>
              <w:t xml:space="preserve">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w:t>
            </w:r>
          </w:p>
          <w:p w:rsidR="0035128A" w:rsidRPr="0035128A" w:rsidRDefault="0035128A" w:rsidP="0035128A">
            <w:pPr>
              <w:ind w:left="-44"/>
              <w:rPr>
                <w:sz w:val="22"/>
                <w:szCs w:val="22"/>
              </w:rPr>
            </w:pPr>
            <w:r w:rsidRPr="0035128A">
              <w:rPr>
                <w:sz w:val="22"/>
                <w:szCs w:val="22"/>
              </w:rPr>
              <w:t>целлюлозно-бумажной промышленности. Влияние химической и лесной промышленности  на окружающую среду.</w:t>
            </w:r>
            <w:r>
              <w:t xml:space="preserve"> </w:t>
            </w:r>
            <w:r w:rsidRPr="0035128A">
              <w:rPr>
                <w:sz w:val="22"/>
                <w:szCs w:val="22"/>
              </w:rPr>
              <w:t>Географические различия  в обеспеченности земельными ресурсами. Земельный фонд мира, его структура. Современные</w:t>
            </w:r>
            <w:r>
              <w:rPr>
                <w:sz w:val="22"/>
                <w:szCs w:val="22"/>
              </w:rPr>
              <w:t xml:space="preserve"> </w:t>
            </w:r>
            <w:r w:rsidRPr="0035128A">
              <w:rPr>
                <w:sz w:val="22"/>
                <w:szCs w:val="22"/>
              </w:rPr>
              <w:t xml:space="preserve">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Животноводство. Ведущие экспортёры и импортёры продукции животноводства. Рыболовство и </w:t>
            </w:r>
            <w:proofErr w:type="spellStart"/>
            <w:r w:rsidRPr="0035128A">
              <w:rPr>
                <w:sz w:val="22"/>
                <w:szCs w:val="22"/>
              </w:rPr>
              <w:t>аквакультура</w:t>
            </w:r>
            <w:proofErr w:type="spellEnd"/>
            <w:r w:rsidRPr="0035128A">
              <w:rPr>
                <w:sz w:val="22"/>
                <w:szCs w:val="22"/>
              </w:rPr>
              <w:t xml:space="preserve">: географические особенности. Влияние сельского хозяйства и </w:t>
            </w:r>
          </w:p>
          <w:p w:rsidR="00C77ED4" w:rsidRPr="008F3674" w:rsidRDefault="0035128A" w:rsidP="0035128A">
            <w:pPr>
              <w:ind w:left="-44"/>
              <w:rPr>
                <w:rFonts w:eastAsia="Times New Roman"/>
                <w:sz w:val="22"/>
                <w:szCs w:val="22"/>
              </w:rPr>
            </w:pPr>
            <w:r w:rsidRPr="0035128A">
              <w:rPr>
                <w:sz w:val="22"/>
                <w:szCs w:val="22"/>
              </w:rPr>
              <w:t>отдельных его отраслей  на окружающую среду.</w:t>
            </w:r>
            <w:r>
              <w:t xml:space="preserve"> </w:t>
            </w:r>
            <w:r w:rsidRPr="0035128A">
              <w:rPr>
                <w:sz w:val="22"/>
                <w:szCs w:val="22"/>
              </w:rPr>
              <w:t>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tc>
        <w:tc>
          <w:tcPr>
            <w:tcW w:w="977" w:type="dxa"/>
            <w:tcBorders>
              <w:top w:val="single" w:sz="6" w:space="0" w:color="auto"/>
              <w:left w:val="single" w:sz="6" w:space="0" w:color="auto"/>
              <w:bottom w:val="single" w:sz="6" w:space="0" w:color="auto"/>
              <w:right w:val="single" w:sz="6" w:space="0" w:color="auto"/>
            </w:tcBorders>
            <w:shd w:val="clear" w:color="auto" w:fill="FFFFFF"/>
            <w:vAlign w:val="center"/>
          </w:tcPr>
          <w:p w:rsidR="00C77ED4" w:rsidRPr="00C609A1" w:rsidRDefault="00FE55FF" w:rsidP="00C77ED4">
            <w:pPr>
              <w:jc w:val="center"/>
              <w:rPr>
                <w:sz w:val="24"/>
                <w:szCs w:val="24"/>
              </w:rPr>
            </w:pPr>
            <w:r>
              <w:rPr>
                <w:iCs/>
                <w:sz w:val="24"/>
                <w:szCs w:val="24"/>
                <w:lang w:eastAsia="en-US"/>
              </w:rPr>
              <w:t>6</w:t>
            </w:r>
          </w:p>
        </w:tc>
      </w:tr>
      <w:tr w:rsidR="00C77ED4" w:rsidRPr="00C609A1" w:rsidTr="00414384">
        <w:trPr>
          <w:trHeight w:val="549"/>
        </w:trPr>
        <w:tc>
          <w:tcPr>
            <w:tcW w:w="1600" w:type="dxa"/>
            <w:vMerge/>
            <w:tcBorders>
              <w:left w:val="single" w:sz="6" w:space="0" w:color="auto"/>
              <w:right w:val="single" w:sz="6" w:space="0" w:color="auto"/>
            </w:tcBorders>
            <w:shd w:val="clear" w:color="auto" w:fill="FFFFFF"/>
          </w:tcPr>
          <w:p w:rsidR="00C77ED4" w:rsidRPr="00C609A1" w:rsidRDefault="00C77ED4" w:rsidP="00C77ED4">
            <w:pPr>
              <w:rPr>
                <w:sz w:val="24"/>
                <w:szCs w:val="24"/>
              </w:rPr>
            </w:pPr>
          </w:p>
        </w:tc>
        <w:tc>
          <w:tcPr>
            <w:tcW w:w="12952" w:type="dxa"/>
            <w:tcBorders>
              <w:top w:val="single" w:sz="6" w:space="0" w:color="auto"/>
              <w:left w:val="single" w:sz="6" w:space="0" w:color="auto"/>
              <w:right w:val="single" w:sz="6" w:space="0" w:color="auto"/>
            </w:tcBorders>
            <w:shd w:val="clear" w:color="auto" w:fill="FFFFFF"/>
          </w:tcPr>
          <w:p w:rsidR="00C77ED4" w:rsidRPr="008F3674" w:rsidRDefault="00C77ED4" w:rsidP="00C77ED4">
            <w:pPr>
              <w:ind w:left="-44"/>
              <w:rPr>
                <w:rFonts w:eastAsia="Times New Roman"/>
                <w:sz w:val="22"/>
                <w:szCs w:val="22"/>
                <w:lang w:eastAsia="en-US"/>
              </w:rPr>
            </w:pPr>
            <w:r w:rsidRPr="008F3674">
              <w:rPr>
                <w:rFonts w:eastAsia="Times New Roman"/>
                <w:sz w:val="22"/>
                <w:szCs w:val="22"/>
                <w:lang w:eastAsia="en-US"/>
              </w:rPr>
              <w:t xml:space="preserve">Практические занятия: </w:t>
            </w:r>
          </w:p>
          <w:p w:rsidR="00C77ED4" w:rsidRPr="008F3674" w:rsidRDefault="00C77ED4" w:rsidP="00C77ED4">
            <w:pPr>
              <w:ind w:left="-44"/>
              <w:rPr>
                <w:b/>
                <w:sz w:val="22"/>
                <w:szCs w:val="22"/>
              </w:rPr>
            </w:pPr>
            <w:r w:rsidRPr="008F3674">
              <w:rPr>
                <w:b/>
                <w:sz w:val="22"/>
                <w:szCs w:val="22"/>
              </w:rPr>
              <w:t>Практическая работа №</w:t>
            </w:r>
            <w:r>
              <w:rPr>
                <w:b/>
                <w:sz w:val="22"/>
                <w:szCs w:val="22"/>
              </w:rPr>
              <w:t>8</w:t>
            </w:r>
            <w:r w:rsidRPr="008F3674">
              <w:rPr>
                <w:b/>
                <w:sz w:val="22"/>
                <w:szCs w:val="22"/>
              </w:rPr>
              <w:t xml:space="preserve">: </w:t>
            </w:r>
            <w:r w:rsidRPr="008F3674">
              <w:rPr>
                <w:sz w:val="22"/>
                <w:szCs w:val="22"/>
              </w:rPr>
              <w:t>«</w:t>
            </w:r>
            <w:r>
              <w:t xml:space="preserve"> </w:t>
            </w:r>
            <w:r w:rsidRPr="003F0501">
              <w:rPr>
                <w:sz w:val="22"/>
                <w:szCs w:val="22"/>
              </w:rPr>
              <w:t>Определение особенностей размещения различных отраслей мирового хозяйства.</w:t>
            </w:r>
            <w:r w:rsidRPr="008F3674">
              <w:rPr>
                <w:sz w:val="22"/>
                <w:szCs w:val="22"/>
              </w:rPr>
              <w:t>»</w:t>
            </w:r>
            <w:r w:rsidRPr="008F3674">
              <w:rPr>
                <w:b/>
                <w:sz w:val="22"/>
                <w:szCs w:val="22"/>
              </w:rPr>
              <w:t>.</w:t>
            </w:r>
          </w:p>
          <w:p w:rsidR="00C77ED4" w:rsidRDefault="00C77ED4" w:rsidP="00C77ED4">
            <w:pPr>
              <w:ind w:left="-44"/>
              <w:rPr>
                <w:sz w:val="22"/>
                <w:szCs w:val="22"/>
              </w:rPr>
            </w:pPr>
            <w:r w:rsidRPr="008F3674">
              <w:rPr>
                <w:b/>
                <w:sz w:val="22"/>
                <w:szCs w:val="22"/>
              </w:rPr>
              <w:t>Практическая работа №</w:t>
            </w:r>
            <w:r>
              <w:rPr>
                <w:b/>
                <w:sz w:val="22"/>
                <w:szCs w:val="22"/>
              </w:rPr>
              <w:t>9</w:t>
            </w:r>
            <w:r w:rsidRPr="008F3674">
              <w:rPr>
                <w:b/>
                <w:sz w:val="22"/>
                <w:szCs w:val="22"/>
              </w:rPr>
              <w:t>:</w:t>
            </w:r>
            <w:r w:rsidRPr="008F3674">
              <w:rPr>
                <w:sz w:val="22"/>
                <w:szCs w:val="22"/>
              </w:rPr>
              <w:t xml:space="preserve"> «</w:t>
            </w:r>
            <w:r>
              <w:t xml:space="preserve"> </w:t>
            </w:r>
            <w:r w:rsidRPr="003F0501">
              <w:rPr>
                <w:sz w:val="22"/>
                <w:szCs w:val="22"/>
              </w:rPr>
              <w:t>Определение хозяйственной специализации стран и регионов</w:t>
            </w:r>
            <w:r w:rsidRPr="008F3674">
              <w:rPr>
                <w:sz w:val="22"/>
                <w:szCs w:val="22"/>
              </w:rPr>
              <w:t>».</w:t>
            </w:r>
          </w:p>
          <w:p w:rsidR="00C77ED4" w:rsidRPr="008F3674" w:rsidRDefault="00C77ED4" w:rsidP="00C77ED4">
            <w:pPr>
              <w:ind w:left="-44"/>
              <w:rPr>
                <w:rFonts w:eastAsia="Times New Roman"/>
                <w:sz w:val="22"/>
                <w:szCs w:val="22"/>
              </w:rPr>
            </w:pPr>
            <w:r w:rsidRPr="008F3674">
              <w:rPr>
                <w:b/>
                <w:sz w:val="22"/>
                <w:szCs w:val="22"/>
              </w:rPr>
              <w:lastRenderedPageBreak/>
              <w:t>Практическая работа №</w:t>
            </w:r>
            <w:r>
              <w:rPr>
                <w:b/>
                <w:sz w:val="22"/>
                <w:szCs w:val="22"/>
              </w:rPr>
              <w:t>10</w:t>
            </w:r>
            <w:r w:rsidRPr="008F3674">
              <w:rPr>
                <w:b/>
                <w:sz w:val="22"/>
                <w:szCs w:val="22"/>
              </w:rPr>
              <w:t>:</w:t>
            </w:r>
            <w:r w:rsidRPr="008F3674">
              <w:rPr>
                <w:sz w:val="22"/>
                <w:szCs w:val="22"/>
              </w:rPr>
              <w:t xml:space="preserve"> «</w:t>
            </w:r>
            <w:r w:rsidRPr="003F0501">
              <w:rPr>
                <w:sz w:val="22"/>
                <w:szCs w:val="22"/>
              </w:rPr>
              <w:t>Определение основных направлений международной торговли товарами и факторов,  формирующих международную хозяйственную спец</w:t>
            </w:r>
            <w:r>
              <w:rPr>
                <w:sz w:val="22"/>
                <w:szCs w:val="22"/>
              </w:rPr>
              <w:t>иализацию стран и регионов мира</w:t>
            </w:r>
            <w:r w:rsidRPr="008F3674">
              <w:rPr>
                <w:sz w:val="22"/>
                <w:szCs w:val="22"/>
              </w:rPr>
              <w:t>».</w:t>
            </w:r>
          </w:p>
        </w:tc>
        <w:tc>
          <w:tcPr>
            <w:tcW w:w="977" w:type="dxa"/>
            <w:tcBorders>
              <w:top w:val="single" w:sz="6" w:space="0" w:color="auto"/>
              <w:left w:val="single" w:sz="6" w:space="0" w:color="auto"/>
              <w:right w:val="single" w:sz="6" w:space="0" w:color="auto"/>
            </w:tcBorders>
            <w:shd w:val="clear" w:color="auto" w:fill="FFFFFF"/>
            <w:vAlign w:val="center"/>
          </w:tcPr>
          <w:p w:rsidR="00C77ED4" w:rsidRPr="00C609A1" w:rsidRDefault="00C77ED4" w:rsidP="00C77ED4">
            <w:pPr>
              <w:jc w:val="center"/>
              <w:rPr>
                <w:sz w:val="24"/>
                <w:szCs w:val="24"/>
              </w:rPr>
            </w:pPr>
            <w:r>
              <w:rPr>
                <w:iCs/>
                <w:sz w:val="24"/>
                <w:szCs w:val="24"/>
                <w:lang w:eastAsia="en-US"/>
              </w:rPr>
              <w:lastRenderedPageBreak/>
              <w:t>6</w:t>
            </w:r>
          </w:p>
        </w:tc>
      </w:tr>
      <w:tr w:rsidR="00C77ED4" w:rsidRPr="00C609A1" w:rsidTr="00414384">
        <w:trPr>
          <w:trHeight w:val="779"/>
        </w:trPr>
        <w:tc>
          <w:tcPr>
            <w:tcW w:w="1600" w:type="dxa"/>
            <w:vMerge/>
            <w:tcBorders>
              <w:left w:val="single" w:sz="6" w:space="0" w:color="auto"/>
              <w:bottom w:val="single" w:sz="4" w:space="0" w:color="auto"/>
              <w:right w:val="single" w:sz="6" w:space="0" w:color="auto"/>
            </w:tcBorders>
            <w:shd w:val="clear" w:color="auto" w:fill="FFFFFF"/>
          </w:tcPr>
          <w:p w:rsidR="00C77ED4" w:rsidRPr="00C609A1" w:rsidRDefault="00C77ED4" w:rsidP="00C77ED4">
            <w:pPr>
              <w:rPr>
                <w:sz w:val="24"/>
                <w:szCs w:val="24"/>
              </w:rPr>
            </w:pPr>
          </w:p>
        </w:tc>
        <w:tc>
          <w:tcPr>
            <w:tcW w:w="12952" w:type="dxa"/>
            <w:tcBorders>
              <w:top w:val="single" w:sz="6" w:space="0" w:color="auto"/>
              <w:left w:val="single" w:sz="6" w:space="0" w:color="auto"/>
              <w:right w:val="single" w:sz="6" w:space="0" w:color="auto"/>
            </w:tcBorders>
            <w:shd w:val="clear" w:color="auto" w:fill="FFFFFF"/>
          </w:tcPr>
          <w:p w:rsidR="00FE55FF" w:rsidRPr="00FE55FF" w:rsidRDefault="00C77ED4" w:rsidP="00FE55FF">
            <w:pPr>
              <w:rPr>
                <w:bCs/>
                <w:sz w:val="22"/>
                <w:szCs w:val="22"/>
              </w:rPr>
            </w:pPr>
            <w:r w:rsidRPr="008F3674">
              <w:rPr>
                <w:rFonts w:eastAsia="Times New Roman"/>
                <w:sz w:val="22"/>
                <w:szCs w:val="22"/>
                <w:lang w:eastAsia="en-US"/>
              </w:rPr>
              <w:t>Основные виды деятельности студентов</w:t>
            </w:r>
            <w:r w:rsidRPr="008F3674">
              <w:rPr>
                <w:rFonts w:eastAsia="Times New Roman"/>
                <w:iCs/>
                <w:sz w:val="22"/>
                <w:szCs w:val="22"/>
                <w:lang w:eastAsia="en-US"/>
              </w:rPr>
              <w:t xml:space="preserve">: </w:t>
            </w:r>
            <w:r w:rsidR="00FE55FF">
              <w:t xml:space="preserve"> </w:t>
            </w:r>
            <w:r w:rsidR="00FE55FF" w:rsidRPr="00FE55FF">
              <w:rPr>
                <w:bCs/>
                <w:sz w:val="22"/>
                <w:szCs w:val="22"/>
              </w:rPr>
              <w:t>Называть составные элементы мирового хозяйства, четыре сектора мирового хозяйства, основные формы международных экономических отношений и факторы, влияющие на их развитие, географические</w:t>
            </w:r>
            <w:r w:rsidR="00FE55FF">
              <w:t xml:space="preserve"> </w:t>
            </w:r>
            <w:r w:rsidR="00FE55FF" w:rsidRPr="00FE55FF">
              <w:rPr>
                <w:bCs/>
                <w:sz w:val="22"/>
                <w:szCs w:val="22"/>
              </w:rPr>
              <w:t xml:space="preserve">факторы международной хозяйственной специализации стран; описывать основные этапы развития мирового хозяйства; характеризовать отраслевую, территориальную и функциональную </w:t>
            </w:r>
          </w:p>
          <w:p w:rsidR="00FE55FF" w:rsidRPr="00FE55FF" w:rsidRDefault="00FE55FF" w:rsidP="00FE55FF">
            <w:pPr>
              <w:rPr>
                <w:bCs/>
                <w:sz w:val="22"/>
                <w:szCs w:val="22"/>
              </w:rPr>
            </w:pPr>
            <w:r w:rsidRPr="00FE55FF">
              <w:rPr>
                <w:bCs/>
                <w:sz w:val="22"/>
                <w:szCs w:val="22"/>
              </w:rPr>
              <w:t xml:space="preserve">структуру мирового хозяйства; оценивать тенденции развития основных отраслей мирового хозяйства и изменения его отраслевой и территориальной структуры;  сравнивать страны по особенностям функциональной структуры их экономики (при выполнении практической работы); приводить примеры отраслей международной </w:t>
            </w:r>
          </w:p>
          <w:p w:rsidR="00FE55FF" w:rsidRPr="00FE55FF" w:rsidRDefault="00FE55FF" w:rsidP="00FE55FF">
            <w:pPr>
              <w:rPr>
                <w:bCs/>
                <w:sz w:val="22"/>
                <w:szCs w:val="22"/>
              </w:rPr>
            </w:pPr>
            <w:r w:rsidRPr="00FE55FF">
              <w:rPr>
                <w:bCs/>
                <w:sz w:val="22"/>
                <w:szCs w:val="22"/>
              </w:rPr>
              <w:t xml:space="preserve">хозяйственной специализации стран; характеризовать роль России  в международном географическом разделении </w:t>
            </w:r>
          </w:p>
          <w:p w:rsidR="00FE55FF" w:rsidRPr="00FE55FF" w:rsidRDefault="00FE55FF" w:rsidP="00FE55FF">
            <w:pPr>
              <w:rPr>
                <w:bCs/>
                <w:sz w:val="22"/>
                <w:szCs w:val="22"/>
              </w:rPr>
            </w:pPr>
            <w:r w:rsidRPr="00FE55FF">
              <w:rPr>
                <w:bCs/>
                <w:sz w:val="22"/>
                <w:szCs w:val="22"/>
              </w:rPr>
              <w:t>труда; анализировать и интерпретировать географическую информацию различных видов и форм представления; интегрировать знания из школьных курсов географии, истории и обществознания при изучении</w:t>
            </w:r>
            <w:r>
              <w:rPr>
                <w:bCs/>
                <w:sz w:val="22"/>
                <w:szCs w:val="22"/>
              </w:rPr>
              <w:t xml:space="preserve"> </w:t>
            </w:r>
            <w:r w:rsidRPr="00FE55FF">
              <w:rPr>
                <w:bCs/>
                <w:sz w:val="22"/>
                <w:szCs w:val="22"/>
              </w:rPr>
              <w:t>мирового хозяйства</w:t>
            </w:r>
            <w:r>
              <w:t xml:space="preserve"> </w:t>
            </w:r>
            <w:r w:rsidRPr="00FE55FF">
              <w:rPr>
                <w:bCs/>
                <w:sz w:val="22"/>
                <w:szCs w:val="22"/>
              </w:rPr>
              <w:t xml:space="preserve">Приводить примеры международной экономической интеграции; приводить примеры транснациональных корпораций (ТНК) и влияния деятельности ТНК  на социально-экономическое развитие </w:t>
            </w:r>
          </w:p>
          <w:p w:rsidR="00FE55FF" w:rsidRPr="00FE55FF" w:rsidRDefault="00FE55FF" w:rsidP="00FE55FF">
            <w:pPr>
              <w:rPr>
                <w:bCs/>
                <w:sz w:val="22"/>
                <w:szCs w:val="22"/>
              </w:rPr>
            </w:pPr>
            <w:r w:rsidRPr="00FE55FF">
              <w:rPr>
                <w:bCs/>
                <w:sz w:val="22"/>
                <w:szCs w:val="22"/>
              </w:rPr>
              <w:t xml:space="preserve">развивающихся стран; распознавать проявления процессов международной экономической интеграции  </w:t>
            </w:r>
          </w:p>
          <w:p w:rsidR="00FE55FF" w:rsidRPr="00FE55FF" w:rsidRDefault="00FE55FF" w:rsidP="00FE55FF">
            <w:pPr>
              <w:rPr>
                <w:bCs/>
                <w:sz w:val="22"/>
                <w:szCs w:val="22"/>
              </w:rPr>
            </w:pPr>
            <w:r w:rsidRPr="00FE55FF">
              <w:rPr>
                <w:bCs/>
                <w:sz w:val="22"/>
                <w:szCs w:val="22"/>
              </w:rPr>
              <w:t xml:space="preserve">и глобализации мировой экономики  в повседневной жизни; формулировать суждения и выражать свою </w:t>
            </w:r>
          </w:p>
          <w:p w:rsidR="00FE55FF" w:rsidRPr="00FE55FF" w:rsidRDefault="00FE55FF" w:rsidP="00FE55FF">
            <w:pPr>
              <w:rPr>
                <w:bCs/>
                <w:sz w:val="22"/>
                <w:szCs w:val="22"/>
              </w:rPr>
            </w:pPr>
            <w:r w:rsidRPr="00FE55FF">
              <w:rPr>
                <w:bCs/>
                <w:sz w:val="22"/>
                <w:szCs w:val="22"/>
              </w:rPr>
              <w:t xml:space="preserve">точку зрения по вопросам влияния процессов глобализации и деятельности ТНК  на социально-экономическое развитие отдельных стран;  формулировать выводы и заключения  на основе интерпретации информации  </w:t>
            </w:r>
          </w:p>
          <w:p w:rsidR="00FE55FF" w:rsidRPr="00FE55FF" w:rsidRDefault="00FE55FF" w:rsidP="00FE55FF">
            <w:pPr>
              <w:rPr>
                <w:bCs/>
                <w:sz w:val="22"/>
                <w:szCs w:val="22"/>
              </w:rPr>
            </w:pPr>
            <w:r w:rsidRPr="00FE55FF">
              <w:rPr>
                <w:bCs/>
                <w:sz w:val="22"/>
                <w:szCs w:val="22"/>
              </w:rPr>
              <w:t>о глобализации мирового хозяйства</w:t>
            </w:r>
            <w:r>
              <w:t xml:space="preserve"> </w:t>
            </w:r>
            <w:r w:rsidRPr="00FE55FF">
              <w:rPr>
                <w:bCs/>
                <w:sz w:val="22"/>
                <w:szCs w:val="22"/>
              </w:rPr>
              <w:t xml:space="preserve">Называть страны-лидеры по производству и экспорту основных видов промышленной продукции;  определять тенденции развития основных отраслей промышленности мира  </w:t>
            </w:r>
          </w:p>
          <w:p w:rsidR="00FE55FF" w:rsidRPr="00FE55FF" w:rsidRDefault="00FE55FF" w:rsidP="00FE55FF">
            <w:pPr>
              <w:rPr>
                <w:bCs/>
                <w:sz w:val="22"/>
                <w:szCs w:val="22"/>
              </w:rPr>
            </w:pPr>
            <w:r w:rsidRPr="00FE55FF">
              <w:rPr>
                <w:bCs/>
                <w:sz w:val="22"/>
                <w:szCs w:val="22"/>
              </w:rPr>
              <w:t>с использованием различных источников географической информации; описывать этапы «</w:t>
            </w:r>
            <w:proofErr w:type="spellStart"/>
            <w:r w:rsidRPr="00FE55FF">
              <w:rPr>
                <w:bCs/>
                <w:sz w:val="22"/>
                <w:szCs w:val="22"/>
              </w:rPr>
              <w:t>энергоперехода</w:t>
            </w:r>
            <w:proofErr w:type="spellEnd"/>
            <w:r w:rsidRPr="00FE55FF">
              <w:rPr>
                <w:bCs/>
                <w:sz w:val="22"/>
                <w:szCs w:val="22"/>
              </w:rPr>
              <w:t xml:space="preserve">» в мировом хозяйстве, влияние «сланцевой революции»  </w:t>
            </w:r>
            <w:r>
              <w:t xml:space="preserve"> </w:t>
            </w:r>
            <w:r w:rsidRPr="00FE55FF">
              <w:rPr>
                <w:bCs/>
                <w:sz w:val="22"/>
                <w:szCs w:val="22"/>
              </w:rPr>
              <w:t xml:space="preserve">и развития «водородной энергетики»  </w:t>
            </w:r>
          </w:p>
          <w:p w:rsidR="00FE55FF" w:rsidRPr="00FE55FF" w:rsidRDefault="00FE55FF" w:rsidP="00FE55FF">
            <w:pPr>
              <w:rPr>
                <w:bCs/>
                <w:sz w:val="22"/>
                <w:szCs w:val="22"/>
              </w:rPr>
            </w:pPr>
            <w:r w:rsidRPr="00FE55FF">
              <w:rPr>
                <w:bCs/>
                <w:sz w:val="22"/>
                <w:szCs w:val="22"/>
              </w:rPr>
              <w:t xml:space="preserve">на географию мировой энергетики; оценивать влияние изученных отраслей промышленности на окружающую среду; представлять в виде диаграмм данные  о динамике изменения объёмов и структуры производства электроэнергии в мире  (при выполнении практической работы); оценивать роль России как крупнейшего мирового поставщика топливно-энергетических и сырьевых ресурсов  в мировой экономике; выявлять и </w:t>
            </w:r>
          </w:p>
          <w:p w:rsidR="00FE55FF" w:rsidRPr="00FE55FF" w:rsidRDefault="00FE55FF" w:rsidP="00FE55FF">
            <w:pPr>
              <w:rPr>
                <w:bCs/>
                <w:sz w:val="22"/>
                <w:szCs w:val="22"/>
              </w:rPr>
            </w:pPr>
            <w:r w:rsidRPr="00FE55FF">
              <w:rPr>
                <w:bCs/>
                <w:sz w:val="22"/>
                <w:szCs w:val="22"/>
              </w:rPr>
              <w:t>характеризовать существенные признаки современного этапа «</w:t>
            </w:r>
            <w:proofErr w:type="spellStart"/>
            <w:r w:rsidRPr="00FE55FF">
              <w:rPr>
                <w:bCs/>
                <w:sz w:val="22"/>
                <w:szCs w:val="22"/>
              </w:rPr>
              <w:t>энергоперехода</w:t>
            </w:r>
            <w:proofErr w:type="spellEnd"/>
            <w:r w:rsidRPr="00FE55FF">
              <w:rPr>
                <w:bCs/>
                <w:sz w:val="22"/>
                <w:szCs w:val="22"/>
              </w:rPr>
              <w:t xml:space="preserve">»; анализировать и интерпретировать географическую информацию различных видов и форм представления; оценивать </w:t>
            </w:r>
          </w:p>
          <w:p w:rsidR="00FE55FF" w:rsidRPr="00FE55FF" w:rsidRDefault="00FE55FF" w:rsidP="00FE55FF">
            <w:pPr>
              <w:rPr>
                <w:bCs/>
                <w:sz w:val="22"/>
                <w:szCs w:val="22"/>
              </w:rPr>
            </w:pPr>
            <w:r w:rsidRPr="00FE55FF">
              <w:rPr>
                <w:bCs/>
                <w:sz w:val="22"/>
                <w:szCs w:val="22"/>
              </w:rPr>
              <w:t xml:space="preserve">достоверность географической информации  по заданным критериям Называть страны-лидеры по производству и </w:t>
            </w:r>
          </w:p>
          <w:p w:rsidR="00FE55FF" w:rsidRPr="00FE55FF" w:rsidRDefault="00FE55FF" w:rsidP="00FE55FF">
            <w:pPr>
              <w:rPr>
                <w:bCs/>
                <w:sz w:val="22"/>
                <w:szCs w:val="22"/>
              </w:rPr>
            </w:pPr>
            <w:r w:rsidRPr="00FE55FF">
              <w:rPr>
                <w:bCs/>
                <w:sz w:val="22"/>
                <w:szCs w:val="22"/>
              </w:rPr>
              <w:t xml:space="preserve">экспорту основных видов сельскохозяйственной продукции, крупнейших экспортёров главных видов </w:t>
            </w:r>
          </w:p>
          <w:p w:rsidR="00FE55FF" w:rsidRPr="00FE55FF" w:rsidRDefault="00FE55FF" w:rsidP="00FE55FF">
            <w:pPr>
              <w:rPr>
                <w:bCs/>
                <w:sz w:val="22"/>
                <w:szCs w:val="22"/>
              </w:rPr>
            </w:pPr>
            <w:r w:rsidRPr="00FE55FF">
              <w:rPr>
                <w:bCs/>
                <w:sz w:val="22"/>
                <w:szCs w:val="22"/>
              </w:rPr>
              <w:t xml:space="preserve">сельскохозяйственной продукции, основные признаки «органического» сельского хозяйства (при выполнении практической работы); определять с использованием источников географической информации тенденции </w:t>
            </w:r>
          </w:p>
          <w:p w:rsidR="00FE55FF" w:rsidRPr="00FE55FF" w:rsidRDefault="00FE55FF" w:rsidP="00FE55FF">
            <w:pPr>
              <w:rPr>
                <w:bCs/>
                <w:sz w:val="22"/>
                <w:szCs w:val="22"/>
              </w:rPr>
            </w:pPr>
            <w:r w:rsidRPr="00FE55FF">
              <w:rPr>
                <w:bCs/>
                <w:sz w:val="22"/>
                <w:szCs w:val="22"/>
              </w:rPr>
              <w:t xml:space="preserve">развития основных отраслей сельского хозяйства мира; оценивать влияние сельского хозяйства отраслей на окружающую среду; находить аргументы, подтверждающие или опровергающие одну и ту же идею,  в различных источниках географической информации Определять с использованием источников географической информации основные международные магистрали и транспортные узлы, направления международных туристических маршрутов; выявлять и характеризовать существенные признаки изменений в международных экономических отношениях в новых условиях; поиск методов решения практических географических </w:t>
            </w:r>
            <w:proofErr w:type="spellStart"/>
            <w:r w:rsidRPr="00FE55FF">
              <w:rPr>
                <w:bCs/>
                <w:sz w:val="22"/>
                <w:szCs w:val="22"/>
              </w:rPr>
              <w:t>задач;называть</w:t>
            </w:r>
            <w:proofErr w:type="spellEnd"/>
            <w:r w:rsidRPr="00FE55FF">
              <w:rPr>
                <w:bCs/>
                <w:sz w:val="22"/>
                <w:szCs w:val="22"/>
              </w:rPr>
              <w:t xml:space="preserve"> </w:t>
            </w:r>
            <w:r w:rsidRPr="00FE55FF">
              <w:rPr>
                <w:bCs/>
                <w:sz w:val="22"/>
                <w:szCs w:val="22"/>
              </w:rPr>
              <w:lastRenderedPageBreak/>
              <w:t xml:space="preserve">главные мировые финансовые центры, описывать направление движения капитала; выявлять дефициты географической </w:t>
            </w:r>
          </w:p>
          <w:p w:rsidR="00C77ED4" w:rsidRPr="008F3674" w:rsidRDefault="00FE55FF" w:rsidP="00FE55FF">
            <w:pPr>
              <w:rPr>
                <w:rFonts w:eastAsia="Times New Roman"/>
                <w:sz w:val="22"/>
                <w:szCs w:val="22"/>
              </w:rPr>
            </w:pPr>
            <w:r w:rsidRPr="00FE55FF">
              <w:rPr>
                <w:bCs/>
                <w:sz w:val="22"/>
                <w:szCs w:val="22"/>
              </w:rPr>
              <w:t xml:space="preserve">информации, данных, необходимых  для решения поставленной задачи </w:t>
            </w:r>
          </w:p>
        </w:tc>
        <w:tc>
          <w:tcPr>
            <w:tcW w:w="977" w:type="dxa"/>
            <w:tcBorders>
              <w:top w:val="single" w:sz="6" w:space="0" w:color="auto"/>
              <w:left w:val="single" w:sz="6" w:space="0" w:color="auto"/>
              <w:right w:val="single" w:sz="6" w:space="0" w:color="auto"/>
            </w:tcBorders>
            <w:shd w:val="clear" w:color="auto" w:fill="FFFFFF"/>
            <w:vAlign w:val="center"/>
          </w:tcPr>
          <w:p w:rsidR="00C77ED4" w:rsidRPr="00C609A1" w:rsidRDefault="00C77ED4" w:rsidP="00C77ED4">
            <w:pPr>
              <w:jc w:val="center"/>
              <w:rPr>
                <w:sz w:val="24"/>
                <w:szCs w:val="24"/>
              </w:rPr>
            </w:pPr>
          </w:p>
        </w:tc>
      </w:tr>
      <w:tr w:rsidR="00C77ED4" w:rsidRPr="00C609A1" w:rsidTr="00414384">
        <w:trPr>
          <w:trHeight w:val="779"/>
        </w:trPr>
        <w:tc>
          <w:tcPr>
            <w:tcW w:w="1600" w:type="dxa"/>
            <w:vMerge w:val="restart"/>
            <w:tcBorders>
              <w:top w:val="single" w:sz="4" w:space="0" w:color="auto"/>
              <w:left w:val="single" w:sz="4" w:space="0" w:color="auto"/>
              <w:right w:val="single" w:sz="4" w:space="0" w:color="auto"/>
            </w:tcBorders>
            <w:shd w:val="clear" w:color="auto" w:fill="FFFFFF"/>
          </w:tcPr>
          <w:p w:rsidR="00FE55FF" w:rsidRDefault="00FE55FF" w:rsidP="00FE55FF">
            <w:pPr>
              <w:rPr>
                <w:b/>
                <w:szCs w:val="28"/>
              </w:rPr>
            </w:pPr>
            <w:r>
              <w:rPr>
                <w:b/>
                <w:color w:val="000000"/>
                <w:sz w:val="24"/>
              </w:rPr>
              <w:lastRenderedPageBreak/>
              <w:t xml:space="preserve">Раздел </w:t>
            </w:r>
            <w:r>
              <w:rPr>
                <w:b/>
                <w:color w:val="000000"/>
              </w:rPr>
              <w:t>6</w:t>
            </w:r>
            <w:r>
              <w:rPr>
                <w:b/>
                <w:color w:val="000000"/>
                <w:sz w:val="24"/>
              </w:rPr>
              <w:t>.</w:t>
            </w:r>
            <w:r>
              <w:rPr>
                <w:color w:val="000000"/>
                <w:sz w:val="24"/>
              </w:rPr>
              <w:t xml:space="preserve"> </w:t>
            </w:r>
            <w:r>
              <w:rPr>
                <w:b/>
                <w:color w:val="000000"/>
              </w:rPr>
              <w:t>Регионы и страны</w:t>
            </w:r>
          </w:p>
          <w:p w:rsidR="00C77ED4" w:rsidRPr="00C609A1" w:rsidRDefault="00C77ED4" w:rsidP="00C77ED4">
            <w:pPr>
              <w:rPr>
                <w:sz w:val="24"/>
                <w:szCs w:val="24"/>
              </w:rPr>
            </w:pPr>
          </w:p>
        </w:tc>
        <w:tc>
          <w:tcPr>
            <w:tcW w:w="12952" w:type="dxa"/>
            <w:tcBorders>
              <w:top w:val="single" w:sz="6" w:space="0" w:color="auto"/>
              <w:left w:val="single" w:sz="4" w:space="0" w:color="auto"/>
              <w:right w:val="single" w:sz="6" w:space="0" w:color="auto"/>
            </w:tcBorders>
            <w:shd w:val="clear" w:color="auto" w:fill="FFFFFF"/>
          </w:tcPr>
          <w:p w:rsidR="00414384" w:rsidRPr="00414384" w:rsidRDefault="00C77ED4" w:rsidP="00414384">
            <w:pPr>
              <w:ind w:left="-44"/>
              <w:rPr>
                <w:sz w:val="22"/>
                <w:szCs w:val="22"/>
              </w:rPr>
            </w:pPr>
            <w:r w:rsidRPr="008F3674">
              <w:rPr>
                <w:rFonts w:eastAsia="Times New Roman"/>
                <w:sz w:val="22"/>
                <w:szCs w:val="22"/>
                <w:lang w:eastAsia="en-US"/>
              </w:rPr>
              <w:t>Содержание</w:t>
            </w:r>
            <w:r w:rsidRPr="008F3674">
              <w:rPr>
                <w:rFonts w:eastAsia="Times New Roman"/>
                <w:iCs/>
                <w:sz w:val="22"/>
                <w:szCs w:val="22"/>
                <w:lang w:eastAsia="en-US"/>
              </w:rPr>
              <w:t>:</w:t>
            </w:r>
            <w:r w:rsidRPr="008F3674">
              <w:rPr>
                <w:sz w:val="22"/>
                <w:szCs w:val="22"/>
              </w:rPr>
              <w:t xml:space="preserve"> </w:t>
            </w:r>
            <w:r w:rsidR="00414384">
              <w:t xml:space="preserve"> </w:t>
            </w:r>
            <w:r w:rsidR="00414384" w:rsidRPr="00414384">
              <w:rPr>
                <w:sz w:val="22"/>
                <w:szCs w:val="22"/>
              </w:rPr>
              <w:t>Многообразие подходов  к выделению регионов мира.  Регионы мира: зарубежная Европа, зарубежная Азия, Америка, Африка, Австралия и Океания.  Зарубежная Европа: состав (</w:t>
            </w:r>
            <w:proofErr w:type="spellStart"/>
            <w:r w:rsidR="00414384" w:rsidRPr="00414384">
              <w:rPr>
                <w:sz w:val="22"/>
                <w:szCs w:val="22"/>
              </w:rPr>
              <w:t>субрегионы</w:t>
            </w:r>
            <w:proofErr w:type="spellEnd"/>
            <w:r w:rsidR="00414384" w:rsidRPr="00414384">
              <w:rPr>
                <w:sz w:val="22"/>
                <w:szCs w:val="22"/>
              </w:rPr>
              <w:t xml:space="preserve"> Западная Европа, Северная Европа, Южная Европа, Восточная </w:t>
            </w:r>
          </w:p>
          <w:p w:rsidR="00414384" w:rsidRPr="00414384" w:rsidRDefault="00414384" w:rsidP="00414384">
            <w:pPr>
              <w:ind w:left="-44"/>
              <w:rPr>
                <w:sz w:val="22"/>
                <w:szCs w:val="22"/>
              </w:rPr>
            </w:pPr>
            <w:r w:rsidRPr="00414384">
              <w:rPr>
                <w:sz w:val="22"/>
                <w:szCs w:val="22"/>
              </w:rPr>
              <w:t xml:space="preserve">Европа), общая характеристика. Общие черты и особенности природно-ресурсного капитала, населения и хозяйства стран </w:t>
            </w:r>
            <w:proofErr w:type="spellStart"/>
            <w:r w:rsidRPr="00414384">
              <w:rPr>
                <w:sz w:val="22"/>
                <w:szCs w:val="22"/>
              </w:rPr>
              <w:t>субрегионов</w:t>
            </w:r>
            <w:proofErr w:type="spellEnd"/>
            <w:r w:rsidRPr="00414384">
              <w:rPr>
                <w:sz w:val="22"/>
                <w:szCs w:val="22"/>
              </w:rPr>
              <w:t xml:space="preserve">. </w:t>
            </w:r>
          </w:p>
          <w:p w:rsidR="00414384" w:rsidRPr="00414384" w:rsidRDefault="00414384" w:rsidP="00414384">
            <w:pPr>
              <w:ind w:left="-44"/>
              <w:rPr>
                <w:sz w:val="22"/>
                <w:szCs w:val="22"/>
              </w:rPr>
            </w:pPr>
            <w:r w:rsidRPr="00414384">
              <w:rPr>
                <w:sz w:val="22"/>
                <w:szCs w:val="22"/>
              </w:rPr>
              <w:t xml:space="preserve">Геополитические проблемы региона.  </w:t>
            </w:r>
            <w:r>
              <w:t xml:space="preserve"> </w:t>
            </w:r>
            <w:r w:rsidRPr="00414384">
              <w:rPr>
                <w:sz w:val="22"/>
                <w:szCs w:val="22"/>
              </w:rPr>
              <w:t>Зарубежная Азия: состав (</w:t>
            </w:r>
            <w:proofErr w:type="spellStart"/>
            <w:r w:rsidRPr="00414384">
              <w:rPr>
                <w:sz w:val="22"/>
                <w:szCs w:val="22"/>
              </w:rPr>
              <w:t>субрегионы</w:t>
            </w:r>
            <w:proofErr w:type="spellEnd"/>
            <w:r w:rsidRPr="00414384">
              <w:rPr>
                <w:sz w:val="22"/>
                <w:szCs w:val="22"/>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экономико-географического положения, природно-ресурсного капитала населения, хозяйства стран зарубежной Азии, современные проблемы  </w:t>
            </w:r>
          </w:p>
          <w:p w:rsidR="00414384" w:rsidRPr="00414384" w:rsidRDefault="00414384" w:rsidP="00414384">
            <w:pPr>
              <w:rPr>
                <w:sz w:val="22"/>
                <w:szCs w:val="22"/>
              </w:rPr>
            </w:pPr>
            <w:r w:rsidRPr="00414384">
              <w:rPr>
                <w:sz w:val="22"/>
                <w:szCs w:val="22"/>
              </w:rPr>
              <w:t>(на примере Индии, Китая, Японии).</w:t>
            </w:r>
            <w:r>
              <w:t xml:space="preserve"> </w:t>
            </w:r>
            <w:r w:rsidRPr="00414384">
              <w:rPr>
                <w:sz w:val="22"/>
                <w:szCs w:val="22"/>
              </w:rPr>
              <w:t>Америка: состав (</w:t>
            </w:r>
            <w:proofErr w:type="spellStart"/>
            <w:r w:rsidRPr="00414384">
              <w:rPr>
                <w:sz w:val="22"/>
                <w:szCs w:val="22"/>
              </w:rPr>
              <w:t>субрегионы</w:t>
            </w:r>
            <w:proofErr w:type="spellEnd"/>
            <w:r w:rsidRPr="00414384">
              <w:rPr>
                <w:sz w:val="22"/>
                <w:szCs w:val="22"/>
              </w:rPr>
              <w:t xml:space="preserve">: США и Канада, Латинская Америка), общие черты и особенности </w:t>
            </w:r>
            <w:proofErr w:type="spellStart"/>
            <w:r w:rsidRPr="00414384">
              <w:rPr>
                <w:sz w:val="22"/>
                <w:szCs w:val="22"/>
              </w:rPr>
              <w:t>природно</w:t>
            </w:r>
            <w:proofErr w:type="spellEnd"/>
            <w:r w:rsidRPr="00414384">
              <w:rPr>
                <w:sz w:val="22"/>
                <w:szCs w:val="22"/>
              </w:rPr>
              <w:t xml:space="preserve">- ресурсного капитала, населения и хозяйства </w:t>
            </w:r>
            <w:proofErr w:type="spellStart"/>
            <w:r w:rsidRPr="00414384">
              <w:rPr>
                <w:sz w:val="22"/>
                <w:szCs w:val="22"/>
              </w:rPr>
              <w:t>субрегионов</w:t>
            </w:r>
            <w:proofErr w:type="spellEnd"/>
            <w:r w:rsidRPr="00414384">
              <w:rPr>
                <w:sz w:val="22"/>
                <w:szCs w:val="22"/>
              </w:rPr>
              <w:t xml:space="preserve">. Особенности экономико-географического положения </w:t>
            </w:r>
            <w:proofErr w:type="spellStart"/>
            <w:r w:rsidRPr="00414384">
              <w:rPr>
                <w:sz w:val="22"/>
                <w:szCs w:val="22"/>
              </w:rPr>
              <w:t>природно</w:t>
            </w:r>
            <w:proofErr w:type="spellEnd"/>
            <w:r w:rsidRPr="00414384">
              <w:rPr>
                <w:sz w:val="22"/>
                <w:szCs w:val="22"/>
              </w:rPr>
              <w:t>-</w:t>
            </w:r>
          </w:p>
          <w:p w:rsidR="00414384" w:rsidRPr="00414384" w:rsidRDefault="00414384" w:rsidP="00414384">
            <w:pPr>
              <w:rPr>
                <w:sz w:val="22"/>
                <w:szCs w:val="22"/>
              </w:rPr>
            </w:pPr>
            <w:r w:rsidRPr="00414384">
              <w:rPr>
                <w:sz w:val="22"/>
                <w:szCs w:val="22"/>
              </w:rPr>
              <w:t>ресурсного капитала, населения, хозяйства США и Канады, стран Латинской Америки, современные проблемы (на примере США, Канады, Мексики, Бразилии).</w:t>
            </w:r>
            <w:r>
              <w:t xml:space="preserve"> </w:t>
            </w:r>
            <w:r w:rsidRPr="00414384">
              <w:rPr>
                <w:sz w:val="22"/>
                <w:szCs w:val="22"/>
              </w:rPr>
              <w:t>Африка: состав (</w:t>
            </w:r>
            <w:proofErr w:type="spellStart"/>
            <w:r w:rsidRPr="00414384">
              <w:rPr>
                <w:sz w:val="22"/>
                <w:szCs w:val="22"/>
              </w:rPr>
              <w:t>субрегионы</w:t>
            </w:r>
            <w:proofErr w:type="spellEnd"/>
            <w:r w:rsidRPr="00414384">
              <w:rPr>
                <w:sz w:val="22"/>
                <w:szCs w:val="22"/>
              </w:rPr>
              <w:t xml:space="preserve"> Африки (Северная Африка, Западная Африка, Центральная Африка, </w:t>
            </w:r>
          </w:p>
          <w:p w:rsidR="00414384" w:rsidRPr="00414384" w:rsidRDefault="00414384" w:rsidP="00414384">
            <w:pPr>
              <w:rPr>
                <w:sz w:val="22"/>
                <w:szCs w:val="22"/>
              </w:rPr>
            </w:pPr>
            <w:r w:rsidRPr="00414384">
              <w:rPr>
                <w:sz w:val="22"/>
                <w:szCs w:val="22"/>
              </w:rPr>
              <w:t>Восточная Африка, Южная Африка), общая экономико-географическая характеристика.</w:t>
            </w:r>
            <w:r>
              <w:t xml:space="preserve"> </w:t>
            </w:r>
            <w:r w:rsidRPr="00414384">
              <w:rPr>
                <w:sz w:val="22"/>
                <w:szCs w:val="22"/>
              </w:rPr>
              <w:t xml:space="preserve">Особенности природно-ресурсного капитала, </w:t>
            </w:r>
          </w:p>
          <w:p w:rsidR="00414384" w:rsidRPr="00414384" w:rsidRDefault="00414384" w:rsidP="00414384">
            <w:pPr>
              <w:rPr>
                <w:sz w:val="22"/>
                <w:szCs w:val="22"/>
              </w:rPr>
            </w:pPr>
            <w:r w:rsidRPr="00414384">
              <w:rPr>
                <w:sz w:val="22"/>
                <w:szCs w:val="22"/>
              </w:rPr>
              <w:t xml:space="preserve">населения и хозяйства стран </w:t>
            </w:r>
            <w:proofErr w:type="spellStart"/>
            <w:r w:rsidRPr="00414384">
              <w:rPr>
                <w:sz w:val="22"/>
                <w:szCs w:val="22"/>
              </w:rPr>
              <w:t>субрегионов</w:t>
            </w:r>
            <w:proofErr w:type="spellEnd"/>
            <w:r w:rsidRPr="00414384">
              <w:rPr>
                <w:sz w:val="22"/>
                <w:szCs w:val="22"/>
              </w:rPr>
              <w:t xml:space="preserve">. Экономические и социальные проблемы региона Особенности экономико-географического </w:t>
            </w:r>
          </w:p>
          <w:p w:rsidR="00414384" w:rsidRPr="00414384" w:rsidRDefault="00414384" w:rsidP="00414384">
            <w:pPr>
              <w:rPr>
                <w:sz w:val="22"/>
                <w:szCs w:val="22"/>
              </w:rPr>
            </w:pPr>
            <w:r w:rsidRPr="00414384">
              <w:rPr>
                <w:sz w:val="22"/>
                <w:szCs w:val="22"/>
              </w:rPr>
              <w:t>положения, природно-ресурсного капитала, населения, хозяйства, стран Африки (ЮАР, Египет, Алжир).</w:t>
            </w:r>
            <w:r>
              <w:t xml:space="preserve"> </w:t>
            </w:r>
            <w:r w:rsidRPr="00414384">
              <w:rPr>
                <w:sz w:val="22"/>
                <w:szCs w:val="22"/>
              </w:rPr>
              <w:t xml:space="preserve">Австралия и Океания: </w:t>
            </w:r>
          </w:p>
          <w:p w:rsidR="00414384" w:rsidRPr="00414384" w:rsidRDefault="00414384" w:rsidP="00414384">
            <w:pPr>
              <w:rPr>
                <w:sz w:val="22"/>
                <w:szCs w:val="22"/>
              </w:rPr>
            </w:pPr>
            <w:r w:rsidRPr="00414384">
              <w:rPr>
                <w:sz w:val="22"/>
                <w:szCs w:val="22"/>
              </w:rPr>
              <w:t xml:space="preserve">особенности географического положения. Австралийский Союз: главные факторы размещения населения и развития хозяйства. </w:t>
            </w:r>
          </w:p>
          <w:p w:rsidR="00414384" w:rsidRPr="00414384" w:rsidRDefault="00414384" w:rsidP="00414384">
            <w:pPr>
              <w:rPr>
                <w:sz w:val="22"/>
                <w:szCs w:val="22"/>
              </w:rPr>
            </w:pPr>
            <w:r w:rsidRPr="00414384">
              <w:rPr>
                <w:sz w:val="22"/>
                <w:szCs w:val="22"/>
              </w:rPr>
              <w:t>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w:t>
            </w:r>
            <w:r>
              <w:t xml:space="preserve"> </w:t>
            </w:r>
            <w:r w:rsidRPr="00414384">
              <w:rPr>
                <w:sz w:val="22"/>
                <w:szCs w:val="22"/>
              </w:rPr>
              <w:t xml:space="preserve">ресурсов, населения и хозяйства. Место  в международном </w:t>
            </w:r>
          </w:p>
          <w:p w:rsidR="00414384" w:rsidRPr="00414384" w:rsidRDefault="00414384" w:rsidP="00414384">
            <w:pPr>
              <w:rPr>
                <w:sz w:val="22"/>
                <w:szCs w:val="22"/>
              </w:rPr>
            </w:pPr>
            <w:r w:rsidRPr="00414384">
              <w:rPr>
                <w:sz w:val="22"/>
                <w:szCs w:val="22"/>
              </w:rPr>
              <w:t>географическом разделении труда</w:t>
            </w:r>
            <w:r>
              <w:t xml:space="preserve"> </w:t>
            </w:r>
            <w:r w:rsidRPr="00414384">
              <w:rPr>
                <w:sz w:val="22"/>
                <w:szCs w:val="22"/>
              </w:rPr>
              <w:t xml:space="preserve">Особенности интеграции России в мировое сообщество. Географические аспекты решения </w:t>
            </w:r>
          </w:p>
          <w:p w:rsidR="00C77ED4" w:rsidRPr="008F3674" w:rsidRDefault="00414384" w:rsidP="00414384">
            <w:pPr>
              <w:rPr>
                <w:rFonts w:eastAsia="Times New Roman"/>
                <w:sz w:val="22"/>
                <w:szCs w:val="22"/>
                <w:lang w:eastAsia="en-US"/>
              </w:rPr>
            </w:pPr>
            <w:r w:rsidRPr="00414384">
              <w:rPr>
                <w:sz w:val="22"/>
                <w:szCs w:val="22"/>
              </w:rPr>
              <w:t>внешнеэкономических и внешнеполитических задач развития экономики России.</w:t>
            </w:r>
          </w:p>
        </w:tc>
        <w:tc>
          <w:tcPr>
            <w:tcW w:w="977" w:type="dxa"/>
            <w:tcBorders>
              <w:top w:val="single" w:sz="6" w:space="0" w:color="auto"/>
              <w:left w:val="single" w:sz="6" w:space="0" w:color="auto"/>
              <w:right w:val="single" w:sz="6" w:space="0" w:color="auto"/>
            </w:tcBorders>
            <w:shd w:val="clear" w:color="auto" w:fill="FFFFFF"/>
            <w:vAlign w:val="center"/>
          </w:tcPr>
          <w:p w:rsidR="00C77ED4" w:rsidRPr="00C609A1" w:rsidRDefault="00414384" w:rsidP="00C77ED4">
            <w:pPr>
              <w:jc w:val="center"/>
              <w:rPr>
                <w:sz w:val="24"/>
                <w:szCs w:val="24"/>
              </w:rPr>
            </w:pPr>
            <w:r>
              <w:rPr>
                <w:sz w:val="24"/>
                <w:szCs w:val="24"/>
              </w:rPr>
              <w:t>14</w:t>
            </w:r>
          </w:p>
        </w:tc>
      </w:tr>
      <w:tr w:rsidR="00C77ED4" w:rsidRPr="00C609A1" w:rsidTr="00414384">
        <w:trPr>
          <w:trHeight w:val="779"/>
        </w:trPr>
        <w:tc>
          <w:tcPr>
            <w:tcW w:w="1600" w:type="dxa"/>
            <w:vMerge/>
            <w:tcBorders>
              <w:left w:val="single" w:sz="4" w:space="0" w:color="auto"/>
              <w:right w:val="single" w:sz="4" w:space="0" w:color="auto"/>
            </w:tcBorders>
            <w:shd w:val="clear" w:color="auto" w:fill="FFFFFF"/>
          </w:tcPr>
          <w:p w:rsidR="00C77ED4" w:rsidRPr="009328EB" w:rsidRDefault="00C77ED4" w:rsidP="00C77ED4">
            <w:pPr>
              <w:rPr>
                <w:b/>
              </w:rPr>
            </w:pPr>
          </w:p>
        </w:tc>
        <w:tc>
          <w:tcPr>
            <w:tcW w:w="12952" w:type="dxa"/>
            <w:tcBorders>
              <w:top w:val="single" w:sz="6" w:space="0" w:color="auto"/>
              <w:left w:val="single" w:sz="4" w:space="0" w:color="auto"/>
              <w:right w:val="single" w:sz="6" w:space="0" w:color="auto"/>
            </w:tcBorders>
            <w:shd w:val="clear" w:color="auto" w:fill="FFFFFF"/>
          </w:tcPr>
          <w:p w:rsidR="00C77ED4" w:rsidRPr="008F3674" w:rsidRDefault="00C77ED4" w:rsidP="00C77ED4">
            <w:pPr>
              <w:ind w:left="-44"/>
              <w:rPr>
                <w:rFonts w:eastAsia="Times New Roman"/>
                <w:sz w:val="22"/>
                <w:szCs w:val="22"/>
                <w:lang w:eastAsia="en-US"/>
              </w:rPr>
            </w:pPr>
            <w:r w:rsidRPr="008F3674">
              <w:rPr>
                <w:rFonts w:eastAsia="Times New Roman"/>
                <w:sz w:val="22"/>
                <w:szCs w:val="22"/>
                <w:lang w:eastAsia="en-US"/>
              </w:rPr>
              <w:t xml:space="preserve">Практические занятия: </w:t>
            </w:r>
          </w:p>
          <w:p w:rsidR="00C77ED4" w:rsidRDefault="00C77ED4" w:rsidP="00C77ED4">
            <w:pPr>
              <w:ind w:left="-44"/>
              <w:rPr>
                <w:sz w:val="22"/>
                <w:szCs w:val="22"/>
              </w:rPr>
            </w:pPr>
            <w:r w:rsidRPr="008F3674">
              <w:rPr>
                <w:b/>
                <w:sz w:val="22"/>
                <w:szCs w:val="22"/>
              </w:rPr>
              <w:t>Практическая работа №</w:t>
            </w:r>
            <w:r>
              <w:rPr>
                <w:b/>
                <w:sz w:val="22"/>
                <w:szCs w:val="22"/>
              </w:rPr>
              <w:t>11</w:t>
            </w:r>
            <w:r w:rsidRPr="008F3674">
              <w:rPr>
                <w:b/>
                <w:sz w:val="22"/>
                <w:szCs w:val="22"/>
              </w:rPr>
              <w:t xml:space="preserve">: </w:t>
            </w:r>
            <w:r w:rsidRPr="008F3674">
              <w:rPr>
                <w:sz w:val="22"/>
                <w:szCs w:val="22"/>
              </w:rPr>
              <w:t>«</w:t>
            </w:r>
            <w:r>
              <w:t xml:space="preserve"> </w:t>
            </w:r>
            <w:r w:rsidRPr="00DA1DC9">
              <w:rPr>
                <w:sz w:val="22"/>
                <w:szCs w:val="22"/>
              </w:rPr>
              <w:t>Составление комплексной экономико-географической характеристики стран Зарубежной Европы</w:t>
            </w:r>
            <w:r w:rsidRPr="008F3674">
              <w:rPr>
                <w:sz w:val="22"/>
                <w:szCs w:val="22"/>
              </w:rPr>
              <w:t>»</w:t>
            </w:r>
          </w:p>
          <w:p w:rsidR="00C77ED4" w:rsidRDefault="00C77ED4" w:rsidP="00C77ED4">
            <w:pPr>
              <w:ind w:left="-44"/>
              <w:rPr>
                <w:b/>
                <w:sz w:val="22"/>
                <w:szCs w:val="22"/>
              </w:rPr>
            </w:pPr>
            <w:r w:rsidRPr="008F3674">
              <w:rPr>
                <w:b/>
                <w:sz w:val="22"/>
                <w:szCs w:val="22"/>
              </w:rPr>
              <w:t>Практическая работа №</w:t>
            </w:r>
            <w:r>
              <w:rPr>
                <w:b/>
                <w:sz w:val="22"/>
                <w:szCs w:val="22"/>
              </w:rPr>
              <w:t>12</w:t>
            </w:r>
            <w:r w:rsidRPr="008F3674">
              <w:rPr>
                <w:b/>
                <w:sz w:val="22"/>
                <w:szCs w:val="22"/>
              </w:rPr>
              <w:t xml:space="preserve">: </w:t>
            </w:r>
            <w:r w:rsidRPr="008F3674">
              <w:rPr>
                <w:sz w:val="22"/>
                <w:szCs w:val="22"/>
              </w:rPr>
              <w:t>«</w:t>
            </w:r>
            <w:r>
              <w:t xml:space="preserve"> </w:t>
            </w:r>
            <w:r w:rsidRPr="00DA1DC9">
              <w:rPr>
                <w:sz w:val="22"/>
                <w:szCs w:val="22"/>
              </w:rPr>
              <w:t xml:space="preserve">Составление комплексной экономико-географической характеристики стран Зарубежной </w:t>
            </w:r>
            <w:r>
              <w:rPr>
                <w:sz w:val="22"/>
                <w:szCs w:val="22"/>
              </w:rPr>
              <w:t>Азии</w:t>
            </w:r>
            <w:r w:rsidRPr="008F3674">
              <w:rPr>
                <w:sz w:val="22"/>
                <w:szCs w:val="22"/>
              </w:rPr>
              <w:t>»</w:t>
            </w:r>
            <w:r w:rsidRPr="008F3674">
              <w:rPr>
                <w:b/>
                <w:sz w:val="22"/>
                <w:szCs w:val="22"/>
              </w:rPr>
              <w:t xml:space="preserve"> </w:t>
            </w:r>
          </w:p>
          <w:p w:rsidR="00C77ED4" w:rsidRDefault="00C77ED4" w:rsidP="00C77ED4">
            <w:pPr>
              <w:ind w:left="-44"/>
              <w:rPr>
                <w:sz w:val="22"/>
                <w:szCs w:val="22"/>
              </w:rPr>
            </w:pPr>
            <w:r w:rsidRPr="008F3674">
              <w:rPr>
                <w:b/>
                <w:sz w:val="22"/>
                <w:szCs w:val="22"/>
              </w:rPr>
              <w:t>Практическая работа №</w:t>
            </w:r>
            <w:r>
              <w:rPr>
                <w:b/>
                <w:sz w:val="22"/>
                <w:szCs w:val="22"/>
              </w:rPr>
              <w:t>13</w:t>
            </w:r>
            <w:r w:rsidRPr="008F3674">
              <w:rPr>
                <w:b/>
                <w:sz w:val="22"/>
                <w:szCs w:val="22"/>
              </w:rPr>
              <w:t xml:space="preserve">: </w:t>
            </w:r>
            <w:r w:rsidRPr="008F3674">
              <w:rPr>
                <w:sz w:val="22"/>
                <w:szCs w:val="22"/>
              </w:rPr>
              <w:t>«</w:t>
            </w:r>
            <w:r>
              <w:t xml:space="preserve"> </w:t>
            </w:r>
            <w:r w:rsidRPr="00DA1DC9">
              <w:rPr>
                <w:sz w:val="22"/>
                <w:szCs w:val="22"/>
              </w:rPr>
              <w:t xml:space="preserve">Составление комплексной экономико-географической характеристики стран </w:t>
            </w:r>
            <w:r>
              <w:rPr>
                <w:sz w:val="22"/>
                <w:szCs w:val="22"/>
              </w:rPr>
              <w:t>Северной Америки</w:t>
            </w:r>
          </w:p>
          <w:p w:rsidR="00C77ED4" w:rsidRDefault="00C77ED4" w:rsidP="00C77ED4">
            <w:pPr>
              <w:ind w:left="-44"/>
              <w:rPr>
                <w:b/>
                <w:sz w:val="22"/>
                <w:szCs w:val="22"/>
              </w:rPr>
            </w:pPr>
            <w:r w:rsidRPr="008F3674">
              <w:rPr>
                <w:b/>
                <w:sz w:val="22"/>
                <w:szCs w:val="22"/>
              </w:rPr>
              <w:t>Практическая работа №</w:t>
            </w:r>
            <w:r>
              <w:rPr>
                <w:b/>
                <w:sz w:val="22"/>
                <w:szCs w:val="22"/>
              </w:rPr>
              <w:t>14</w:t>
            </w:r>
            <w:r w:rsidRPr="008F3674">
              <w:rPr>
                <w:b/>
                <w:sz w:val="22"/>
                <w:szCs w:val="22"/>
              </w:rPr>
              <w:t xml:space="preserve">: </w:t>
            </w:r>
            <w:r w:rsidRPr="008F3674">
              <w:rPr>
                <w:sz w:val="22"/>
                <w:szCs w:val="22"/>
              </w:rPr>
              <w:t>«</w:t>
            </w:r>
            <w:r>
              <w:t xml:space="preserve"> </w:t>
            </w:r>
            <w:r w:rsidRPr="00DA1DC9">
              <w:rPr>
                <w:sz w:val="22"/>
                <w:szCs w:val="22"/>
              </w:rPr>
              <w:t xml:space="preserve">Составление комплексной экономико-географической характеристики стран </w:t>
            </w:r>
            <w:r>
              <w:rPr>
                <w:sz w:val="22"/>
                <w:szCs w:val="22"/>
              </w:rPr>
              <w:t>Латинской  Америки</w:t>
            </w:r>
            <w:r>
              <w:rPr>
                <w:b/>
                <w:sz w:val="22"/>
                <w:szCs w:val="22"/>
              </w:rPr>
              <w:t>»</w:t>
            </w:r>
          </w:p>
          <w:p w:rsidR="00C77ED4" w:rsidRDefault="00C77ED4" w:rsidP="00C77ED4">
            <w:pPr>
              <w:ind w:left="-44"/>
              <w:rPr>
                <w:sz w:val="22"/>
                <w:szCs w:val="22"/>
              </w:rPr>
            </w:pPr>
            <w:r w:rsidRPr="008F3674">
              <w:rPr>
                <w:b/>
                <w:sz w:val="22"/>
                <w:szCs w:val="22"/>
              </w:rPr>
              <w:t>Практическая работа №</w:t>
            </w:r>
            <w:r>
              <w:rPr>
                <w:b/>
                <w:sz w:val="22"/>
                <w:szCs w:val="22"/>
              </w:rPr>
              <w:t>15</w:t>
            </w:r>
            <w:r w:rsidRPr="008F3674">
              <w:rPr>
                <w:b/>
                <w:sz w:val="22"/>
                <w:szCs w:val="22"/>
              </w:rPr>
              <w:t xml:space="preserve">: </w:t>
            </w:r>
            <w:r w:rsidRPr="008F3674">
              <w:rPr>
                <w:sz w:val="22"/>
                <w:szCs w:val="22"/>
              </w:rPr>
              <w:t>«</w:t>
            </w:r>
            <w:r w:rsidRPr="00CC01B9">
              <w:rPr>
                <w:sz w:val="22"/>
                <w:szCs w:val="22"/>
              </w:rPr>
              <w:t>Установление взаимосвязей между природно-ресурсным потенциалом различных территорий и размещением населения и хозяйства</w:t>
            </w:r>
            <w:r>
              <w:rPr>
                <w:sz w:val="22"/>
                <w:szCs w:val="22"/>
              </w:rPr>
              <w:t>»</w:t>
            </w:r>
          </w:p>
          <w:p w:rsidR="00C77ED4" w:rsidRDefault="00C77ED4" w:rsidP="00C77ED4">
            <w:pPr>
              <w:ind w:left="-44"/>
              <w:rPr>
                <w:sz w:val="22"/>
                <w:szCs w:val="22"/>
              </w:rPr>
            </w:pPr>
            <w:r w:rsidRPr="008F3674">
              <w:rPr>
                <w:b/>
                <w:sz w:val="22"/>
                <w:szCs w:val="22"/>
              </w:rPr>
              <w:t>Практическая работа №</w:t>
            </w:r>
            <w:r>
              <w:rPr>
                <w:b/>
                <w:sz w:val="22"/>
                <w:szCs w:val="22"/>
              </w:rPr>
              <w:t>16</w:t>
            </w:r>
            <w:r w:rsidRPr="008F3674">
              <w:rPr>
                <w:b/>
                <w:sz w:val="22"/>
                <w:szCs w:val="22"/>
              </w:rPr>
              <w:t xml:space="preserve">: </w:t>
            </w:r>
            <w:r w:rsidRPr="008F3674">
              <w:rPr>
                <w:sz w:val="22"/>
                <w:szCs w:val="22"/>
              </w:rPr>
              <w:t>«</w:t>
            </w:r>
            <w:r>
              <w:rPr>
                <w:sz w:val="22"/>
                <w:szCs w:val="22"/>
              </w:rPr>
              <w:t>Характеристика стран Мира»</w:t>
            </w:r>
          </w:p>
          <w:p w:rsidR="00414384" w:rsidRPr="0041617A" w:rsidRDefault="00414384" w:rsidP="00414384">
            <w:pPr>
              <w:ind w:left="-44"/>
              <w:rPr>
                <w:sz w:val="22"/>
                <w:szCs w:val="22"/>
              </w:rPr>
            </w:pPr>
            <w:r w:rsidRPr="008F3674">
              <w:rPr>
                <w:b/>
                <w:sz w:val="22"/>
                <w:szCs w:val="22"/>
              </w:rPr>
              <w:t>Практическая работа №</w:t>
            </w:r>
            <w:r>
              <w:rPr>
                <w:b/>
                <w:sz w:val="22"/>
                <w:szCs w:val="22"/>
              </w:rPr>
              <w:t>17</w:t>
            </w:r>
            <w:r w:rsidRPr="008F3674">
              <w:rPr>
                <w:b/>
                <w:sz w:val="22"/>
                <w:szCs w:val="22"/>
              </w:rPr>
              <w:t xml:space="preserve">: </w:t>
            </w:r>
            <w:r w:rsidRPr="008F3674">
              <w:rPr>
                <w:sz w:val="22"/>
                <w:szCs w:val="22"/>
              </w:rPr>
              <w:t>«Определение роли России и ее отдельных регионов в международном географическом разделении труда»</w:t>
            </w:r>
          </w:p>
        </w:tc>
        <w:tc>
          <w:tcPr>
            <w:tcW w:w="977" w:type="dxa"/>
            <w:tcBorders>
              <w:top w:val="single" w:sz="6" w:space="0" w:color="auto"/>
              <w:left w:val="single" w:sz="6" w:space="0" w:color="auto"/>
              <w:right w:val="single" w:sz="6" w:space="0" w:color="auto"/>
            </w:tcBorders>
            <w:shd w:val="clear" w:color="auto" w:fill="FFFFFF"/>
            <w:vAlign w:val="center"/>
          </w:tcPr>
          <w:p w:rsidR="00C77ED4" w:rsidRPr="00C609A1" w:rsidRDefault="00414384" w:rsidP="00C77ED4">
            <w:pPr>
              <w:jc w:val="center"/>
              <w:rPr>
                <w:sz w:val="24"/>
                <w:szCs w:val="24"/>
              </w:rPr>
            </w:pPr>
            <w:r>
              <w:rPr>
                <w:sz w:val="24"/>
                <w:szCs w:val="24"/>
              </w:rPr>
              <w:t>16</w:t>
            </w:r>
          </w:p>
        </w:tc>
      </w:tr>
      <w:tr w:rsidR="00C77ED4" w:rsidRPr="00C609A1" w:rsidTr="00414384">
        <w:trPr>
          <w:trHeight w:val="779"/>
        </w:trPr>
        <w:tc>
          <w:tcPr>
            <w:tcW w:w="1600" w:type="dxa"/>
            <w:vMerge/>
            <w:tcBorders>
              <w:left w:val="single" w:sz="4" w:space="0" w:color="auto"/>
              <w:right w:val="single" w:sz="4" w:space="0" w:color="auto"/>
            </w:tcBorders>
            <w:shd w:val="clear" w:color="auto" w:fill="FFFFFF"/>
          </w:tcPr>
          <w:p w:rsidR="00C77ED4" w:rsidRPr="009328EB" w:rsidRDefault="00C77ED4" w:rsidP="00C77ED4">
            <w:pPr>
              <w:rPr>
                <w:b/>
              </w:rPr>
            </w:pPr>
          </w:p>
        </w:tc>
        <w:tc>
          <w:tcPr>
            <w:tcW w:w="12952" w:type="dxa"/>
            <w:tcBorders>
              <w:top w:val="single" w:sz="6" w:space="0" w:color="auto"/>
              <w:left w:val="single" w:sz="4" w:space="0" w:color="auto"/>
              <w:bottom w:val="single" w:sz="4" w:space="0" w:color="auto"/>
              <w:right w:val="single" w:sz="6" w:space="0" w:color="auto"/>
            </w:tcBorders>
            <w:shd w:val="clear" w:color="auto" w:fill="FFFFFF"/>
          </w:tcPr>
          <w:p w:rsidR="00115123" w:rsidRPr="00115123" w:rsidRDefault="00C77ED4" w:rsidP="00115123">
            <w:pPr>
              <w:rPr>
                <w:bCs/>
                <w:sz w:val="22"/>
                <w:szCs w:val="22"/>
              </w:rPr>
            </w:pPr>
            <w:r w:rsidRPr="008F3674">
              <w:rPr>
                <w:rFonts w:eastAsia="Times New Roman"/>
                <w:sz w:val="22"/>
                <w:szCs w:val="22"/>
                <w:lang w:eastAsia="en-US"/>
              </w:rPr>
              <w:t>Основные виды деятельности студентов</w:t>
            </w:r>
            <w:r w:rsidRPr="008F3674">
              <w:rPr>
                <w:rFonts w:eastAsia="Times New Roman"/>
                <w:iCs/>
                <w:sz w:val="22"/>
                <w:szCs w:val="22"/>
                <w:lang w:eastAsia="en-US"/>
              </w:rPr>
              <w:t xml:space="preserve">: </w:t>
            </w:r>
            <w:r w:rsidR="00115123">
              <w:t xml:space="preserve"> </w:t>
            </w:r>
            <w:r w:rsidR="00115123" w:rsidRPr="00115123">
              <w:rPr>
                <w:bCs/>
                <w:sz w:val="22"/>
                <w:szCs w:val="22"/>
              </w:rPr>
              <w:t xml:space="preserve">Называть </w:t>
            </w:r>
            <w:proofErr w:type="spellStart"/>
            <w:r w:rsidR="00115123" w:rsidRPr="00115123">
              <w:rPr>
                <w:bCs/>
                <w:sz w:val="22"/>
                <w:szCs w:val="22"/>
              </w:rPr>
              <w:t>субрегионы</w:t>
            </w:r>
            <w:proofErr w:type="spellEnd"/>
            <w:r w:rsidR="00115123" w:rsidRPr="00115123">
              <w:rPr>
                <w:bCs/>
                <w:sz w:val="22"/>
                <w:szCs w:val="22"/>
              </w:rPr>
              <w:t xml:space="preserve"> зарубежной Европы; интегрировать знания из школьных курсов </w:t>
            </w:r>
          </w:p>
          <w:p w:rsidR="00115123" w:rsidRPr="00115123" w:rsidRDefault="00115123" w:rsidP="00115123">
            <w:pPr>
              <w:rPr>
                <w:bCs/>
                <w:sz w:val="22"/>
                <w:szCs w:val="22"/>
              </w:rPr>
            </w:pPr>
            <w:r w:rsidRPr="00115123">
              <w:rPr>
                <w:bCs/>
                <w:sz w:val="22"/>
                <w:szCs w:val="22"/>
              </w:rPr>
              <w:t xml:space="preserve">географии, истории и обществознания  при изучении культурно-исторических регионов мира, а также при изучении вопросов </w:t>
            </w:r>
          </w:p>
          <w:p w:rsidR="00115123" w:rsidRPr="00115123" w:rsidRDefault="00115123" w:rsidP="00115123">
            <w:pPr>
              <w:rPr>
                <w:bCs/>
                <w:sz w:val="22"/>
                <w:szCs w:val="22"/>
              </w:rPr>
            </w:pPr>
            <w:r w:rsidRPr="00115123">
              <w:rPr>
                <w:bCs/>
                <w:sz w:val="22"/>
                <w:szCs w:val="22"/>
              </w:rPr>
              <w:t xml:space="preserve">геополитики и изменений на политической карте мира; давать общую экономико-географическую характеристику стран; сравнивать страны различных </w:t>
            </w:r>
            <w:proofErr w:type="spellStart"/>
            <w:r w:rsidRPr="00115123">
              <w:rPr>
                <w:bCs/>
                <w:sz w:val="22"/>
                <w:szCs w:val="22"/>
              </w:rPr>
              <w:t>субрегионов</w:t>
            </w:r>
            <w:proofErr w:type="spellEnd"/>
            <w:r w:rsidRPr="00115123">
              <w:rPr>
                <w:bCs/>
                <w:sz w:val="22"/>
                <w:szCs w:val="22"/>
              </w:rPr>
              <w:t xml:space="preserve"> зарубежной Европы по уровню социально-экономического развития с использованием источников </w:t>
            </w:r>
          </w:p>
          <w:p w:rsidR="00115123" w:rsidRPr="00115123" w:rsidRDefault="00115123" w:rsidP="00115123">
            <w:pPr>
              <w:rPr>
                <w:bCs/>
                <w:sz w:val="22"/>
                <w:szCs w:val="22"/>
              </w:rPr>
            </w:pPr>
            <w:r w:rsidRPr="00115123">
              <w:rPr>
                <w:bCs/>
                <w:sz w:val="22"/>
                <w:szCs w:val="22"/>
              </w:rPr>
              <w:t xml:space="preserve">географической информации; классифицировать страны зарубежной Европы по особенностям географического положения, </w:t>
            </w:r>
          </w:p>
          <w:p w:rsidR="00115123" w:rsidRPr="00115123" w:rsidRDefault="00115123" w:rsidP="00115123">
            <w:pPr>
              <w:rPr>
                <w:bCs/>
                <w:sz w:val="22"/>
                <w:szCs w:val="22"/>
              </w:rPr>
            </w:pPr>
            <w:r w:rsidRPr="00115123">
              <w:rPr>
                <w:bCs/>
                <w:sz w:val="22"/>
                <w:szCs w:val="22"/>
              </w:rPr>
              <w:t xml:space="preserve">по занимаемым ими позициям относительно России; описывать особенности </w:t>
            </w:r>
            <w:proofErr w:type="spellStart"/>
            <w:r w:rsidRPr="00115123">
              <w:rPr>
                <w:bCs/>
                <w:sz w:val="22"/>
                <w:szCs w:val="22"/>
              </w:rPr>
              <w:t>природно</w:t>
            </w:r>
            <w:proofErr w:type="spellEnd"/>
            <w:r w:rsidRPr="00115123">
              <w:rPr>
                <w:bCs/>
                <w:sz w:val="22"/>
                <w:szCs w:val="22"/>
              </w:rPr>
              <w:t xml:space="preserve">- ресурсного капитала, населения и хозяйства </w:t>
            </w:r>
            <w:proofErr w:type="spellStart"/>
            <w:r w:rsidRPr="00115123">
              <w:rPr>
                <w:bCs/>
                <w:sz w:val="22"/>
                <w:szCs w:val="22"/>
              </w:rPr>
              <w:t>субрегионов</w:t>
            </w:r>
            <w:proofErr w:type="spellEnd"/>
            <w:r w:rsidRPr="00115123">
              <w:rPr>
                <w:bCs/>
                <w:sz w:val="22"/>
                <w:szCs w:val="22"/>
              </w:rPr>
              <w:t xml:space="preserve">, положение и взаиморасположение стран  на карте; оценивать политико-географическое положение </w:t>
            </w:r>
            <w:proofErr w:type="spellStart"/>
            <w:r w:rsidRPr="00115123">
              <w:rPr>
                <w:bCs/>
                <w:sz w:val="22"/>
                <w:szCs w:val="22"/>
              </w:rPr>
              <w:t>субрегионов</w:t>
            </w:r>
            <w:proofErr w:type="spellEnd"/>
            <w:r w:rsidRPr="00115123">
              <w:rPr>
                <w:bCs/>
                <w:sz w:val="22"/>
                <w:szCs w:val="22"/>
              </w:rPr>
              <w:t xml:space="preserve">, влияние </w:t>
            </w:r>
          </w:p>
          <w:p w:rsidR="00115123" w:rsidRPr="00115123" w:rsidRDefault="00115123" w:rsidP="00115123">
            <w:pPr>
              <w:ind w:left="-44"/>
              <w:rPr>
                <w:bCs/>
                <w:sz w:val="22"/>
                <w:szCs w:val="22"/>
              </w:rPr>
            </w:pPr>
            <w:r w:rsidRPr="00115123">
              <w:rPr>
                <w:bCs/>
                <w:sz w:val="22"/>
                <w:szCs w:val="22"/>
              </w:rPr>
              <w:lastRenderedPageBreak/>
              <w:t xml:space="preserve">международных миграций  на демографическую и социально-экономическую ситуацию в отдельных странах; оценивать особенности </w:t>
            </w:r>
            <w:proofErr w:type="spellStart"/>
            <w:r w:rsidRPr="00115123">
              <w:rPr>
                <w:bCs/>
                <w:sz w:val="22"/>
                <w:szCs w:val="22"/>
              </w:rPr>
              <w:t>природно</w:t>
            </w:r>
            <w:proofErr w:type="spellEnd"/>
            <w:r w:rsidRPr="00115123">
              <w:rPr>
                <w:bCs/>
                <w:sz w:val="22"/>
                <w:szCs w:val="22"/>
              </w:rPr>
              <w:t xml:space="preserve">- ресурсного капитала, населения и хозяйства стран; объяснять различия в уровне и качестве жизни населения Западной и Восточной Европы, направление международных миграций  в зарубежной Европе; объяснять особенности демографической </w:t>
            </w:r>
          </w:p>
          <w:p w:rsidR="00115123" w:rsidRPr="00115123" w:rsidRDefault="00115123" w:rsidP="00115123">
            <w:pPr>
              <w:ind w:left="-44"/>
              <w:rPr>
                <w:bCs/>
                <w:sz w:val="22"/>
                <w:szCs w:val="22"/>
              </w:rPr>
            </w:pPr>
            <w:r w:rsidRPr="00115123">
              <w:rPr>
                <w:bCs/>
                <w:sz w:val="22"/>
                <w:szCs w:val="22"/>
              </w:rPr>
              <w:t xml:space="preserve">политики в европейских странах; объяснять особенности отраслевой структуры хозяйства стран с использованием источников </w:t>
            </w:r>
          </w:p>
          <w:p w:rsidR="00115123" w:rsidRPr="00115123" w:rsidRDefault="00115123" w:rsidP="00115123">
            <w:pPr>
              <w:ind w:left="-44"/>
              <w:rPr>
                <w:bCs/>
                <w:sz w:val="22"/>
                <w:szCs w:val="22"/>
              </w:rPr>
            </w:pPr>
            <w:r w:rsidRPr="00115123">
              <w:rPr>
                <w:bCs/>
                <w:sz w:val="22"/>
                <w:szCs w:val="22"/>
              </w:rPr>
              <w:t xml:space="preserve">географической информации; прогнозировать изменения возрастной структуры населения отдельных стран зарубежной Европы с использованием источников географической информации; выбирать и использовать различные источники географической информации, </w:t>
            </w:r>
          </w:p>
          <w:p w:rsidR="00115123" w:rsidRPr="00115123" w:rsidRDefault="00115123" w:rsidP="00115123">
            <w:pPr>
              <w:ind w:left="-44"/>
              <w:rPr>
                <w:bCs/>
                <w:sz w:val="22"/>
                <w:szCs w:val="22"/>
              </w:rPr>
            </w:pPr>
            <w:r w:rsidRPr="00115123">
              <w:rPr>
                <w:bCs/>
                <w:sz w:val="22"/>
                <w:szCs w:val="22"/>
              </w:rPr>
              <w:t>необходимые для поиска путей решения проблем; обсуждать географические аспекты проблем,</w:t>
            </w:r>
            <w:r>
              <w:t xml:space="preserve"> </w:t>
            </w:r>
            <w:r w:rsidRPr="00115123">
              <w:rPr>
                <w:bCs/>
                <w:sz w:val="22"/>
                <w:szCs w:val="22"/>
              </w:rPr>
              <w:t xml:space="preserve">связанных с ролью региона в системе мировой экономики и политики; </w:t>
            </w:r>
            <w:proofErr w:type="spellStart"/>
            <w:r w:rsidRPr="00115123">
              <w:rPr>
                <w:bCs/>
                <w:sz w:val="22"/>
                <w:szCs w:val="22"/>
              </w:rPr>
              <w:t>аргументированно</w:t>
            </w:r>
            <w:proofErr w:type="spellEnd"/>
            <w:r w:rsidRPr="00115123">
              <w:rPr>
                <w:bCs/>
                <w:sz w:val="22"/>
                <w:szCs w:val="22"/>
              </w:rPr>
              <w:t xml:space="preserve"> вести диалог, обнаруживать различие и сходство позиций, развёрнуто и </w:t>
            </w:r>
          </w:p>
          <w:p w:rsidR="00115123" w:rsidRPr="00115123" w:rsidRDefault="00115123" w:rsidP="00115123">
            <w:pPr>
              <w:ind w:left="-44"/>
              <w:rPr>
                <w:bCs/>
                <w:sz w:val="22"/>
                <w:szCs w:val="22"/>
              </w:rPr>
            </w:pPr>
            <w:r w:rsidRPr="00115123">
              <w:rPr>
                <w:bCs/>
                <w:sz w:val="22"/>
                <w:szCs w:val="22"/>
              </w:rPr>
              <w:t xml:space="preserve">логично излагать свою точку зрения по географическим аспектам различных вопросов Называть </w:t>
            </w:r>
            <w:proofErr w:type="spellStart"/>
            <w:r w:rsidRPr="00115123">
              <w:rPr>
                <w:bCs/>
                <w:sz w:val="22"/>
                <w:szCs w:val="22"/>
              </w:rPr>
              <w:t>субрегионы</w:t>
            </w:r>
            <w:proofErr w:type="spellEnd"/>
            <w:r w:rsidRPr="00115123">
              <w:rPr>
                <w:bCs/>
                <w:sz w:val="22"/>
                <w:szCs w:val="22"/>
              </w:rPr>
              <w:t xml:space="preserve"> зарубежной Азии; </w:t>
            </w:r>
          </w:p>
          <w:p w:rsidR="00115123" w:rsidRPr="00115123" w:rsidRDefault="00115123" w:rsidP="00115123">
            <w:pPr>
              <w:ind w:left="-44"/>
              <w:rPr>
                <w:bCs/>
                <w:sz w:val="22"/>
                <w:szCs w:val="22"/>
              </w:rPr>
            </w:pPr>
            <w:r w:rsidRPr="00115123">
              <w:rPr>
                <w:bCs/>
                <w:sz w:val="22"/>
                <w:szCs w:val="22"/>
              </w:rPr>
              <w:t xml:space="preserve">сравнивать страны </w:t>
            </w:r>
            <w:proofErr w:type="spellStart"/>
            <w:r w:rsidRPr="00115123">
              <w:rPr>
                <w:bCs/>
                <w:sz w:val="22"/>
                <w:szCs w:val="22"/>
              </w:rPr>
              <w:t>cубрегионов</w:t>
            </w:r>
            <w:proofErr w:type="spellEnd"/>
            <w:r w:rsidRPr="00115123">
              <w:rPr>
                <w:bCs/>
                <w:sz w:val="22"/>
                <w:szCs w:val="22"/>
              </w:rPr>
              <w:t xml:space="preserve"> зарубежной Азии по уровню социально-экономического развития, специализацию различных стран </w:t>
            </w:r>
          </w:p>
          <w:p w:rsidR="00115123" w:rsidRPr="00115123" w:rsidRDefault="00115123" w:rsidP="00115123">
            <w:pPr>
              <w:ind w:left="-44"/>
              <w:rPr>
                <w:bCs/>
                <w:sz w:val="22"/>
                <w:szCs w:val="22"/>
              </w:rPr>
            </w:pPr>
            <w:r w:rsidRPr="00115123">
              <w:rPr>
                <w:bCs/>
                <w:sz w:val="22"/>
                <w:szCs w:val="22"/>
              </w:rPr>
              <w:t xml:space="preserve">зарубежной Азии с использованием источников географической информации  (при выполнении практической работы); </w:t>
            </w:r>
          </w:p>
          <w:p w:rsidR="00115123" w:rsidRPr="00115123" w:rsidRDefault="00115123" w:rsidP="00115123">
            <w:pPr>
              <w:ind w:left="-44"/>
              <w:rPr>
                <w:bCs/>
                <w:sz w:val="22"/>
                <w:szCs w:val="22"/>
              </w:rPr>
            </w:pPr>
            <w:r w:rsidRPr="00115123">
              <w:rPr>
                <w:bCs/>
                <w:sz w:val="22"/>
                <w:szCs w:val="22"/>
              </w:rPr>
              <w:t xml:space="preserve">давать общую экономико-географическую характеристику стран; классифицировать страны зарубежной Азии по особенностям географического положения, по типам воспроизводства населения, по занимаемым ими позициям относительно России; </w:t>
            </w:r>
          </w:p>
          <w:p w:rsidR="00115123" w:rsidRPr="00115123" w:rsidRDefault="00115123" w:rsidP="00115123">
            <w:pPr>
              <w:ind w:left="-44"/>
              <w:rPr>
                <w:bCs/>
                <w:sz w:val="22"/>
                <w:szCs w:val="22"/>
              </w:rPr>
            </w:pPr>
            <w:r w:rsidRPr="00115123">
              <w:rPr>
                <w:bCs/>
                <w:sz w:val="22"/>
                <w:szCs w:val="22"/>
              </w:rPr>
              <w:t xml:space="preserve">описывать положение и взаиморасположение стран на карте, особенности природно-ресурсного капитала, населения и хозяйства </w:t>
            </w:r>
            <w:proofErr w:type="spellStart"/>
            <w:r w:rsidRPr="00115123">
              <w:rPr>
                <w:bCs/>
                <w:sz w:val="22"/>
                <w:szCs w:val="22"/>
              </w:rPr>
              <w:t>субрегионов</w:t>
            </w:r>
            <w:proofErr w:type="spellEnd"/>
            <w:r w:rsidRPr="00115123">
              <w:rPr>
                <w:bCs/>
                <w:sz w:val="22"/>
                <w:szCs w:val="22"/>
              </w:rPr>
              <w:t xml:space="preserve"> и стран (Индии, Китая или Японии);  сравнивать показатели, характеризующие демографическую ситуацию изученных стран, с использованием источников географической информации, в том числе и географических карт; определять географические факторы международной хозяйственной специализации Индии или Китая с использованием источников географической информации;  </w:t>
            </w:r>
          </w:p>
          <w:p w:rsidR="00115123" w:rsidRPr="00115123" w:rsidRDefault="00115123" w:rsidP="00115123">
            <w:pPr>
              <w:ind w:left="-44"/>
              <w:rPr>
                <w:bCs/>
                <w:sz w:val="22"/>
                <w:szCs w:val="22"/>
              </w:rPr>
            </w:pPr>
            <w:r w:rsidRPr="00115123">
              <w:rPr>
                <w:bCs/>
                <w:sz w:val="22"/>
                <w:szCs w:val="22"/>
              </w:rPr>
              <w:t xml:space="preserve">объяснять различия в темпах, уровнях урбанизации, в уровне и качестве жизни населения в отдельных </w:t>
            </w:r>
            <w:proofErr w:type="spellStart"/>
            <w:r w:rsidRPr="00115123">
              <w:rPr>
                <w:bCs/>
                <w:sz w:val="22"/>
                <w:szCs w:val="22"/>
              </w:rPr>
              <w:t>субрегионах</w:t>
            </w:r>
            <w:proofErr w:type="spellEnd"/>
            <w:r w:rsidRPr="00115123">
              <w:rPr>
                <w:bCs/>
                <w:sz w:val="22"/>
                <w:szCs w:val="22"/>
              </w:rPr>
              <w:t xml:space="preserve">; определять показатели уровня развития хозяйства (объёмы ВВП, промышленного производства и др.) и важнейших отраслей хозяйства в Японии; </w:t>
            </w:r>
          </w:p>
          <w:p w:rsidR="00115123" w:rsidRPr="00115123" w:rsidRDefault="00115123" w:rsidP="00115123">
            <w:pPr>
              <w:ind w:left="-44"/>
              <w:rPr>
                <w:bCs/>
                <w:sz w:val="22"/>
                <w:szCs w:val="22"/>
              </w:rPr>
            </w:pPr>
            <w:r w:rsidRPr="00115123">
              <w:rPr>
                <w:bCs/>
                <w:sz w:val="22"/>
                <w:szCs w:val="22"/>
              </w:rPr>
              <w:t xml:space="preserve">выбирать и использовать источники географической информации для характеристики </w:t>
            </w:r>
            <w:proofErr w:type="spellStart"/>
            <w:r w:rsidRPr="00115123">
              <w:rPr>
                <w:bCs/>
                <w:sz w:val="22"/>
                <w:szCs w:val="22"/>
              </w:rPr>
              <w:t>субрегионов</w:t>
            </w:r>
            <w:proofErr w:type="spellEnd"/>
            <w:r w:rsidRPr="00115123">
              <w:rPr>
                <w:bCs/>
                <w:sz w:val="22"/>
                <w:szCs w:val="22"/>
              </w:rPr>
              <w:t xml:space="preserve"> и стран зарубежной Азии, определять и находить  в них недостоверную и противоречивую географическую информацию для решения учебных и (или) практико-ориентированных задач; объяснять состав, структуру и закономерности размещения населения зарубежной Азии, особенности </w:t>
            </w:r>
          </w:p>
          <w:p w:rsidR="00115123" w:rsidRPr="00115123" w:rsidRDefault="00115123" w:rsidP="00115123">
            <w:pPr>
              <w:ind w:left="-44"/>
              <w:rPr>
                <w:bCs/>
                <w:sz w:val="22"/>
                <w:szCs w:val="22"/>
              </w:rPr>
            </w:pPr>
            <w:r w:rsidRPr="00115123">
              <w:rPr>
                <w:bCs/>
                <w:sz w:val="22"/>
                <w:szCs w:val="22"/>
              </w:rPr>
              <w:t>демографической политики в Китае или Индии, различия в темпах, уровнях урбанизации, уровне и качестве жизни населения в Юго-Западной и Южной Азии;</w:t>
            </w:r>
            <w:r>
              <w:t xml:space="preserve"> </w:t>
            </w:r>
            <w:r w:rsidRPr="00115123">
              <w:rPr>
                <w:bCs/>
                <w:sz w:val="22"/>
                <w:szCs w:val="22"/>
              </w:rPr>
              <w:t xml:space="preserve">объяснять географические особенности стран зарубежной Азии с разным уровнем социально-экономического развития; выбирать оптимальную форму представления и визуализации информации о численности населения, размещении хозяйства изученных стран и </w:t>
            </w:r>
            <w:proofErr w:type="spellStart"/>
            <w:r w:rsidRPr="00115123">
              <w:rPr>
                <w:bCs/>
                <w:sz w:val="22"/>
                <w:szCs w:val="22"/>
              </w:rPr>
              <w:t>субрегионов</w:t>
            </w:r>
            <w:proofErr w:type="spellEnd"/>
            <w:r w:rsidRPr="00115123">
              <w:rPr>
                <w:bCs/>
                <w:sz w:val="22"/>
                <w:szCs w:val="22"/>
              </w:rPr>
              <w:t xml:space="preserve">, их отраслевой структуре, географических особенностях развития отдельных отраслей с учётом её назначения (тексты, картосхемы, диаграммы и т. д.) Называть </w:t>
            </w:r>
            <w:proofErr w:type="spellStart"/>
            <w:r w:rsidRPr="00115123">
              <w:rPr>
                <w:bCs/>
                <w:sz w:val="22"/>
                <w:szCs w:val="22"/>
              </w:rPr>
              <w:t>субрегионы</w:t>
            </w:r>
            <w:proofErr w:type="spellEnd"/>
            <w:r w:rsidRPr="00115123">
              <w:rPr>
                <w:bCs/>
                <w:sz w:val="22"/>
                <w:szCs w:val="22"/>
              </w:rPr>
              <w:t xml:space="preserve"> Америки; классифицировать страны Америки  </w:t>
            </w:r>
          </w:p>
          <w:p w:rsidR="00115123" w:rsidRPr="00115123" w:rsidRDefault="00115123" w:rsidP="00115123">
            <w:pPr>
              <w:ind w:left="-44"/>
              <w:rPr>
                <w:bCs/>
                <w:sz w:val="22"/>
                <w:szCs w:val="22"/>
              </w:rPr>
            </w:pPr>
            <w:r w:rsidRPr="00115123">
              <w:rPr>
                <w:bCs/>
                <w:sz w:val="22"/>
                <w:szCs w:val="22"/>
              </w:rPr>
              <w:t xml:space="preserve">по особенностям географического положения, по типам воспроизводства населения,  по занимаемым ими позициям относительно России; описывать особенности </w:t>
            </w:r>
            <w:proofErr w:type="spellStart"/>
            <w:r w:rsidRPr="00115123">
              <w:rPr>
                <w:bCs/>
                <w:sz w:val="22"/>
                <w:szCs w:val="22"/>
              </w:rPr>
              <w:t>природно</w:t>
            </w:r>
            <w:proofErr w:type="spellEnd"/>
            <w:r w:rsidRPr="00115123">
              <w:rPr>
                <w:bCs/>
                <w:sz w:val="22"/>
                <w:szCs w:val="22"/>
              </w:rPr>
              <w:t xml:space="preserve">- ресурсного капитала, населения и хозяйства </w:t>
            </w:r>
            <w:proofErr w:type="spellStart"/>
            <w:r w:rsidRPr="00115123">
              <w:rPr>
                <w:bCs/>
                <w:sz w:val="22"/>
                <w:szCs w:val="22"/>
              </w:rPr>
              <w:t>субрегионов</w:t>
            </w:r>
            <w:proofErr w:type="spellEnd"/>
            <w:r w:rsidRPr="00115123">
              <w:rPr>
                <w:bCs/>
                <w:sz w:val="22"/>
                <w:szCs w:val="22"/>
              </w:rPr>
              <w:t xml:space="preserve"> Америки; определять черты </w:t>
            </w:r>
          </w:p>
          <w:p w:rsidR="00115123" w:rsidRPr="00115123" w:rsidRDefault="00115123" w:rsidP="00115123">
            <w:pPr>
              <w:ind w:left="-44"/>
              <w:rPr>
                <w:bCs/>
                <w:sz w:val="22"/>
                <w:szCs w:val="22"/>
              </w:rPr>
            </w:pPr>
            <w:r w:rsidRPr="00115123">
              <w:rPr>
                <w:bCs/>
                <w:sz w:val="22"/>
                <w:szCs w:val="22"/>
              </w:rPr>
              <w:t xml:space="preserve">сходства и различия в особенностях природно-ресурсного капитала, населения и хозяйства США и Канады с использованием источников географической информации; устанавливать причинно-следственные связи и закономерности размещения населения и </w:t>
            </w:r>
          </w:p>
          <w:p w:rsidR="00115123" w:rsidRPr="00115123" w:rsidRDefault="00115123" w:rsidP="00115123">
            <w:pPr>
              <w:ind w:left="-44"/>
              <w:rPr>
                <w:bCs/>
                <w:sz w:val="22"/>
                <w:szCs w:val="22"/>
              </w:rPr>
            </w:pPr>
            <w:r w:rsidRPr="00115123">
              <w:rPr>
                <w:bCs/>
                <w:sz w:val="22"/>
                <w:szCs w:val="22"/>
              </w:rPr>
              <w:t xml:space="preserve">объектов хозяйственной деятельности США и Канады; устанавливать принадлежность стран Латинской Америки к одному из уровней </w:t>
            </w:r>
          </w:p>
          <w:p w:rsidR="00115123" w:rsidRPr="00115123" w:rsidRDefault="00115123" w:rsidP="00115123">
            <w:pPr>
              <w:ind w:left="-44"/>
              <w:rPr>
                <w:bCs/>
                <w:sz w:val="22"/>
                <w:szCs w:val="22"/>
              </w:rPr>
            </w:pPr>
            <w:r w:rsidRPr="00115123">
              <w:rPr>
                <w:bCs/>
                <w:sz w:val="22"/>
                <w:szCs w:val="22"/>
              </w:rPr>
              <w:t xml:space="preserve">экономического развития, используя показатель внутреннего валового продукта; объяснять географические особенности размещения хозяйства стран Америки  с разным уровнем социально- экономического развития (при выполнении практической работы);  </w:t>
            </w:r>
          </w:p>
          <w:p w:rsidR="00115123" w:rsidRPr="00115123" w:rsidRDefault="00115123" w:rsidP="00115123">
            <w:pPr>
              <w:ind w:left="-44"/>
              <w:rPr>
                <w:bCs/>
                <w:sz w:val="22"/>
                <w:szCs w:val="22"/>
              </w:rPr>
            </w:pPr>
            <w:r w:rsidRPr="00115123">
              <w:rPr>
                <w:bCs/>
                <w:sz w:val="22"/>
                <w:szCs w:val="22"/>
              </w:rPr>
              <w:t xml:space="preserve">оценивать политико-географическое положение изученных стран, влияние международных миграций  на демографическую и социально-экономическую ситуацию в изученных странах;  объяснять различия в уровне и качестве жизни населения в отдельных странах региона; объяснять направление международных миграций в регионе; объяснять особенности отраслевой структуры хозяйства </w:t>
            </w:r>
            <w:r w:rsidRPr="00115123">
              <w:rPr>
                <w:bCs/>
                <w:sz w:val="22"/>
                <w:szCs w:val="22"/>
              </w:rPr>
              <w:lastRenderedPageBreak/>
              <w:t xml:space="preserve">изученных стран с использованием источников географической информации;  выбирать источники географической </w:t>
            </w:r>
            <w:proofErr w:type="spellStart"/>
            <w:r>
              <w:rPr>
                <w:bCs/>
                <w:sz w:val="22"/>
                <w:szCs w:val="22"/>
              </w:rPr>
              <w:t>информации,о</w:t>
            </w:r>
            <w:r w:rsidRPr="00115123">
              <w:rPr>
                <w:bCs/>
                <w:sz w:val="22"/>
                <w:szCs w:val="22"/>
              </w:rPr>
              <w:t>пределять</w:t>
            </w:r>
            <w:proofErr w:type="spellEnd"/>
            <w:r w:rsidRPr="00115123">
              <w:rPr>
                <w:bCs/>
                <w:sz w:val="22"/>
                <w:szCs w:val="22"/>
              </w:rPr>
              <w:t xml:space="preserve"> и находить в них недостоверную и противоречивую географическую информацию для решения учебных и (или) практико-ориентированных задач; представлять в различных формах (графики, таблицы, схемы, диаграммы, карты) информацию о численности населения, размещении хозяйства изученных стран и </w:t>
            </w:r>
            <w:proofErr w:type="spellStart"/>
            <w:r w:rsidRPr="00115123">
              <w:rPr>
                <w:bCs/>
                <w:sz w:val="22"/>
                <w:szCs w:val="22"/>
              </w:rPr>
              <w:t>субрегионов</w:t>
            </w:r>
            <w:proofErr w:type="spellEnd"/>
            <w:r w:rsidRPr="00115123">
              <w:rPr>
                <w:bCs/>
                <w:sz w:val="22"/>
                <w:szCs w:val="22"/>
              </w:rPr>
              <w:t xml:space="preserve">, их отраслевой структуре, географических </w:t>
            </w:r>
            <w:proofErr w:type="spellStart"/>
            <w:r w:rsidRPr="00115123">
              <w:rPr>
                <w:bCs/>
                <w:sz w:val="22"/>
                <w:szCs w:val="22"/>
              </w:rPr>
              <w:t>собенностях</w:t>
            </w:r>
            <w:proofErr w:type="spellEnd"/>
            <w:r w:rsidRPr="00115123">
              <w:rPr>
                <w:bCs/>
                <w:sz w:val="22"/>
                <w:szCs w:val="22"/>
              </w:rPr>
              <w:t xml:space="preserve"> размещения отдельных отраслей;  в ходе организованного учителем обсуждения публично представлять презентацию, разработанную в процессе командной работы, о роли США и Канады в системе региональной экономики, оценивать соответствие подготовленной презентации её цели, выражать свою точку зрения относительно влияния указанных стран на развитие региона; владеть навыками распознавания и защиты информации, информационной безопасности личности; использовать преимущества командной и индивидуальной работы Называть </w:t>
            </w:r>
            <w:proofErr w:type="spellStart"/>
            <w:r w:rsidRPr="00115123">
              <w:rPr>
                <w:bCs/>
                <w:sz w:val="22"/>
                <w:szCs w:val="22"/>
              </w:rPr>
              <w:t>субрегионы</w:t>
            </w:r>
            <w:proofErr w:type="spellEnd"/>
            <w:r w:rsidRPr="00115123">
              <w:rPr>
                <w:bCs/>
                <w:sz w:val="22"/>
                <w:szCs w:val="22"/>
              </w:rPr>
              <w:t xml:space="preserve"> Африки; описывать особенности природно-ресурсного капитала, населения и хозяйства </w:t>
            </w:r>
            <w:proofErr w:type="spellStart"/>
            <w:r w:rsidRPr="00115123">
              <w:rPr>
                <w:bCs/>
                <w:sz w:val="22"/>
                <w:szCs w:val="22"/>
              </w:rPr>
              <w:t>убрегионов</w:t>
            </w:r>
            <w:proofErr w:type="spellEnd"/>
            <w:r w:rsidRPr="00115123">
              <w:rPr>
                <w:bCs/>
                <w:sz w:val="22"/>
                <w:szCs w:val="22"/>
              </w:rPr>
              <w:t xml:space="preserve"> Африки;  определять географические факторы международной хозяйственной специализации ЮАР, Алжира, Египта с использованием источников географической информации;  устанавливать принадлежность стран </w:t>
            </w:r>
            <w:proofErr w:type="spellStart"/>
            <w:r w:rsidRPr="00115123">
              <w:rPr>
                <w:bCs/>
                <w:sz w:val="22"/>
                <w:szCs w:val="22"/>
              </w:rPr>
              <w:t>субрегиона</w:t>
            </w:r>
            <w:proofErr w:type="spellEnd"/>
            <w:r w:rsidRPr="00115123">
              <w:rPr>
                <w:bCs/>
                <w:sz w:val="22"/>
                <w:szCs w:val="22"/>
              </w:rPr>
              <w:t xml:space="preserve"> (любого) к одному из уровней экономического развития, используя показатель внутреннего валового продукта; сравнивать страны различных </w:t>
            </w:r>
            <w:proofErr w:type="spellStart"/>
            <w:r w:rsidRPr="00115123">
              <w:rPr>
                <w:bCs/>
                <w:sz w:val="22"/>
                <w:szCs w:val="22"/>
              </w:rPr>
              <w:t>субрегионов</w:t>
            </w:r>
            <w:proofErr w:type="spellEnd"/>
            <w:r w:rsidRPr="00115123">
              <w:rPr>
                <w:bCs/>
                <w:sz w:val="22"/>
                <w:szCs w:val="22"/>
              </w:rPr>
              <w:t xml:space="preserve"> </w:t>
            </w:r>
          </w:p>
          <w:p w:rsidR="00115123" w:rsidRPr="00115123" w:rsidRDefault="00115123" w:rsidP="00115123">
            <w:pPr>
              <w:ind w:left="-44"/>
              <w:rPr>
                <w:bCs/>
                <w:sz w:val="22"/>
                <w:szCs w:val="22"/>
              </w:rPr>
            </w:pPr>
            <w:r w:rsidRPr="00115123">
              <w:rPr>
                <w:bCs/>
                <w:sz w:val="22"/>
                <w:szCs w:val="22"/>
              </w:rPr>
              <w:t xml:space="preserve">Африки по значению ИЧР с использованием источников географической информации; сравнивать структуру экономики Алжира и </w:t>
            </w:r>
          </w:p>
          <w:p w:rsidR="00115123" w:rsidRPr="00115123" w:rsidRDefault="00115123" w:rsidP="00115123">
            <w:pPr>
              <w:ind w:left="-44"/>
              <w:rPr>
                <w:bCs/>
                <w:sz w:val="22"/>
                <w:szCs w:val="22"/>
              </w:rPr>
            </w:pPr>
            <w:r w:rsidRPr="00115123">
              <w:rPr>
                <w:bCs/>
                <w:sz w:val="22"/>
                <w:szCs w:val="22"/>
              </w:rPr>
              <w:t xml:space="preserve">Эфиопии; определять и сравнивать по географическим картам разного содержания и другим источникам географической информации </w:t>
            </w:r>
          </w:p>
          <w:p w:rsidR="00115123" w:rsidRPr="00115123" w:rsidRDefault="00115123" w:rsidP="00115123">
            <w:pPr>
              <w:ind w:left="-44"/>
              <w:rPr>
                <w:bCs/>
                <w:sz w:val="22"/>
                <w:szCs w:val="22"/>
              </w:rPr>
            </w:pPr>
            <w:r w:rsidRPr="00115123">
              <w:rPr>
                <w:bCs/>
                <w:sz w:val="22"/>
                <w:szCs w:val="22"/>
              </w:rPr>
              <w:t xml:space="preserve">качественные  и количественные  показатели, характеризующие расселение населения  в </w:t>
            </w:r>
            <w:proofErr w:type="spellStart"/>
            <w:r w:rsidRPr="00115123">
              <w:rPr>
                <w:bCs/>
                <w:sz w:val="22"/>
                <w:szCs w:val="22"/>
              </w:rPr>
              <w:t>субрегионах</w:t>
            </w:r>
            <w:proofErr w:type="spellEnd"/>
            <w:r w:rsidRPr="00115123">
              <w:rPr>
                <w:bCs/>
                <w:sz w:val="22"/>
                <w:szCs w:val="22"/>
              </w:rPr>
              <w:t xml:space="preserve"> Африки; </w:t>
            </w:r>
            <w:r>
              <w:rPr>
                <w:bCs/>
                <w:sz w:val="22"/>
                <w:szCs w:val="22"/>
              </w:rPr>
              <w:t xml:space="preserve">описывать </w:t>
            </w:r>
            <w:proofErr w:type="spellStart"/>
            <w:r w:rsidRPr="00115123">
              <w:rPr>
                <w:bCs/>
                <w:sz w:val="22"/>
                <w:szCs w:val="22"/>
              </w:rPr>
              <w:t>кономические</w:t>
            </w:r>
            <w:proofErr w:type="spellEnd"/>
            <w:r w:rsidRPr="00115123">
              <w:rPr>
                <w:bCs/>
                <w:sz w:val="22"/>
                <w:szCs w:val="22"/>
              </w:rPr>
              <w:t xml:space="preserve">, социальные, экологические проблемы одного  из </w:t>
            </w:r>
            <w:proofErr w:type="spellStart"/>
            <w:r w:rsidRPr="00115123">
              <w:rPr>
                <w:bCs/>
                <w:sz w:val="22"/>
                <w:szCs w:val="22"/>
              </w:rPr>
              <w:t>субрегионов</w:t>
            </w:r>
            <w:proofErr w:type="spellEnd"/>
            <w:r w:rsidRPr="00115123">
              <w:rPr>
                <w:bCs/>
                <w:sz w:val="22"/>
                <w:szCs w:val="22"/>
              </w:rPr>
              <w:t xml:space="preserve"> Африки; сравнивать специализацию сельского </w:t>
            </w:r>
          </w:p>
          <w:p w:rsidR="00115123" w:rsidRPr="00115123" w:rsidRDefault="00115123" w:rsidP="00115123">
            <w:pPr>
              <w:ind w:left="-44"/>
              <w:rPr>
                <w:bCs/>
                <w:sz w:val="22"/>
                <w:szCs w:val="22"/>
              </w:rPr>
            </w:pPr>
            <w:r w:rsidRPr="00115123">
              <w:rPr>
                <w:bCs/>
                <w:sz w:val="22"/>
                <w:szCs w:val="22"/>
              </w:rPr>
              <w:t xml:space="preserve">хозяйства и её роль в экономике Алжира  и Эфиопии с использованием источников географической информации (при выполнении </w:t>
            </w:r>
          </w:p>
          <w:p w:rsidR="00115123" w:rsidRPr="00115123" w:rsidRDefault="00115123" w:rsidP="00115123">
            <w:pPr>
              <w:ind w:left="-44"/>
              <w:rPr>
                <w:bCs/>
                <w:sz w:val="22"/>
                <w:szCs w:val="22"/>
              </w:rPr>
            </w:pPr>
            <w:r w:rsidRPr="00115123">
              <w:rPr>
                <w:bCs/>
                <w:sz w:val="22"/>
                <w:szCs w:val="22"/>
              </w:rPr>
              <w:t xml:space="preserve">практической работы); прогнозировать изменения численности  и возрастной структуры населения стран Африки с использованием источников географической информации; объяснять различия в уровне и качестве жизни населения в различных странах Африки; </w:t>
            </w:r>
          </w:p>
          <w:p w:rsidR="00115123" w:rsidRPr="00115123" w:rsidRDefault="00115123" w:rsidP="00115123">
            <w:pPr>
              <w:ind w:left="-44"/>
              <w:rPr>
                <w:bCs/>
                <w:sz w:val="22"/>
                <w:szCs w:val="22"/>
              </w:rPr>
            </w:pPr>
            <w:r w:rsidRPr="00115123">
              <w:rPr>
                <w:bCs/>
                <w:sz w:val="22"/>
                <w:szCs w:val="22"/>
              </w:rPr>
              <w:t xml:space="preserve">объяснять отраслевой состав структуры хозяйства изученных стран с использованием источников географической информации; </w:t>
            </w:r>
          </w:p>
          <w:p w:rsidR="00115123" w:rsidRPr="00115123" w:rsidRDefault="00115123" w:rsidP="00115123">
            <w:pPr>
              <w:ind w:left="-44"/>
              <w:rPr>
                <w:bCs/>
                <w:sz w:val="22"/>
                <w:szCs w:val="22"/>
              </w:rPr>
            </w:pPr>
            <w:r w:rsidRPr="00115123">
              <w:rPr>
                <w:bCs/>
                <w:sz w:val="22"/>
                <w:szCs w:val="22"/>
              </w:rPr>
              <w:t xml:space="preserve">самостоятельно находить, отбирать и применять различные методы познания  для решения </w:t>
            </w:r>
            <w:proofErr w:type="spellStart"/>
            <w:r w:rsidRPr="00115123">
              <w:rPr>
                <w:bCs/>
                <w:sz w:val="22"/>
                <w:szCs w:val="22"/>
              </w:rPr>
              <w:t>практико</w:t>
            </w:r>
            <w:proofErr w:type="spellEnd"/>
            <w:r w:rsidRPr="00115123">
              <w:rPr>
                <w:bCs/>
                <w:sz w:val="22"/>
                <w:szCs w:val="22"/>
              </w:rPr>
              <w:t>- ориентированных задач; разрабатывать план решения географической задачи с учётом анализа имеющихся материальных и нематериальных ресурсов</w:t>
            </w:r>
            <w:r>
              <w:t xml:space="preserve"> </w:t>
            </w:r>
            <w:r w:rsidRPr="00115123">
              <w:rPr>
                <w:bCs/>
                <w:sz w:val="22"/>
                <w:szCs w:val="22"/>
              </w:rPr>
              <w:t xml:space="preserve">Описывать особенности экономико-географического положения, природно-ресурсного капитала, населения, хозяйства Австралии; </w:t>
            </w:r>
          </w:p>
          <w:p w:rsidR="00115123" w:rsidRPr="00115123" w:rsidRDefault="00115123" w:rsidP="00115123">
            <w:pPr>
              <w:ind w:left="-44"/>
              <w:rPr>
                <w:bCs/>
                <w:sz w:val="22"/>
                <w:szCs w:val="22"/>
              </w:rPr>
            </w:pPr>
            <w:r w:rsidRPr="00115123">
              <w:rPr>
                <w:bCs/>
                <w:sz w:val="22"/>
                <w:szCs w:val="22"/>
              </w:rPr>
              <w:t xml:space="preserve">определять географические факторы международной хозяйственной специализации Австралии и стран Океании с использованием источников географической информации;  представлять в различных формах (графики, таблицы, схемы, диаграммы, карты) </w:t>
            </w:r>
          </w:p>
          <w:p w:rsidR="00115123" w:rsidRPr="00115123" w:rsidRDefault="00115123" w:rsidP="00115123">
            <w:pPr>
              <w:ind w:left="-44"/>
              <w:rPr>
                <w:bCs/>
                <w:sz w:val="22"/>
                <w:szCs w:val="22"/>
              </w:rPr>
            </w:pPr>
            <w:r w:rsidRPr="00115123">
              <w:rPr>
                <w:bCs/>
                <w:sz w:val="22"/>
                <w:szCs w:val="22"/>
              </w:rPr>
              <w:t xml:space="preserve">информацию о размещении хозяйства Австралии; её отраслевой структуре, товарной структуре экспорта; объяснять географические особенности отраслевой структуры хозяйства Австралии; выбирать, анализировать и интерпретировать географическую информацию различных видов и форм представления для выявления места Австралии в международном географическом разделении труда </w:t>
            </w:r>
            <w:r>
              <w:t xml:space="preserve"> </w:t>
            </w:r>
            <w:r w:rsidRPr="00115123">
              <w:rPr>
                <w:bCs/>
                <w:sz w:val="22"/>
                <w:szCs w:val="22"/>
              </w:rPr>
              <w:t xml:space="preserve">выбирать, </w:t>
            </w:r>
          </w:p>
          <w:p w:rsidR="00115123" w:rsidRPr="00115123" w:rsidRDefault="00115123" w:rsidP="00115123">
            <w:pPr>
              <w:ind w:left="-44"/>
              <w:rPr>
                <w:bCs/>
                <w:sz w:val="22"/>
                <w:szCs w:val="22"/>
              </w:rPr>
            </w:pPr>
            <w:r w:rsidRPr="00115123">
              <w:rPr>
                <w:bCs/>
                <w:sz w:val="22"/>
                <w:szCs w:val="22"/>
              </w:rPr>
              <w:t xml:space="preserve">Характеризовать политико-географическое положение России с использованием источников географической информации, конкурентные преимущества экономики России, роль России в международном географическом разделении труда;  оценивать политико-географическое положение России, влияние международных миграций на демографическую и социально-экономическую ситуацию в России  с использованием источников географической информации, роль России как крупнейшего поставщика топливно-энергетических и сырьевых ресурсов в мировой экономике  (при выполнении практической работы 1); оценивать достоверность и легитимность географической информации; выбирать и использовать средства информационных и коммуникационных технологий  </w:t>
            </w:r>
          </w:p>
          <w:p w:rsidR="00115123" w:rsidRPr="00115123" w:rsidRDefault="00115123" w:rsidP="00115123">
            <w:pPr>
              <w:ind w:left="-44"/>
              <w:rPr>
                <w:bCs/>
                <w:sz w:val="22"/>
                <w:szCs w:val="22"/>
              </w:rPr>
            </w:pPr>
            <w:r w:rsidRPr="00115123">
              <w:rPr>
                <w:bCs/>
                <w:sz w:val="22"/>
                <w:szCs w:val="22"/>
              </w:rPr>
              <w:t>(в том числе и ГИС) в решении учебных и (или) практико-ориентированных задач  с соблюдением норм информационной</w:t>
            </w:r>
            <w:r>
              <w:t xml:space="preserve"> </w:t>
            </w:r>
            <w:proofErr w:type="spellStart"/>
            <w:r w:rsidRPr="00115123">
              <w:rPr>
                <w:bCs/>
                <w:sz w:val="22"/>
                <w:szCs w:val="22"/>
              </w:rPr>
              <w:t>езопасности</w:t>
            </w:r>
            <w:proofErr w:type="spellEnd"/>
            <w:r w:rsidRPr="00115123">
              <w:rPr>
                <w:bCs/>
                <w:sz w:val="22"/>
                <w:szCs w:val="22"/>
              </w:rPr>
              <w:t xml:space="preserve">  </w:t>
            </w:r>
          </w:p>
          <w:p w:rsidR="00115123" w:rsidRPr="00115123" w:rsidRDefault="00115123" w:rsidP="00115123">
            <w:pPr>
              <w:ind w:left="-44"/>
              <w:rPr>
                <w:bCs/>
                <w:sz w:val="22"/>
                <w:szCs w:val="22"/>
              </w:rPr>
            </w:pPr>
            <w:r w:rsidRPr="00115123">
              <w:rPr>
                <w:bCs/>
                <w:sz w:val="22"/>
                <w:szCs w:val="22"/>
              </w:rPr>
              <w:t xml:space="preserve">систематизировать географическую информацию в разных формах;  </w:t>
            </w:r>
            <w:proofErr w:type="spellStart"/>
            <w:r w:rsidRPr="00115123">
              <w:rPr>
                <w:bCs/>
                <w:sz w:val="22"/>
                <w:szCs w:val="22"/>
              </w:rPr>
              <w:t>креативно</w:t>
            </w:r>
            <w:proofErr w:type="spellEnd"/>
            <w:r w:rsidRPr="00115123">
              <w:rPr>
                <w:bCs/>
                <w:sz w:val="22"/>
                <w:szCs w:val="22"/>
              </w:rPr>
              <w:t xml:space="preserve"> мыслить при поиске путей решения жизненных проблем, имеющих географические аспекты;  развёрнуто и логично излагать свою точку зрения по географическим аспектам различных вопросов </w:t>
            </w:r>
            <w:r w:rsidRPr="00115123">
              <w:rPr>
                <w:bCs/>
                <w:sz w:val="22"/>
                <w:szCs w:val="22"/>
              </w:rPr>
              <w:cr/>
            </w:r>
            <w:r w:rsidRPr="00115123">
              <w:rPr>
                <w:bCs/>
                <w:sz w:val="22"/>
                <w:szCs w:val="22"/>
              </w:rPr>
              <w:lastRenderedPageBreak/>
              <w:t xml:space="preserve">оценивать достоверность и легитимность географической информации; выбирать и использовать средства информационных и </w:t>
            </w:r>
          </w:p>
          <w:p w:rsidR="00115123" w:rsidRPr="00115123" w:rsidRDefault="00115123" w:rsidP="00115123">
            <w:pPr>
              <w:ind w:left="-44"/>
              <w:rPr>
                <w:bCs/>
                <w:sz w:val="22"/>
                <w:szCs w:val="22"/>
              </w:rPr>
            </w:pPr>
            <w:r w:rsidRPr="00115123">
              <w:rPr>
                <w:bCs/>
                <w:sz w:val="22"/>
                <w:szCs w:val="22"/>
              </w:rPr>
              <w:t xml:space="preserve">коммуникационных технологий  (в том числе и ГИС) в решении учебных и (или) практико-ориентированных задач  с соблюдением норм информационной безопасности (при выполнении практической работы);  систематизировать географическую информацию в разных формах;  </w:t>
            </w:r>
            <w:proofErr w:type="spellStart"/>
            <w:r w:rsidRPr="00115123">
              <w:rPr>
                <w:bCs/>
                <w:sz w:val="22"/>
                <w:szCs w:val="22"/>
              </w:rPr>
              <w:t>креативно</w:t>
            </w:r>
            <w:proofErr w:type="spellEnd"/>
            <w:r w:rsidRPr="00115123">
              <w:rPr>
                <w:bCs/>
                <w:sz w:val="22"/>
                <w:szCs w:val="22"/>
              </w:rPr>
              <w:t xml:space="preserve"> мыслить при поиске путей решения жизненных проблем, имеющих географические аспекты;  </w:t>
            </w:r>
          </w:p>
          <w:p w:rsidR="00C77ED4" w:rsidRPr="008F3674" w:rsidRDefault="00115123" w:rsidP="00F5394C">
            <w:pPr>
              <w:ind w:left="-44"/>
              <w:rPr>
                <w:rFonts w:eastAsia="Times New Roman"/>
                <w:sz w:val="22"/>
                <w:szCs w:val="22"/>
                <w:lang w:eastAsia="en-US"/>
              </w:rPr>
            </w:pPr>
            <w:r w:rsidRPr="00115123">
              <w:rPr>
                <w:bCs/>
                <w:sz w:val="22"/>
                <w:szCs w:val="22"/>
              </w:rPr>
              <w:t xml:space="preserve">развёрнуто и логично излагать свою точку зрения по географическим аспектам различных вопросов </w:t>
            </w:r>
          </w:p>
        </w:tc>
        <w:tc>
          <w:tcPr>
            <w:tcW w:w="977" w:type="dxa"/>
            <w:tcBorders>
              <w:top w:val="single" w:sz="6" w:space="0" w:color="auto"/>
              <w:left w:val="single" w:sz="6" w:space="0" w:color="auto"/>
              <w:right w:val="single" w:sz="6" w:space="0" w:color="auto"/>
            </w:tcBorders>
            <w:shd w:val="clear" w:color="auto" w:fill="FFFFFF"/>
            <w:vAlign w:val="center"/>
          </w:tcPr>
          <w:p w:rsidR="00C77ED4" w:rsidRPr="00C609A1" w:rsidRDefault="00C77ED4" w:rsidP="00C77ED4">
            <w:pPr>
              <w:jc w:val="center"/>
              <w:rPr>
                <w:sz w:val="24"/>
                <w:szCs w:val="24"/>
              </w:rPr>
            </w:pPr>
          </w:p>
        </w:tc>
      </w:tr>
      <w:tr w:rsidR="00C77ED4" w:rsidRPr="00C609A1" w:rsidTr="00414384">
        <w:trPr>
          <w:trHeight w:val="779"/>
        </w:trPr>
        <w:tc>
          <w:tcPr>
            <w:tcW w:w="1600" w:type="dxa"/>
            <w:vMerge w:val="restart"/>
            <w:tcBorders>
              <w:left w:val="single" w:sz="4" w:space="0" w:color="auto"/>
              <w:right w:val="single" w:sz="4" w:space="0" w:color="auto"/>
            </w:tcBorders>
            <w:shd w:val="clear" w:color="auto" w:fill="FFFFFF"/>
          </w:tcPr>
          <w:p w:rsidR="001B2C71" w:rsidRDefault="001B2C71" w:rsidP="001B2C71">
            <w:pPr>
              <w:rPr>
                <w:b/>
                <w:bCs/>
                <w:color w:val="000000"/>
                <w:spacing w:val="3"/>
              </w:rPr>
            </w:pPr>
            <w:r>
              <w:rPr>
                <w:b/>
                <w:color w:val="000000"/>
                <w:sz w:val="24"/>
              </w:rPr>
              <w:lastRenderedPageBreak/>
              <w:t xml:space="preserve">Раздел </w:t>
            </w:r>
            <w:r>
              <w:rPr>
                <w:b/>
                <w:color w:val="000000"/>
              </w:rPr>
              <w:t>7</w:t>
            </w:r>
            <w:r>
              <w:rPr>
                <w:b/>
                <w:color w:val="000000"/>
                <w:sz w:val="24"/>
              </w:rPr>
              <w:t>.</w:t>
            </w:r>
            <w:r>
              <w:rPr>
                <w:color w:val="000000"/>
                <w:sz w:val="24"/>
              </w:rPr>
              <w:t xml:space="preserve"> </w:t>
            </w:r>
            <w:r>
              <w:rPr>
                <w:b/>
                <w:color w:val="000000"/>
              </w:rPr>
              <w:t>Глобальные проблемы человечества</w:t>
            </w:r>
          </w:p>
          <w:p w:rsidR="00C77ED4" w:rsidRPr="009328EB" w:rsidRDefault="00C77ED4" w:rsidP="00C77ED4">
            <w:pPr>
              <w:rPr>
                <w:b/>
              </w:rPr>
            </w:pPr>
          </w:p>
        </w:tc>
        <w:tc>
          <w:tcPr>
            <w:tcW w:w="12952" w:type="dxa"/>
            <w:tcBorders>
              <w:top w:val="single" w:sz="4" w:space="0" w:color="auto"/>
              <w:left w:val="single" w:sz="4" w:space="0" w:color="auto"/>
              <w:bottom w:val="single" w:sz="4" w:space="0" w:color="auto"/>
              <w:right w:val="single" w:sz="4" w:space="0" w:color="auto"/>
            </w:tcBorders>
            <w:shd w:val="clear" w:color="auto" w:fill="FFFFFF"/>
          </w:tcPr>
          <w:p w:rsidR="001B2C71" w:rsidRPr="001B2C71" w:rsidRDefault="00C77ED4" w:rsidP="001B2C71">
            <w:pPr>
              <w:ind w:left="-44"/>
              <w:rPr>
                <w:sz w:val="22"/>
                <w:szCs w:val="22"/>
              </w:rPr>
            </w:pPr>
            <w:r w:rsidRPr="008F3674">
              <w:rPr>
                <w:rFonts w:eastAsia="Times New Roman"/>
                <w:sz w:val="22"/>
                <w:szCs w:val="22"/>
                <w:lang w:eastAsia="en-US"/>
              </w:rPr>
              <w:t>Содержание</w:t>
            </w:r>
            <w:r w:rsidRPr="008F3674">
              <w:rPr>
                <w:rFonts w:eastAsia="Times New Roman"/>
                <w:iCs/>
                <w:sz w:val="22"/>
                <w:szCs w:val="22"/>
                <w:lang w:eastAsia="en-US"/>
              </w:rPr>
              <w:t>:</w:t>
            </w:r>
            <w:r w:rsidRPr="008F3674">
              <w:rPr>
                <w:sz w:val="22"/>
                <w:szCs w:val="22"/>
              </w:rPr>
              <w:t xml:space="preserve"> </w:t>
            </w:r>
            <w:r w:rsidR="001B2C71">
              <w:t xml:space="preserve"> </w:t>
            </w:r>
            <w:r w:rsidR="001B2C71" w:rsidRPr="001B2C71">
              <w:rPr>
                <w:sz w:val="22"/>
                <w:szCs w:val="22"/>
              </w:rPr>
              <w:t xml:space="preserve">Группы глобальных проблем: геополитические, экологические, демографические. Геополитические проблемы: </w:t>
            </w:r>
          </w:p>
          <w:p w:rsidR="001B2C71" w:rsidRPr="001B2C71" w:rsidRDefault="001B2C71" w:rsidP="001B2C71">
            <w:pPr>
              <w:ind w:left="-44"/>
              <w:rPr>
                <w:sz w:val="22"/>
                <w:szCs w:val="22"/>
              </w:rPr>
            </w:pPr>
            <w:r w:rsidRPr="001B2C71">
              <w:rPr>
                <w:sz w:val="22"/>
                <w:szCs w:val="22"/>
              </w:rPr>
              <w:t>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w:t>
            </w:r>
            <w:r>
              <w:t xml:space="preserve"> </w:t>
            </w:r>
            <w:r w:rsidRPr="001B2C71">
              <w:rPr>
                <w:sz w:val="22"/>
                <w:szCs w:val="22"/>
              </w:rPr>
              <w:t xml:space="preserve">Геоэкология – фокус </w:t>
            </w:r>
          </w:p>
          <w:p w:rsidR="001B2C71" w:rsidRPr="001B2C71" w:rsidRDefault="001B2C71" w:rsidP="001B2C71">
            <w:pPr>
              <w:ind w:left="-44"/>
              <w:rPr>
                <w:sz w:val="22"/>
                <w:szCs w:val="22"/>
              </w:rPr>
            </w:pPr>
            <w:r w:rsidRPr="001B2C71">
              <w:rPr>
                <w:sz w:val="22"/>
                <w:szCs w:val="22"/>
              </w:rPr>
              <w:t xml:space="preserve">глобальных проблем человечества. Глобальные экологические проблемы как проблемы, связанные  с усилением воздействия </w:t>
            </w:r>
          </w:p>
          <w:p w:rsidR="001B2C71" w:rsidRPr="001B2C71" w:rsidRDefault="001B2C71" w:rsidP="001B2C71">
            <w:pPr>
              <w:ind w:left="-44"/>
              <w:rPr>
                <w:sz w:val="22"/>
                <w:szCs w:val="22"/>
              </w:rPr>
            </w:pPr>
            <w:r w:rsidRPr="001B2C71">
              <w:rPr>
                <w:sz w:val="22"/>
                <w:szCs w:val="22"/>
              </w:rPr>
              <w:t xml:space="preserve">человека на природу и влиянием природы  на человека и его экономику. Проблема глобальных климатических изменений, проблема </w:t>
            </w:r>
          </w:p>
          <w:p w:rsidR="001B2C71" w:rsidRPr="001B2C71" w:rsidRDefault="001B2C71" w:rsidP="001B2C71">
            <w:pPr>
              <w:ind w:left="-44"/>
              <w:rPr>
                <w:sz w:val="22"/>
                <w:szCs w:val="22"/>
              </w:rPr>
            </w:pPr>
            <w:r w:rsidRPr="001B2C71">
              <w:rPr>
                <w:sz w:val="22"/>
                <w:szCs w:val="22"/>
              </w:rPr>
              <w:t xml:space="preserve">стихийных природных бедствий, глобальные сырьевая и энергетическая проблемы, проблема дефицита водных ресурсов и </w:t>
            </w:r>
          </w:p>
          <w:p w:rsidR="001B2C71" w:rsidRPr="001B2C71" w:rsidRDefault="001B2C71" w:rsidP="001B2C71">
            <w:pPr>
              <w:ind w:left="-44"/>
              <w:rPr>
                <w:sz w:val="22"/>
                <w:szCs w:val="22"/>
              </w:rPr>
            </w:pPr>
            <w:r w:rsidRPr="001B2C71">
              <w:rPr>
                <w:sz w:val="22"/>
                <w:szCs w:val="22"/>
              </w:rPr>
              <w:t xml:space="preserve">ухудшения их качества, проблемы опустынивания и деградации земель и почв, проблема сохранения </w:t>
            </w:r>
            <w:proofErr w:type="spellStart"/>
            <w:r w:rsidRPr="001B2C71">
              <w:rPr>
                <w:sz w:val="22"/>
                <w:szCs w:val="22"/>
              </w:rPr>
              <w:t>биоразнообразия</w:t>
            </w:r>
            <w:proofErr w:type="spellEnd"/>
            <w:r w:rsidRPr="001B2C71">
              <w:rPr>
                <w:sz w:val="22"/>
                <w:szCs w:val="22"/>
              </w:rPr>
              <w:t xml:space="preserve">. Проблема </w:t>
            </w:r>
          </w:p>
          <w:p w:rsidR="001B2C71" w:rsidRPr="001B2C71" w:rsidRDefault="001B2C71" w:rsidP="001B2C71">
            <w:pPr>
              <w:ind w:left="-44"/>
              <w:rPr>
                <w:sz w:val="22"/>
                <w:szCs w:val="22"/>
              </w:rPr>
            </w:pPr>
            <w:r w:rsidRPr="001B2C71">
              <w:rPr>
                <w:sz w:val="22"/>
                <w:szCs w:val="22"/>
              </w:rPr>
              <w:t>загрязнения Мирового океана и освоения его ресурсов. Глобальные проблемы народонаселения: демографическая,</w:t>
            </w:r>
            <w:r>
              <w:t xml:space="preserve"> </w:t>
            </w:r>
            <w:r w:rsidRPr="001B2C71">
              <w:rPr>
                <w:sz w:val="22"/>
                <w:szCs w:val="22"/>
              </w:rPr>
              <w:t xml:space="preserve">продовольственная, роста городов, здоровья и долголетия человека. Взаимосвязь глобальных геополитических, экологических проблем и проблем народонаселения. Возможные пути решения глобальных проблем. Необходимость переоценки человечеством и отдельными странами </w:t>
            </w:r>
          </w:p>
          <w:p w:rsidR="00C77ED4" w:rsidRPr="008F3674" w:rsidRDefault="001B2C71" w:rsidP="001B2C71">
            <w:pPr>
              <w:ind w:left="-44"/>
              <w:rPr>
                <w:rFonts w:eastAsia="Times New Roman"/>
                <w:sz w:val="22"/>
                <w:szCs w:val="22"/>
                <w:lang w:eastAsia="en-US"/>
              </w:rPr>
            </w:pPr>
            <w:r w:rsidRPr="001B2C71">
              <w:rPr>
                <w:sz w:val="22"/>
                <w:szCs w:val="22"/>
              </w:rPr>
              <w:t xml:space="preserve">некоторых ранее устоявшихся экономических, политических, идеологических и культурных ориентиров. Участие России  в решении глобальных проблем. </w:t>
            </w:r>
          </w:p>
        </w:tc>
        <w:tc>
          <w:tcPr>
            <w:tcW w:w="977" w:type="dxa"/>
            <w:tcBorders>
              <w:top w:val="single" w:sz="6" w:space="0" w:color="auto"/>
              <w:left w:val="single" w:sz="4" w:space="0" w:color="auto"/>
              <w:bottom w:val="single" w:sz="4" w:space="0" w:color="auto"/>
              <w:right w:val="single" w:sz="6" w:space="0" w:color="auto"/>
            </w:tcBorders>
            <w:shd w:val="clear" w:color="auto" w:fill="FFFFFF"/>
            <w:vAlign w:val="center"/>
          </w:tcPr>
          <w:p w:rsidR="00C77ED4" w:rsidRPr="00C609A1" w:rsidRDefault="00C77ED4" w:rsidP="00C77ED4">
            <w:pPr>
              <w:jc w:val="center"/>
              <w:rPr>
                <w:sz w:val="24"/>
                <w:szCs w:val="24"/>
              </w:rPr>
            </w:pPr>
            <w:r>
              <w:rPr>
                <w:sz w:val="24"/>
                <w:szCs w:val="24"/>
              </w:rPr>
              <w:t>2</w:t>
            </w:r>
          </w:p>
        </w:tc>
      </w:tr>
      <w:tr w:rsidR="00C77ED4" w:rsidRPr="00C609A1" w:rsidTr="00FB1AC6">
        <w:trPr>
          <w:trHeight w:val="331"/>
        </w:trPr>
        <w:tc>
          <w:tcPr>
            <w:tcW w:w="1600" w:type="dxa"/>
            <w:vMerge/>
            <w:tcBorders>
              <w:left w:val="single" w:sz="4" w:space="0" w:color="auto"/>
              <w:right w:val="single" w:sz="4" w:space="0" w:color="auto"/>
            </w:tcBorders>
            <w:shd w:val="clear" w:color="auto" w:fill="FFFFFF"/>
          </w:tcPr>
          <w:p w:rsidR="00C77ED4" w:rsidRPr="009328EB" w:rsidRDefault="00C77ED4" w:rsidP="00C77ED4">
            <w:pPr>
              <w:rPr>
                <w:b/>
              </w:rPr>
            </w:pPr>
          </w:p>
        </w:tc>
        <w:tc>
          <w:tcPr>
            <w:tcW w:w="12952" w:type="dxa"/>
            <w:tcBorders>
              <w:top w:val="single" w:sz="4" w:space="0" w:color="auto"/>
              <w:left w:val="single" w:sz="4" w:space="0" w:color="auto"/>
              <w:bottom w:val="single" w:sz="4" w:space="0" w:color="auto"/>
              <w:right w:val="single" w:sz="4" w:space="0" w:color="auto"/>
            </w:tcBorders>
            <w:shd w:val="clear" w:color="auto" w:fill="FFFFFF"/>
          </w:tcPr>
          <w:p w:rsidR="00C77ED4" w:rsidRPr="008F3674" w:rsidRDefault="00C77ED4" w:rsidP="00C77ED4">
            <w:pPr>
              <w:ind w:left="-44"/>
              <w:rPr>
                <w:rFonts w:eastAsia="Times New Roman"/>
                <w:sz w:val="22"/>
                <w:szCs w:val="22"/>
                <w:lang w:eastAsia="en-US"/>
              </w:rPr>
            </w:pPr>
            <w:r w:rsidRPr="008F3674">
              <w:rPr>
                <w:rFonts w:eastAsia="Times New Roman"/>
                <w:sz w:val="22"/>
                <w:szCs w:val="22"/>
                <w:lang w:eastAsia="en-US"/>
              </w:rPr>
              <w:t xml:space="preserve">Практические занятия: </w:t>
            </w:r>
          </w:p>
          <w:p w:rsidR="00C77ED4" w:rsidRPr="008F3674" w:rsidRDefault="00C77ED4" w:rsidP="00C77ED4">
            <w:pPr>
              <w:ind w:left="-44"/>
              <w:rPr>
                <w:rFonts w:eastAsia="Times New Roman"/>
                <w:sz w:val="22"/>
                <w:szCs w:val="22"/>
                <w:lang w:eastAsia="en-US"/>
              </w:rPr>
            </w:pPr>
            <w:r w:rsidRPr="008F3674">
              <w:rPr>
                <w:b/>
                <w:sz w:val="22"/>
                <w:szCs w:val="22"/>
              </w:rPr>
              <w:t>Практическая работа №</w:t>
            </w:r>
            <w:r>
              <w:rPr>
                <w:b/>
                <w:sz w:val="22"/>
                <w:szCs w:val="22"/>
              </w:rPr>
              <w:t>18</w:t>
            </w:r>
            <w:r w:rsidRPr="008F3674">
              <w:rPr>
                <w:b/>
                <w:sz w:val="22"/>
                <w:szCs w:val="22"/>
              </w:rPr>
              <w:t xml:space="preserve">: </w:t>
            </w:r>
            <w:r w:rsidRPr="008F3674">
              <w:rPr>
                <w:sz w:val="22"/>
                <w:szCs w:val="22"/>
              </w:rPr>
              <w:t>«</w:t>
            </w:r>
            <w:r>
              <w:rPr>
                <w:sz w:val="22"/>
                <w:szCs w:val="22"/>
              </w:rPr>
              <w:t>Глобальные проблемы современности</w:t>
            </w:r>
            <w:r w:rsidRPr="008F3674">
              <w:rPr>
                <w:sz w:val="22"/>
                <w:szCs w:val="22"/>
              </w:rPr>
              <w:t>»</w:t>
            </w:r>
          </w:p>
        </w:tc>
        <w:tc>
          <w:tcPr>
            <w:tcW w:w="977" w:type="dxa"/>
            <w:tcBorders>
              <w:top w:val="single" w:sz="4" w:space="0" w:color="auto"/>
              <w:left w:val="single" w:sz="4" w:space="0" w:color="auto"/>
              <w:bottom w:val="single" w:sz="4" w:space="0" w:color="auto"/>
              <w:right w:val="single" w:sz="4" w:space="0" w:color="auto"/>
            </w:tcBorders>
            <w:shd w:val="clear" w:color="auto" w:fill="FFFFFF"/>
            <w:vAlign w:val="center"/>
          </w:tcPr>
          <w:p w:rsidR="00C77ED4" w:rsidRPr="00C609A1" w:rsidRDefault="00C77ED4" w:rsidP="00C77ED4">
            <w:pPr>
              <w:jc w:val="center"/>
              <w:rPr>
                <w:sz w:val="24"/>
                <w:szCs w:val="24"/>
              </w:rPr>
            </w:pPr>
            <w:r>
              <w:rPr>
                <w:sz w:val="24"/>
                <w:szCs w:val="24"/>
              </w:rPr>
              <w:t>4</w:t>
            </w:r>
          </w:p>
        </w:tc>
      </w:tr>
      <w:tr w:rsidR="00C77ED4" w:rsidRPr="00C609A1" w:rsidTr="00414384">
        <w:trPr>
          <w:trHeight w:val="977"/>
        </w:trPr>
        <w:tc>
          <w:tcPr>
            <w:tcW w:w="1600" w:type="dxa"/>
            <w:vMerge/>
            <w:tcBorders>
              <w:left w:val="single" w:sz="4" w:space="0" w:color="auto"/>
              <w:bottom w:val="single" w:sz="6" w:space="0" w:color="auto"/>
              <w:right w:val="single" w:sz="4" w:space="0" w:color="auto"/>
            </w:tcBorders>
            <w:shd w:val="clear" w:color="auto" w:fill="FFFFFF"/>
          </w:tcPr>
          <w:p w:rsidR="00C77ED4" w:rsidRPr="00C609A1" w:rsidRDefault="00C77ED4" w:rsidP="00C77ED4">
            <w:pPr>
              <w:rPr>
                <w:sz w:val="24"/>
                <w:szCs w:val="24"/>
              </w:rPr>
            </w:pPr>
          </w:p>
        </w:tc>
        <w:tc>
          <w:tcPr>
            <w:tcW w:w="12952" w:type="dxa"/>
            <w:tcBorders>
              <w:top w:val="single" w:sz="4" w:space="0" w:color="auto"/>
              <w:left w:val="single" w:sz="4" w:space="0" w:color="auto"/>
              <w:bottom w:val="single" w:sz="6" w:space="0" w:color="auto"/>
              <w:right w:val="single" w:sz="6" w:space="0" w:color="auto"/>
            </w:tcBorders>
            <w:shd w:val="clear" w:color="auto" w:fill="FFFFFF"/>
          </w:tcPr>
          <w:p w:rsidR="00AD5C01" w:rsidRPr="00AD5C01" w:rsidRDefault="00C77ED4" w:rsidP="00AD5C01">
            <w:pPr>
              <w:rPr>
                <w:rFonts w:eastAsia="Times New Roman"/>
                <w:iCs/>
                <w:sz w:val="22"/>
                <w:szCs w:val="22"/>
                <w:lang w:eastAsia="en-US"/>
              </w:rPr>
            </w:pPr>
            <w:r w:rsidRPr="008F3674">
              <w:rPr>
                <w:rFonts w:eastAsia="Times New Roman"/>
                <w:sz w:val="22"/>
                <w:szCs w:val="22"/>
                <w:lang w:eastAsia="en-US"/>
              </w:rPr>
              <w:t>Основные виды деятельности студентов</w:t>
            </w:r>
            <w:r w:rsidRPr="008F3674">
              <w:rPr>
                <w:rFonts w:eastAsia="Times New Roman"/>
                <w:iCs/>
                <w:sz w:val="22"/>
                <w:szCs w:val="22"/>
                <w:lang w:eastAsia="en-US"/>
              </w:rPr>
              <w:t>:</w:t>
            </w:r>
            <w:r w:rsidRPr="008F3674">
              <w:rPr>
                <w:sz w:val="22"/>
                <w:szCs w:val="22"/>
              </w:rPr>
              <w:t xml:space="preserve"> </w:t>
            </w:r>
            <w:r w:rsidR="00AD5C01">
              <w:t xml:space="preserve"> </w:t>
            </w:r>
            <w:r w:rsidR="00AD5C01" w:rsidRPr="00AD5C01">
              <w:rPr>
                <w:rFonts w:eastAsia="Times New Roman"/>
                <w:iCs/>
                <w:sz w:val="22"/>
                <w:szCs w:val="22"/>
                <w:lang w:eastAsia="en-US"/>
              </w:rPr>
              <w:t xml:space="preserve">Приводить примеры проявления глобальных проблем, в решении которых принимает </w:t>
            </w:r>
          </w:p>
          <w:p w:rsidR="00AD5C01" w:rsidRPr="00AD5C01" w:rsidRDefault="00AD5C01" w:rsidP="00AD5C01">
            <w:pPr>
              <w:rPr>
                <w:rFonts w:eastAsia="Times New Roman"/>
                <w:iCs/>
                <w:sz w:val="22"/>
                <w:szCs w:val="22"/>
                <w:lang w:eastAsia="en-US"/>
              </w:rPr>
            </w:pPr>
            <w:r w:rsidRPr="00AD5C01">
              <w:rPr>
                <w:rFonts w:eastAsia="Times New Roman"/>
                <w:iCs/>
                <w:sz w:val="22"/>
                <w:szCs w:val="22"/>
                <w:lang w:eastAsia="en-US"/>
              </w:rPr>
              <w:t xml:space="preserve">участие современная географическая наука  на региональном уровне, в разных странах,  в том числе и России, примеры взаимосвязи </w:t>
            </w:r>
          </w:p>
          <w:p w:rsidR="00AD5C01" w:rsidRPr="00AD5C01" w:rsidRDefault="00AD5C01" w:rsidP="00AD5C01">
            <w:pPr>
              <w:rPr>
                <w:rFonts w:eastAsia="Times New Roman"/>
                <w:iCs/>
                <w:sz w:val="22"/>
                <w:szCs w:val="22"/>
                <w:lang w:eastAsia="en-US"/>
              </w:rPr>
            </w:pPr>
            <w:r w:rsidRPr="00AD5C01">
              <w:rPr>
                <w:rFonts w:eastAsia="Times New Roman"/>
                <w:iCs/>
                <w:sz w:val="22"/>
                <w:szCs w:val="22"/>
                <w:lang w:eastAsia="en-US"/>
              </w:rPr>
              <w:t xml:space="preserve">глобальных проблем человечества, примеры изменений </w:t>
            </w:r>
            <w:proofErr w:type="spellStart"/>
            <w:r w:rsidRPr="00AD5C01">
              <w:rPr>
                <w:rFonts w:eastAsia="Times New Roman"/>
                <w:iCs/>
                <w:sz w:val="22"/>
                <w:szCs w:val="22"/>
                <w:lang w:eastAsia="en-US"/>
              </w:rPr>
              <w:t>геосистем</w:t>
            </w:r>
            <w:proofErr w:type="spellEnd"/>
            <w:r w:rsidRPr="00AD5C01">
              <w:rPr>
                <w:rFonts w:eastAsia="Times New Roman"/>
                <w:iCs/>
                <w:sz w:val="22"/>
                <w:szCs w:val="22"/>
                <w:lang w:eastAsia="en-US"/>
              </w:rPr>
              <w:t xml:space="preserve"> в результате природных и антропогенных воздействий; </w:t>
            </w:r>
          </w:p>
          <w:p w:rsidR="00AD5C01" w:rsidRPr="00AD5C01" w:rsidRDefault="00AD5C01" w:rsidP="00AD5C01">
            <w:pPr>
              <w:rPr>
                <w:rFonts w:eastAsia="Times New Roman"/>
                <w:iCs/>
                <w:sz w:val="22"/>
                <w:szCs w:val="22"/>
                <w:lang w:eastAsia="en-US"/>
              </w:rPr>
            </w:pPr>
            <w:r w:rsidRPr="00AD5C01">
              <w:rPr>
                <w:rFonts w:eastAsia="Times New Roman"/>
                <w:iCs/>
                <w:sz w:val="22"/>
                <w:szCs w:val="22"/>
                <w:lang w:eastAsia="en-US"/>
              </w:rPr>
              <w:t xml:space="preserve">характеризовать причины возникновения геополитических, экологических и демографических глобальных проблем; сопоставлять и анализировать различные точки зрения по возможным путям решения глобальных проблем человечества; выбирать источники географической информации, необходимые для выявления примеров взаимосвязи глобальных проблем человечества (при выполнении практической работы); критически оценивать и интерпретировать информацию, получаемую из различных источников о путях решения глобальных проблем человечества; обсуждать результаты учебного исследования, связанного с опасными природными </w:t>
            </w:r>
          </w:p>
          <w:p w:rsidR="00AD5C01" w:rsidRPr="00AD5C01" w:rsidRDefault="00AD5C01" w:rsidP="00AD5C01">
            <w:pPr>
              <w:rPr>
                <w:rFonts w:eastAsia="Times New Roman"/>
                <w:iCs/>
                <w:sz w:val="22"/>
                <w:szCs w:val="22"/>
                <w:lang w:eastAsia="en-US"/>
              </w:rPr>
            </w:pPr>
            <w:r w:rsidRPr="00AD5C01">
              <w:rPr>
                <w:rFonts w:eastAsia="Times New Roman"/>
                <w:iCs/>
                <w:sz w:val="22"/>
                <w:szCs w:val="22"/>
                <w:lang w:eastAsia="en-US"/>
              </w:rPr>
              <w:t xml:space="preserve">явлениями или глобальными изменениями климата или загрязнением Мирового океана (см. практическую работу, тема 3, Раздел 2. </w:t>
            </w:r>
          </w:p>
          <w:p w:rsidR="00AD5C01" w:rsidRPr="00AD5C01" w:rsidRDefault="00AD5C01" w:rsidP="00AD5C01">
            <w:pPr>
              <w:rPr>
                <w:rFonts w:eastAsia="Times New Roman"/>
                <w:iCs/>
                <w:sz w:val="22"/>
                <w:szCs w:val="22"/>
                <w:lang w:eastAsia="en-US"/>
              </w:rPr>
            </w:pPr>
            <w:r w:rsidRPr="00AD5C01">
              <w:rPr>
                <w:rFonts w:eastAsia="Times New Roman"/>
                <w:iCs/>
                <w:sz w:val="22"/>
                <w:szCs w:val="22"/>
                <w:lang w:eastAsia="en-US"/>
              </w:rPr>
              <w:t xml:space="preserve">Природопользование); формулировать выводы и заключения на основе анализа и интерпретации информации из различных </w:t>
            </w:r>
          </w:p>
          <w:p w:rsidR="00AD5C01" w:rsidRPr="00AD5C01" w:rsidRDefault="00AD5C01" w:rsidP="00AD5C01">
            <w:pPr>
              <w:rPr>
                <w:rFonts w:eastAsia="Times New Roman"/>
                <w:iCs/>
                <w:sz w:val="22"/>
                <w:szCs w:val="22"/>
                <w:lang w:eastAsia="en-US"/>
              </w:rPr>
            </w:pPr>
            <w:r w:rsidRPr="00AD5C01">
              <w:rPr>
                <w:rFonts w:eastAsia="Times New Roman"/>
                <w:iCs/>
                <w:sz w:val="22"/>
                <w:szCs w:val="22"/>
                <w:lang w:eastAsia="en-US"/>
              </w:rPr>
              <w:t xml:space="preserve">источников географической информации  (при выполнении практической работы); формулировать обобщения и выводы  </w:t>
            </w:r>
          </w:p>
          <w:p w:rsidR="00AD5C01" w:rsidRPr="00AD5C01" w:rsidRDefault="00AD5C01" w:rsidP="00AD5C01">
            <w:pPr>
              <w:rPr>
                <w:rFonts w:eastAsia="Times New Roman"/>
                <w:iCs/>
                <w:sz w:val="22"/>
                <w:szCs w:val="22"/>
                <w:lang w:eastAsia="en-US"/>
              </w:rPr>
            </w:pPr>
            <w:r w:rsidRPr="00AD5C01">
              <w:rPr>
                <w:rFonts w:eastAsia="Times New Roman"/>
                <w:iCs/>
                <w:sz w:val="22"/>
                <w:szCs w:val="22"/>
                <w:lang w:eastAsia="en-US"/>
              </w:rPr>
              <w:t xml:space="preserve">по результатам проведённых наблюдений (исследований); критически оценивать информацию, получаемую из различных источников  </w:t>
            </w:r>
          </w:p>
          <w:p w:rsidR="00AD5C01" w:rsidRPr="00AD5C01" w:rsidRDefault="00AD5C01" w:rsidP="00AD5C01">
            <w:pPr>
              <w:rPr>
                <w:rFonts w:eastAsia="Times New Roman"/>
                <w:iCs/>
                <w:sz w:val="22"/>
                <w:szCs w:val="22"/>
                <w:lang w:eastAsia="en-US"/>
              </w:rPr>
            </w:pPr>
            <w:r w:rsidRPr="00AD5C01">
              <w:rPr>
                <w:rFonts w:eastAsia="Times New Roman"/>
                <w:iCs/>
                <w:sz w:val="22"/>
                <w:szCs w:val="22"/>
                <w:lang w:eastAsia="en-US"/>
              </w:rPr>
              <w:t xml:space="preserve">(при выполнении практической работы); использовать преимущества командной и индивидуальной работы (при выполнении </w:t>
            </w:r>
          </w:p>
          <w:p w:rsidR="00AD5C01" w:rsidRPr="00AD5C01" w:rsidRDefault="00AD5C01" w:rsidP="00AD5C01">
            <w:pPr>
              <w:rPr>
                <w:rFonts w:eastAsia="Times New Roman"/>
                <w:iCs/>
                <w:sz w:val="22"/>
                <w:szCs w:val="22"/>
                <w:lang w:eastAsia="en-US"/>
              </w:rPr>
            </w:pPr>
            <w:r w:rsidRPr="00AD5C01">
              <w:rPr>
                <w:rFonts w:eastAsia="Times New Roman"/>
                <w:iCs/>
                <w:sz w:val="22"/>
                <w:szCs w:val="22"/>
                <w:lang w:eastAsia="en-US"/>
              </w:rPr>
              <w:t xml:space="preserve">практической работы);  самостоятельно составлять алгоритм решения географических задач и выбирать способ их решения с учётом имеющихся ресурсов и собственных возможностей (при выполнении практической работы); обсуждать результаты совместной работы, </w:t>
            </w:r>
          </w:p>
          <w:p w:rsidR="00C77ED4" w:rsidRPr="008F3674" w:rsidRDefault="00AD5C01" w:rsidP="00AD5C01">
            <w:pPr>
              <w:rPr>
                <w:rFonts w:eastAsia="Times New Roman"/>
                <w:sz w:val="22"/>
                <w:szCs w:val="22"/>
                <w:lang w:eastAsia="en-US"/>
              </w:rPr>
            </w:pPr>
            <w:proofErr w:type="spellStart"/>
            <w:r w:rsidRPr="00AD5C01">
              <w:rPr>
                <w:rFonts w:eastAsia="Times New Roman"/>
                <w:iCs/>
                <w:sz w:val="22"/>
                <w:szCs w:val="22"/>
                <w:lang w:eastAsia="en-US"/>
              </w:rPr>
              <w:t>аргументированно</w:t>
            </w:r>
            <w:proofErr w:type="spellEnd"/>
            <w:r w:rsidRPr="00AD5C01">
              <w:rPr>
                <w:rFonts w:eastAsia="Times New Roman"/>
                <w:iCs/>
                <w:sz w:val="22"/>
                <w:szCs w:val="22"/>
                <w:lang w:eastAsia="en-US"/>
              </w:rPr>
              <w:t xml:space="preserve"> вести диалог  (при выполнении практической работы); признавать своё право и право других  на ошибки </w:t>
            </w:r>
          </w:p>
        </w:tc>
        <w:tc>
          <w:tcPr>
            <w:tcW w:w="977" w:type="dxa"/>
            <w:tcBorders>
              <w:top w:val="single" w:sz="4" w:space="0" w:color="auto"/>
              <w:left w:val="single" w:sz="6" w:space="0" w:color="auto"/>
              <w:bottom w:val="single" w:sz="6" w:space="0" w:color="auto"/>
              <w:right w:val="single" w:sz="6" w:space="0" w:color="auto"/>
            </w:tcBorders>
            <w:shd w:val="clear" w:color="auto" w:fill="FFFFFF"/>
            <w:vAlign w:val="center"/>
          </w:tcPr>
          <w:p w:rsidR="00C77ED4" w:rsidRPr="00C609A1" w:rsidRDefault="00C77ED4" w:rsidP="00C77ED4">
            <w:pPr>
              <w:jc w:val="center"/>
              <w:rPr>
                <w:sz w:val="24"/>
                <w:szCs w:val="24"/>
              </w:rPr>
            </w:pPr>
          </w:p>
        </w:tc>
      </w:tr>
      <w:tr w:rsidR="00C77ED4" w:rsidRPr="00C609A1" w:rsidTr="00414384">
        <w:trPr>
          <w:trHeight w:val="547"/>
        </w:trPr>
        <w:tc>
          <w:tcPr>
            <w:tcW w:w="14552" w:type="dxa"/>
            <w:gridSpan w:val="2"/>
            <w:tcBorders>
              <w:left w:val="single" w:sz="4" w:space="0" w:color="auto"/>
              <w:bottom w:val="single" w:sz="6" w:space="0" w:color="auto"/>
              <w:right w:val="single" w:sz="6" w:space="0" w:color="auto"/>
            </w:tcBorders>
            <w:shd w:val="clear" w:color="auto" w:fill="FFFFFF"/>
          </w:tcPr>
          <w:p w:rsidR="00C77ED4" w:rsidRPr="00CC01B9" w:rsidRDefault="00C77ED4" w:rsidP="00C77ED4">
            <w:pPr>
              <w:rPr>
                <w:rFonts w:eastAsia="Times New Roman"/>
                <w:b/>
                <w:sz w:val="22"/>
                <w:szCs w:val="22"/>
                <w:lang w:eastAsia="en-US"/>
              </w:rPr>
            </w:pPr>
            <w:r w:rsidRPr="00CC01B9">
              <w:rPr>
                <w:rFonts w:eastAsia="Times New Roman"/>
                <w:b/>
                <w:sz w:val="22"/>
                <w:szCs w:val="22"/>
                <w:lang w:eastAsia="en-US"/>
              </w:rPr>
              <w:t>Итого</w:t>
            </w:r>
            <w:r>
              <w:rPr>
                <w:rFonts w:eastAsia="Times New Roman"/>
                <w:b/>
                <w:sz w:val="22"/>
                <w:szCs w:val="22"/>
                <w:lang w:eastAsia="en-US"/>
              </w:rPr>
              <w:t>:</w:t>
            </w:r>
          </w:p>
        </w:tc>
        <w:tc>
          <w:tcPr>
            <w:tcW w:w="977" w:type="dxa"/>
            <w:tcBorders>
              <w:top w:val="single" w:sz="4" w:space="0" w:color="auto"/>
              <w:left w:val="single" w:sz="6" w:space="0" w:color="auto"/>
              <w:bottom w:val="single" w:sz="6" w:space="0" w:color="auto"/>
              <w:right w:val="single" w:sz="6" w:space="0" w:color="auto"/>
            </w:tcBorders>
            <w:shd w:val="clear" w:color="auto" w:fill="FFFFFF"/>
            <w:vAlign w:val="center"/>
          </w:tcPr>
          <w:p w:rsidR="00C77ED4" w:rsidRPr="00C609A1" w:rsidRDefault="00221690" w:rsidP="00C77ED4">
            <w:pPr>
              <w:jc w:val="center"/>
              <w:rPr>
                <w:sz w:val="24"/>
                <w:szCs w:val="24"/>
              </w:rPr>
            </w:pPr>
            <w:r>
              <w:rPr>
                <w:sz w:val="24"/>
                <w:szCs w:val="24"/>
              </w:rPr>
              <w:t>80</w:t>
            </w:r>
          </w:p>
        </w:tc>
      </w:tr>
      <w:tr w:rsidR="00C77ED4" w:rsidRPr="00C609A1" w:rsidTr="00414384">
        <w:trPr>
          <w:trHeight w:val="452"/>
        </w:trPr>
        <w:tc>
          <w:tcPr>
            <w:tcW w:w="14552" w:type="dxa"/>
            <w:gridSpan w:val="2"/>
            <w:tcBorders>
              <w:left w:val="single" w:sz="4" w:space="0" w:color="auto"/>
              <w:bottom w:val="single" w:sz="6" w:space="0" w:color="auto"/>
              <w:right w:val="single" w:sz="6" w:space="0" w:color="auto"/>
            </w:tcBorders>
            <w:shd w:val="clear" w:color="auto" w:fill="FFFFFF"/>
          </w:tcPr>
          <w:p w:rsidR="00C77ED4" w:rsidRPr="005A31AD" w:rsidRDefault="00C77ED4" w:rsidP="00C77ED4">
            <w:pPr>
              <w:rPr>
                <w:rFonts w:eastAsia="Times New Roman"/>
                <w:b/>
                <w:sz w:val="24"/>
                <w:szCs w:val="24"/>
              </w:rPr>
            </w:pPr>
            <w:r w:rsidRPr="003402E1">
              <w:rPr>
                <w:rFonts w:eastAsia="Times New Roman"/>
                <w:b/>
                <w:sz w:val="24"/>
                <w:szCs w:val="24"/>
              </w:rPr>
              <w:lastRenderedPageBreak/>
              <w:t>Самостоятельная учебная работа обучающегося над проектом</w:t>
            </w:r>
          </w:p>
        </w:tc>
        <w:tc>
          <w:tcPr>
            <w:tcW w:w="977" w:type="dxa"/>
            <w:tcBorders>
              <w:top w:val="single" w:sz="4" w:space="0" w:color="auto"/>
              <w:left w:val="single" w:sz="6" w:space="0" w:color="auto"/>
              <w:bottom w:val="single" w:sz="6" w:space="0" w:color="auto"/>
              <w:right w:val="single" w:sz="6" w:space="0" w:color="auto"/>
            </w:tcBorders>
            <w:shd w:val="clear" w:color="auto" w:fill="FFFFFF"/>
          </w:tcPr>
          <w:p w:rsidR="00C77ED4" w:rsidRPr="0092644E" w:rsidRDefault="00221690" w:rsidP="00C77ED4">
            <w:pPr>
              <w:jc w:val="center"/>
              <w:rPr>
                <w:sz w:val="24"/>
                <w:szCs w:val="24"/>
              </w:rPr>
            </w:pPr>
            <w:r>
              <w:rPr>
                <w:sz w:val="24"/>
                <w:szCs w:val="24"/>
              </w:rPr>
              <w:t>8</w:t>
            </w:r>
          </w:p>
        </w:tc>
      </w:tr>
      <w:tr w:rsidR="00C77ED4" w:rsidRPr="00C609A1" w:rsidTr="00414384">
        <w:trPr>
          <w:trHeight w:val="416"/>
        </w:trPr>
        <w:tc>
          <w:tcPr>
            <w:tcW w:w="14552" w:type="dxa"/>
            <w:gridSpan w:val="2"/>
            <w:tcBorders>
              <w:left w:val="single" w:sz="4" w:space="0" w:color="auto"/>
              <w:bottom w:val="single" w:sz="6" w:space="0" w:color="auto"/>
              <w:right w:val="single" w:sz="6" w:space="0" w:color="auto"/>
            </w:tcBorders>
            <w:shd w:val="clear" w:color="auto" w:fill="FFFFFF"/>
          </w:tcPr>
          <w:p w:rsidR="00C77ED4" w:rsidRPr="003402E1" w:rsidRDefault="00C77ED4" w:rsidP="00C77ED4">
            <w:pPr>
              <w:rPr>
                <w:rFonts w:eastAsia="Times New Roman"/>
                <w:b/>
                <w:sz w:val="24"/>
                <w:szCs w:val="24"/>
              </w:rPr>
            </w:pPr>
            <w:r w:rsidRPr="003402E1">
              <w:rPr>
                <w:rFonts w:eastAsia="Times New Roman"/>
                <w:b/>
                <w:sz w:val="24"/>
                <w:szCs w:val="24"/>
              </w:rPr>
              <w:t>Защита индивидуального  проекта</w:t>
            </w:r>
          </w:p>
        </w:tc>
        <w:tc>
          <w:tcPr>
            <w:tcW w:w="977" w:type="dxa"/>
            <w:tcBorders>
              <w:top w:val="single" w:sz="4" w:space="0" w:color="auto"/>
              <w:left w:val="single" w:sz="6" w:space="0" w:color="auto"/>
              <w:bottom w:val="single" w:sz="6" w:space="0" w:color="auto"/>
              <w:right w:val="single" w:sz="6" w:space="0" w:color="auto"/>
            </w:tcBorders>
            <w:shd w:val="clear" w:color="auto" w:fill="FFFFFF"/>
          </w:tcPr>
          <w:p w:rsidR="00C77ED4" w:rsidRPr="0092644E" w:rsidRDefault="00C77ED4" w:rsidP="00C77ED4">
            <w:pPr>
              <w:jc w:val="center"/>
              <w:rPr>
                <w:sz w:val="24"/>
                <w:szCs w:val="24"/>
              </w:rPr>
            </w:pPr>
            <w:r>
              <w:rPr>
                <w:sz w:val="24"/>
                <w:szCs w:val="24"/>
              </w:rPr>
              <w:t>2</w:t>
            </w:r>
          </w:p>
        </w:tc>
      </w:tr>
      <w:tr w:rsidR="00C77ED4" w:rsidRPr="00C609A1" w:rsidTr="00414384">
        <w:trPr>
          <w:trHeight w:val="416"/>
        </w:trPr>
        <w:tc>
          <w:tcPr>
            <w:tcW w:w="14552" w:type="dxa"/>
            <w:gridSpan w:val="2"/>
            <w:tcBorders>
              <w:left w:val="single" w:sz="4" w:space="0" w:color="auto"/>
              <w:bottom w:val="single" w:sz="6" w:space="0" w:color="auto"/>
              <w:right w:val="single" w:sz="6" w:space="0" w:color="auto"/>
            </w:tcBorders>
            <w:shd w:val="clear" w:color="auto" w:fill="FFFFFF"/>
          </w:tcPr>
          <w:p w:rsidR="00C77ED4" w:rsidRPr="003402E1" w:rsidRDefault="00C77ED4" w:rsidP="00C77ED4">
            <w:pPr>
              <w:rPr>
                <w:rFonts w:eastAsia="Times New Roman"/>
                <w:b/>
                <w:sz w:val="24"/>
                <w:szCs w:val="24"/>
              </w:rPr>
            </w:pPr>
            <w:r>
              <w:rPr>
                <w:rFonts w:eastAsia="Times New Roman"/>
                <w:b/>
                <w:sz w:val="24"/>
                <w:szCs w:val="24"/>
              </w:rPr>
              <w:t>Промежуточная аттестация в форме экзамена</w:t>
            </w:r>
          </w:p>
        </w:tc>
        <w:tc>
          <w:tcPr>
            <w:tcW w:w="977" w:type="dxa"/>
            <w:tcBorders>
              <w:top w:val="single" w:sz="4" w:space="0" w:color="auto"/>
              <w:left w:val="single" w:sz="6" w:space="0" w:color="auto"/>
              <w:bottom w:val="single" w:sz="6" w:space="0" w:color="auto"/>
              <w:right w:val="single" w:sz="6" w:space="0" w:color="auto"/>
            </w:tcBorders>
            <w:shd w:val="clear" w:color="auto" w:fill="FFFFFF"/>
          </w:tcPr>
          <w:p w:rsidR="00C77ED4" w:rsidRDefault="00C77ED4" w:rsidP="00C77ED4">
            <w:pPr>
              <w:jc w:val="center"/>
              <w:rPr>
                <w:sz w:val="24"/>
                <w:szCs w:val="24"/>
              </w:rPr>
            </w:pPr>
            <w:r>
              <w:rPr>
                <w:sz w:val="24"/>
                <w:szCs w:val="24"/>
              </w:rPr>
              <w:t>14</w:t>
            </w:r>
          </w:p>
        </w:tc>
      </w:tr>
      <w:tr w:rsidR="00C77ED4" w:rsidRPr="00C609A1" w:rsidTr="00414384">
        <w:trPr>
          <w:trHeight w:hRule="exact" w:val="445"/>
        </w:trPr>
        <w:tc>
          <w:tcPr>
            <w:tcW w:w="14552" w:type="dxa"/>
            <w:gridSpan w:val="2"/>
            <w:tcBorders>
              <w:top w:val="single" w:sz="6" w:space="0" w:color="auto"/>
              <w:left w:val="single" w:sz="6" w:space="0" w:color="auto"/>
              <w:bottom w:val="single" w:sz="4" w:space="0" w:color="auto"/>
              <w:right w:val="single" w:sz="6" w:space="0" w:color="auto"/>
            </w:tcBorders>
            <w:shd w:val="clear" w:color="auto" w:fill="FFFFFF"/>
          </w:tcPr>
          <w:p w:rsidR="00C77ED4" w:rsidRPr="008B3F32" w:rsidRDefault="00C77ED4" w:rsidP="00C77ED4">
            <w:pPr>
              <w:rPr>
                <w:sz w:val="24"/>
                <w:szCs w:val="24"/>
              </w:rPr>
            </w:pPr>
            <w:r w:rsidRPr="008B3F32">
              <w:rPr>
                <w:rFonts w:eastAsia="Times New Roman"/>
                <w:sz w:val="24"/>
                <w:szCs w:val="24"/>
              </w:rPr>
              <w:t>Всего:</w:t>
            </w:r>
          </w:p>
        </w:tc>
        <w:tc>
          <w:tcPr>
            <w:tcW w:w="977" w:type="dxa"/>
            <w:tcBorders>
              <w:top w:val="single" w:sz="6" w:space="0" w:color="auto"/>
              <w:left w:val="single" w:sz="6" w:space="0" w:color="auto"/>
              <w:bottom w:val="single" w:sz="4" w:space="0" w:color="auto"/>
              <w:right w:val="single" w:sz="6" w:space="0" w:color="auto"/>
            </w:tcBorders>
            <w:shd w:val="clear" w:color="auto" w:fill="FFFFFF"/>
            <w:vAlign w:val="center"/>
          </w:tcPr>
          <w:p w:rsidR="00C77ED4" w:rsidRPr="0092644E" w:rsidRDefault="00221690" w:rsidP="00C77ED4">
            <w:pPr>
              <w:jc w:val="center"/>
              <w:rPr>
                <w:sz w:val="16"/>
                <w:szCs w:val="16"/>
              </w:rPr>
            </w:pPr>
            <w:r>
              <w:rPr>
                <w:iCs/>
                <w:sz w:val="24"/>
                <w:szCs w:val="16"/>
              </w:rPr>
              <w:t>104</w:t>
            </w:r>
          </w:p>
        </w:tc>
      </w:tr>
    </w:tbl>
    <w:p w:rsidR="00174B8F" w:rsidRPr="00C609A1" w:rsidRDefault="009328EB" w:rsidP="00280774">
      <w:pPr>
        <w:shd w:val="clear" w:color="auto" w:fill="FFFFFF"/>
        <w:spacing w:line="360" w:lineRule="auto"/>
        <w:ind w:left="110" w:right="403" w:firstLine="720"/>
        <w:rPr>
          <w:color w:val="000000"/>
          <w:sz w:val="24"/>
          <w:szCs w:val="24"/>
        </w:rPr>
        <w:sectPr w:rsidR="00174B8F" w:rsidRPr="00C609A1" w:rsidSect="0071271D">
          <w:pgSz w:w="16838" w:h="11899" w:orient="landscape"/>
          <w:pgMar w:top="709" w:right="510" w:bottom="1678" w:left="879" w:header="720" w:footer="720" w:gutter="0"/>
          <w:cols w:space="60"/>
          <w:noEndnote/>
          <w:docGrid w:linePitch="272"/>
        </w:sectPr>
      </w:pPr>
      <w:r>
        <w:rPr>
          <w:rFonts w:eastAsia="Times New Roman"/>
          <w:i/>
          <w:iCs/>
          <w:color w:val="000000"/>
        </w:rPr>
        <w:br w:type="textWrapping" w:clear="all"/>
      </w:r>
      <w:r w:rsidR="00174B8F" w:rsidRPr="00C70E4F">
        <w:rPr>
          <w:rFonts w:eastAsia="Times New Roman"/>
          <w:i/>
          <w:iCs/>
          <w:color w:val="000000"/>
        </w:rPr>
        <w:t xml:space="preserve"> </w:t>
      </w:r>
    </w:p>
    <w:p w:rsidR="00754B3C" w:rsidRDefault="00174B8F" w:rsidP="00B767EA">
      <w:pPr>
        <w:shd w:val="clear" w:color="auto" w:fill="FFFFFF"/>
        <w:spacing w:before="283" w:line="360" w:lineRule="auto"/>
        <w:ind w:left="284" w:right="-553" w:firstLine="283"/>
        <w:jc w:val="both"/>
        <w:rPr>
          <w:rFonts w:eastAsia="Times New Roman"/>
          <w:b/>
          <w:bCs/>
          <w:color w:val="000000"/>
          <w:sz w:val="24"/>
          <w:szCs w:val="24"/>
        </w:rPr>
      </w:pPr>
      <w:r w:rsidRPr="00C609A1">
        <w:rPr>
          <w:b/>
          <w:bCs/>
          <w:color w:val="000000"/>
          <w:sz w:val="24"/>
          <w:szCs w:val="24"/>
        </w:rPr>
        <w:lastRenderedPageBreak/>
        <w:t xml:space="preserve">3. </w:t>
      </w:r>
      <w:r w:rsidRPr="00C609A1">
        <w:rPr>
          <w:rFonts w:eastAsia="Times New Roman"/>
          <w:b/>
          <w:bCs/>
          <w:color w:val="000000"/>
          <w:sz w:val="24"/>
          <w:szCs w:val="24"/>
        </w:rPr>
        <w:t xml:space="preserve">УСЛОВИЯ РЕАЛИЗАЦИИ ПРОГРАММЫ </w:t>
      </w:r>
      <w:r w:rsidR="009C5CEB">
        <w:rPr>
          <w:rFonts w:eastAsia="Times New Roman"/>
          <w:b/>
          <w:bCs/>
          <w:color w:val="000000"/>
          <w:sz w:val="24"/>
          <w:szCs w:val="24"/>
        </w:rPr>
        <w:t>ПРЕДМЕТА</w:t>
      </w:r>
      <w:r w:rsidRPr="00C609A1">
        <w:rPr>
          <w:rFonts w:eastAsia="Times New Roman"/>
          <w:b/>
          <w:bCs/>
          <w:color w:val="000000"/>
          <w:sz w:val="24"/>
          <w:szCs w:val="24"/>
        </w:rPr>
        <w:t xml:space="preserve"> </w:t>
      </w:r>
      <w:r w:rsidR="009C329D">
        <w:rPr>
          <w:rFonts w:eastAsia="Times New Roman"/>
          <w:b/>
          <w:bCs/>
          <w:color w:val="000000"/>
          <w:sz w:val="24"/>
          <w:szCs w:val="24"/>
        </w:rPr>
        <w:t>УПВ.02 «География»</w:t>
      </w:r>
    </w:p>
    <w:p w:rsidR="00174B8F" w:rsidRPr="00C609A1" w:rsidRDefault="00174B8F" w:rsidP="00B767EA">
      <w:pPr>
        <w:shd w:val="clear" w:color="auto" w:fill="FFFFFF"/>
        <w:spacing w:line="360" w:lineRule="auto"/>
        <w:ind w:right="-553" w:firstLine="567"/>
        <w:rPr>
          <w:sz w:val="24"/>
          <w:szCs w:val="24"/>
        </w:rPr>
      </w:pPr>
      <w:r w:rsidRPr="00C609A1">
        <w:rPr>
          <w:rFonts w:eastAsia="Times New Roman"/>
          <w:b/>
          <w:bCs/>
          <w:color w:val="000000"/>
          <w:spacing w:val="-2"/>
          <w:sz w:val="24"/>
          <w:szCs w:val="24"/>
        </w:rPr>
        <w:t>3.1. Требования к минимальному материально-техническому обеспечению</w:t>
      </w:r>
    </w:p>
    <w:p w:rsidR="003D1F74" w:rsidRDefault="00174B8F" w:rsidP="00B767EA">
      <w:pPr>
        <w:shd w:val="clear" w:color="auto" w:fill="FFFFFF"/>
        <w:tabs>
          <w:tab w:val="left" w:leader="underscore" w:pos="1930"/>
          <w:tab w:val="left" w:leader="underscore" w:pos="6312"/>
          <w:tab w:val="left" w:leader="underscore" w:pos="9374"/>
        </w:tabs>
        <w:spacing w:line="360" w:lineRule="auto"/>
        <w:ind w:right="-553" w:firstLine="567"/>
        <w:rPr>
          <w:rFonts w:eastAsia="Times New Roman"/>
          <w:color w:val="000000"/>
          <w:sz w:val="24"/>
          <w:szCs w:val="24"/>
        </w:rPr>
      </w:pPr>
      <w:r w:rsidRPr="00C609A1">
        <w:rPr>
          <w:rFonts w:eastAsia="Times New Roman"/>
          <w:color w:val="000000"/>
          <w:sz w:val="24"/>
          <w:szCs w:val="24"/>
        </w:rPr>
        <w:t xml:space="preserve">Реализация программы </w:t>
      </w:r>
      <w:r w:rsidR="009C5CEB">
        <w:rPr>
          <w:rFonts w:eastAsia="Times New Roman"/>
          <w:color w:val="000000"/>
          <w:sz w:val="24"/>
          <w:szCs w:val="24"/>
        </w:rPr>
        <w:t>предмета</w:t>
      </w:r>
      <w:r w:rsidRPr="00C609A1">
        <w:rPr>
          <w:rFonts w:eastAsia="Times New Roman"/>
          <w:color w:val="000000"/>
          <w:sz w:val="24"/>
          <w:szCs w:val="24"/>
        </w:rPr>
        <w:t xml:space="preserve"> требует наличия учебного кабинета</w:t>
      </w:r>
      <w:r w:rsidR="00015BF8">
        <w:rPr>
          <w:rFonts w:eastAsia="Times New Roman"/>
          <w:color w:val="000000"/>
          <w:sz w:val="24"/>
          <w:szCs w:val="24"/>
        </w:rPr>
        <w:t xml:space="preserve"> </w:t>
      </w:r>
      <w:r w:rsidR="00976915">
        <w:rPr>
          <w:rFonts w:eastAsia="Times New Roman"/>
          <w:color w:val="000000"/>
          <w:sz w:val="24"/>
          <w:szCs w:val="24"/>
        </w:rPr>
        <w:t>«</w:t>
      </w:r>
      <w:r w:rsidR="002F5497">
        <w:rPr>
          <w:rFonts w:eastAsia="Times New Roman"/>
          <w:color w:val="000000"/>
          <w:sz w:val="24"/>
          <w:szCs w:val="24"/>
        </w:rPr>
        <w:t>Географии</w:t>
      </w:r>
      <w:r w:rsidR="00976915">
        <w:rPr>
          <w:rFonts w:eastAsia="Times New Roman"/>
          <w:color w:val="000000"/>
          <w:sz w:val="24"/>
          <w:szCs w:val="24"/>
        </w:rPr>
        <w:t>».</w:t>
      </w:r>
    </w:p>
    <w:p w:rsidR="003D1F74" w:rsidRPr="00015BF8" w:rsidRDefault="00174B8F" w:rsidP="00B767EA">
      <w:pPr>
        <w:widowControl/>
        <w:autoSpaceDE/>
        <w:autoSpaceDN/>
        <w:adjustRightInd/>
        <w:ind w:left="567" w:right="-553"/>
        <w:jc w:val="both"/>
        <w:rPr>
          <w:bCs/>
          <w:sz w:val="28"/>
          <w:szCs w:val="28"/>
        </w:rPr>
      </w:pPr>
      <w:r w:rsidRPr="00015BF8">
        <w:rPr>
          <w:rFonts w:eastAsia="Times New Roman"/>
          <w:color w:val="000000"/>
          <w:spacing w:val="-2"/>
          <w:sz w:val="24"/>
          <w:szCs w:val="24"/>
        </w:rPr>
        <w:t xml:space="preserve">Оборудование учебного кабинета: </w:t>
      </w:r>
    </w:p>
    <w:p w:rsidR="003D1F74" w:rsidRPr="00015BF8" w:rsidRDefault="003D1F74" w:rsidP="0059590D">
      <w:pPr>
        <w:pStyle w:val="a4"/>
        <w:widowControl/>
        <w:numPr>
          <w:ilvl w:val="0"/>
          <w:numId w:val="3"/>
        </w:numPr>
        <w:autoSpaceDE/>
        <w:autoSpaceDN/>
        <w:adjustRightInd/>
        <w:spacing w:line="276" w:lineRule="auto"/>
        <w:ind w:left="1134" w:right="-553"/>
        <w:jc w:val="both"/>
        <w:rPr>
          <w:bCs/>
          <w:sz w:val="24"/>
          <w:szCs w:val="24"/>
        </w:rPr>
      </w:pPr>
      <w:r w:rsidRPr="00015BF8">
        <w:rPr>
          <w:bCs/>
          <w:sz w:val="24"/>
          <w:szCs w:val="24"/>
        </w:rPr>
        <w:t>многофункциональный комплекс преподавателя;</w:t>
      </w:r>
    </w:p>
    <w:p w:rsidR="00015BF8" w:rsidRPr="00015BF8" w:rsidRDefault="00015BF8" w:rsidP="0059590D">
      <w:pPr>
        <w:pStyle w:val="a4"/>
        <w:widowControl/>
        <w:numPr>
          <w:ilvl w:val="0"/>
          <w:numId w:val="3"/>
        </w:numPr>
        <w:autoSpaceDE/>
        <w:autoSpaceDN/>
        <w:adjustRightInd/>
        <w:ind w:left="1134" w:right="-553"/>
        <w:jc w:val="both"/>
        <w:rPr>
          <w:bCs/>
          <w:sz w:val="24"/>
          <w:szCs w:val="24"/>
        </w:rPr>
      </w:pPr>
      <w:r w:rsidRPr="00015BF8">
        <w:rPr>
          <w:bCs/>
          <w:sz w:val="24"/>
          <w:szCs w:val="24"/>
        </w:rPr>
        <w:t>специализированная учебная мебель</w:t>
      </w:r>
      <w:r w:rsidR="00976915">
        <w:rPr>
          <w:bCs/>
          <w:sz w:val="24"/>
          <w:szCs w:val="24"/>
        </w:rPr>
        <w:t>.</w:t>
      </w:r>
    </w:p>
    <w:p w:rsidR="00174B8F" w:rsidRPr="00724F87" w:rsidRDefault="00174B8F" w:rsidP="00B767EA">
      <w:pPr>
        <w:shd w:val="clear" w:color="auto" w:fill="FFFFFF"/>
        <w:tabs>
          <w:tab w:val="left" w:leader="underscore" w:pos="1930"/>
          <w:tab w:val="left" w:leader="underscore" w:pos="6312"/>
          <w:tab w:val="left" w:leader="underscore" w:pos="9374"/>
        </w:tabs>
        <w:spacing w:line="360" w:lineRule="auto"/>
        <w:ind w:right="-553" w:firstLine="567"/>
        <w:rPr>
          <w:sz w:val="24"/>
          <w:szCs w:val="24"/>
        </w:rPr>
      </w:pPr>
    </w:p>
    <w:p w:rsidR="00015BF8" w:rsidRPr="00015BF8" w:rsidRDefault="00174B8F" w:rsidP="00B767EA">
      <w:pPr>
        <w:widowControl/>
        <w:autoSpaceDE/>
        <w:autoSpaceDN/>
        <w:adjustRightInd/>
        <w:ind w:left="567" w:right="-553"/>
        <w:jc w:val="both"/>
        <w:rPr>
          <w:bCs/>
          <w:sz w:val="28"/>
          <w:szCs w:val="28"/>
        </w:rPr>
      </w:pPr>
      <w:r w:rsidRPr="00015BF8">
        <w:rPr>
          <w:rFonts w:eastAsia="Times New Roman"/>
          <w:color w:val="000000"/>
          <w:spacing w:val="-2"/>
          <w:sz w:val="24"/>
          <w:szCs w:val="24"/>
        </w:rPr>
        <w:t xml:space="preserve">Технические средства обучения: </w:t>
      </w:r>
    </w:p>
    <w:p w:rsidR="002F5497" w:rsidRPr="002F5497" w:rsidRDefault="002F5497" w:rsidP="0059590D">
      <w:pPr>
        <w:pStyle w:val="a4"/>
        <w:widowControl/>
        <w:numPr>
          <w:ilvl w:val="0"/>
          <w:numId w:val="3"/>
        </w:numPr>
        <w:autoSpaceDE/>
        <w:autoSpaceDN/>
        <w:adjustRightInd/>
        <w:spacing w:line="276" w:lineRule="auto"/>
        <w:ind w:left="1134" w:right="-553"/>
        <w:jc w:val="both"/>
        <w:rPr>
          <w:bCs/>
          <w:sz w:val="24"/>
          <w:szCs w:val="24"/>
        </w:rPr>
      </w:pPr>
      <w:r w:rsidRPr="002F5497">
        <w:rPr>
          <w:bCs/>
          <w:sz w:val="24"/>
          <w:szCs w:val="24"/>
        </w:rPr>
        <w:t>наглядные пособия (комплекты учебных таблиц, плакатов, настенных географических карт, портретов выдающихся ученых-географов и др.);</w:t>
      </w:r>
    </w:p>
    <w:p w:rsidR="002F5497" w:rsidRPr="002F5497" w:rsidRDefault="002F5497" w:rsidP="0059590D">
      <w:pPr>
        <w:pStyle w:val="a4"/>
        <w:widowControl/>
        <w:numPr>
          <w:ilvl w:val="0"/>
          <w:numId w:val="3"/>
        </w:numPr>
        <w:autoSpaceDE/>
        <w:autoSpaceDN/>
        <w:adjustRightInd/>
        <w:ind w:left="1134" w:right="-553"/>
        <w:jc w:val="both"/>
        <w:rPr>
          <w:bCs/>
          <w:sz w:val="24"/>
          <w:szCs w:val="24"/>
        </w:rPr>
      </w:pPr>
      <w:r w:rsidRPr="002F5497">
        <w:rPr>
          <w:bCs/>
          <w:sz w:val="24"/>
          <w:szCs w:val="24"/>
        </w:rPr>
        <w:t>информационно-коммуникативные средства;</w:t>
      </w:r>
    </w:p>
    <w:p w:rsidR="002F5497" w:rsidRPr="002F5497" w:rsidRDefault="002F5497" w:rsidP="0059590D">
      <w:pPr>
        <w:pStyle w:val="a4"/>
        <w:widowControl/>
        <w:numPr>
          <w:ilvl w:val="0"/>
          <w:numId w:val="3"/>
        </w:numPr>
        <w:autoSpaceDE/>
        <w:autoSpaceDN/>
        <w:adjustRightInd/>
        <w:ind w:left="1134" w:right="-553"/>
        <w:jc w:val="both"/>
        <w:rPr>
          <w:bCs/>
          <w:sz w:val="24"/>
          <w:szCs w:val="24"/>
        </w:rPr>
      </w:pPr>
      <w:r w:rsidRPr="002F5497">
        <w:rPr>
          <w:bCs/>
          <w:sz w:val="24"/>
          <w:szCs w:val="24"/>
        </w:rPr>
        <w:t>экранно-звуковые пособия;</w:t>
      </w:r>
    </w:p>
    <w:p w:rsidR="002F5497" w:rsidRPr="002F5497" w:rsidRDefault="002F5497" w:rsidP="0059590D">
      <w:pPr>
        <w:pStyle w:val="a4"/>
        <w:widowControl/>
        <w:numPr>
          <w:ilvl w:val="0"/>
          <w:numId w:val="3"/>
        </w:numPr>
        <w:autoSpaceDE/>
        <w:autoSpaceDN/>
        <w:adjustRightInd/>
        <w:spacing w:line="276" w:lineRule="auto"/>
        <w:ind w:left="1134" w:right="-553"/>
        <w:jc w:val="both"/>
        <w:rPr>
          <w:bCs/>
          <w:sz w:val="24"/>
          <w:szCs w:val="24"/>
        </w:rPr>
      </w:pPr>
      <w:r w:rsidRPr="002F5497">
        <w:rPr>
          <w:bCs/>
          <w:sz w:val="24"/>
          <w:szCs w:val="24"/>
        </w:rPr>
        <w:t>комплект технической документации, в том числе паспорта на средства обучения, инструкции по их испол</w:t>
      </w:r>
      <w:r w:rsidR="00976915">
        <w:rPr>
          <w:bCs/>
          <w:sz w:val="24"/>
          <w:szCs w:val="24"/>
        </w:rPr>
        <w:t>ьзованию и технике безопасности.</w:t>
      </w:r>
    </w:p>
    <w:p w:rsidR="004C5CB8" w:rsidRPr="00E24748" w:rsidRDefault="004C5CB8" w:rsidP="00B767EA">
      <w:pPr>
        <w:shd w:val="clear" w:color="auto" w:fill="FFFFFF"/>
        <w:tabs>
          <w:tab w:val="left" w:leader="underscore" w:pos="1934"/>
          <w:tab w:val="left" w:leader="underscore" w:pos="6312"/>
          <w:tab w:val="left" w:leader="underscore" w:pos="9374"/>
        </w:tabs>
        <w:spacing w:line="360" w:lineRule="auto"/>
        <w:ind w:left="567" w:right="-553"/>
        <w:jc w:val="both"/>
        <w:rPr>
          <w:sz w:val="24"/>
          <w:szCs w:val="24"/>
        </w:rPr>
      </w:pPr>
      <w:r w:rsidRPr="00E24748">
        <w:rPr>
          <w:b/>
          <w:bCs/>
          <w:color w:val="000000"/>
          <w:sz w:val="24"/>
          <w:szCs w:val="24"/>
        </w:rPr>
        <w:t xml:space="preserve">3.2. </w:t>
      </w:r>
      <w:r w:rsidRPr="00E24748">
        <w:rPr>
          <w:rFonts w:eastAsia="Times New Roman"/>
          <w:b/>
          <w:bCs/>
          <w:color w:val="000000"/>
          <w:sz w:val="24"/>
          <w:szCs w:val="24"/>
        </w:rPr>
        <w:t>Информационное обеспечение обучения</w:t>
      </w:r>
    </w:p>
    <w:p w:rsidR="004C5CB8" w:rsidRPr="004A3025" w:rsidRDefault="004C5CB8" w:rsidP="00B767EA">
      <w:pPr>
        <w:suppressAutoHyphens/>
        <w:spacing w:line="276" w:lineRule="auto"/>
        <w:ind w:left="567" w:right="-553" w:firstLine="567"/>
        <w:jc w:val="both"/>
        <w:rPr>
          <w:sz w:val="24"/>
          <w:szCs w:val="24"/>
        </w:rPr>
      </w:pPr>
      <w:r w:rsidRPr="004A3025">
        <w:rPr>
          <w:bCs/>
          <w:sz w:val="24"/>
          <w:szCs w:val="24"/>
        </w:rPr>
        <w:t>Для реализации программы библиотечный фонд образовательной организации должен иметь п</w:t>
      </w:r>
      <w:r w:rsidRPr="004A3025">
        <w:rPr>
          <w:sz w:val="24"/>
          <w:szCs w:val="24"/>
        </w:rPr>
        <w:t>ечатные и/или электронные образовательные и информационные ресурсы, рекомендуемых для использования в образовательном процессе</w:t>
      </w:r>
      <w:r>
        <w:rPr>
          <w:sz w:val="24"/>
          <w:szCs w:val="24"/>
        </w:rPr>
        <w:t>.</w:t>
      </w:r>
      <w:r w:rsidRPr="004A3025">
        <w:rPr>
          <w:sz w:val="24"/>
          <w:szCs w:val="24"/>
        </w:rPr>
        <w:t xml:space="preserve"> </w:t>
      </w:r>
    </w:p>
    <w:p w:rsidR="004C5CB8" w:rsidRDefault="00015BF8" w:rsidP="00B767EA">
      <w:pPr>
        <w:tabs>
          <w:tab w:val="left" w:pos="871"/>
        </w:tabs>
        <w:spacing w:line="360" w:lineRule="auto"/>
        <w:ind w:left="360" w:right="-553"/>
        <w:contextualSpacing/>
        <w:rPr>
          <w:b/>
          <w:sz w:val="24"/>
          <w:szCs w:val="24"/>
        </w:rPr>
      </w:pPr>
      <w:r>
        <w:rPr>
          <w:sz w:val="24"/>
          <w:szCs w:val="24"/>
        </w:rPr>
        <w:tab/>
      </w:r>
      <w:r w:rsidR="004C5CB8" w:rsidRPr="004A3025">
        <w:rPr>
          <w:b/>
          <w:sz w:val="24"/>
          <w:szCs w:val="24"/>
        </w:rPr>
        <w:t>3.2.1. Печатные издания</w:t>
      </w:r>
    </w:p>
    <w:p w:rsidR="00ED5D7C" w:rsidRDefault="00ED5D7C" w:rsidP="00ED5D7C">
      <w:pPr>
        <w:spacing w:line="360" w:lineRule="auto"/>
        <w:ind w:left="709" w:right="-553"/>
        <w:contextualSpacing/>
        <w:rPr>
          <w:b/>
          <w:sz w:val="24"/>
          <w:szCs w:val="24"/>
        </w:rPr>
      </w:pPr>
      <w:r>
        <w:rPr>
          <w:b/>
          <w:sz w:val="24"/>
          <w:szCs w:val="24"/>
        </w:rPr>
        <w:t>Основные источники:</w:t>
      </w:r>
    </w:p>
    <w:p w:rsidR="00ED5D7C" w:rsidRPr="00CA40F5" w:rsidRDefault="005472AE" w:rsidP="0059590D">
      <w:pPr>
        <w:pStyle w:val="a4"/>
        <w:numPr>
          <w:ilvl w:val="0"/>
          <w:numId w:val="4"/>
        </w:numPr>
        <w:spacing w:line="276" w:lineRule="auto"/>
        <w:ind w:left="1276" w:right="-553"/>
        <w:jc w:val="both"/>
        <w:rPr>
          <w:bCs/>
          <w:sz w:val="24"/>
          <w:szCs w:val="24"/>
        </w:rPr>
      </w:pPr>
      <w:r w:rsidRPr="005472AE">
        <w:rPr>
          <w:bCs/>
          <w:sz w:val="24"/>
          <w:szCs w:val="24"/>
        </w:rPr>
        <w:t xml:space="preserve"> География, 10-11 классы/ </w:t>
      </w:r>
      <w:proofErr w:type="spellStart"/>
      <w:r w:rsidRPr="005472AE">
        <w:rPr>
          <w:bCs/>
          <w:sz w:val="24"/>
          <w:szCs w:val="24"/>
        </w:rPr>
        <w:t>Максаковский</w:t>
      </w:r>
      <w:proofErr w:type="spellEnd"/>
      <w:r w:rsidRPr="005472AE">
        <w:rPr>
          <w:bCs/>
          <w:sz w:val="24"/>
          <w:szCs w:val="24"/>
        </w:rPr>
        <w:t xml:space="preserve"> В.П., Акционерное общество «Издательство «Просвещение»</w:t>
      </w:r>
      <w:r w:rsidR="00ED5D7C" w:rsidRPr="00CA40F5">
        <w:rPr>
          <w:bCs/>
          <w:sz w:val="24"/>
          <w:szCs w:val="24"/>
        </w:rPr>
        <w:t xml:space="preserve">. </w:t>
      </w:r>
      <w:r>
        <w:rPr>
          <w:bCs/>
          <w:sz w:val="24"/>
          <w:szCs w:val="24"/>
        </w:rPr>
        <w:t>2022</w:t>
      </w:r>
    </w:p>
    <w:p w:rsidR="00ED5D7C" w:rsidRPr="00CA40F5" w:rsidRDefault="00ED5D7C" w:rsidP="0059590D">
      <w:pPr>
        <w:pStyle w:val="a4"/>
        <w:numPr>
          <w:ilvl w:val="0"/>
          <w:numId w:val="4"/>
        </w:numPr>
        <w:spacing w:line="276" w:lineRule="auto"/>
        <w:ind w:left="1276" w:right="-553"/>
        <w:jc w:val="both"/>
        <w:rPr>
          <w:bCs/>
          <w:sz w:val="24"/>
          <w:szCs w:val="24"/>
        </w:rPr>
      </w:pPr>
      <w:proofErr w:type="spellStart"/>
      <w:r w:rsidRPr="00CA40F5">
        <w:rPr>
          <w:bCs/>
          <w:sz w:val="24"/>
          <w:szCs w:val="24"/>
        </w:rPr>
        <w:t>Петрусюк</w:t>
      </w:r>
      <w:proofErr w:type="spellEnd"/>
      <w:r w:rsidRPr="00CA40F5">
        <w:rPr>
          <w:bCs/>
          <w:sz w:val="24"/>
          <w:szCs w:val="24"/>
        </w:rPr>
        <w:t xml:space="preserve"> О.А. География: Контрольные задания: учеб. пособие: Рекомендовано ФГАУ «ФИРО». — 2-е изд., стер., ОИЦ «Академия», 2018. </w:t>
      </w:r>
    </w:p>
    <w:p w:rsidR="00ED5D7C" w:rsidRPr="00CA40F5" w:rsidRDefault="00ED5D7C" w:rsidP="0059590D">
      <w:pPr>
        <w:pStyle w:val="a4"/>
        <w:numPr>
          <w:ilvl w:val="0"/>
          <w:numId w:val="4"/>
        </w:numPr>
        <w:spacing w:line="276" w:lineRule="auto"/>
        <w:ind w:left="1276" w:right="-553"/>
        <w:jc w:val="both"/>
        <w:rPr>
          <w:bCs/>
          <w:sz w:val="24"/>
          <w:szCs w:val="24"/>
        </w:rPr>
      </w:pPr>
      <w:r w:rsidRPr="00CA40F5">
        <w:rPr>
          <w:bCs/>
          <w:sz w:val="24"/>
          <w:szCs w:val="24"/>
        </w:rPr>
        <w:t xml:space="preserve"> </w:t>
      </w:r>
      <w:proofErr w:type="spellStart"/>
      <w:r w:rsidRPr="00CA40F5">
        <w:rPr>
          <w:bCs/>
          <w:sz w:val="24"/>
          <w:szCs w:val="24"/>
        </w:rPr>
        <w:t>Петрусюк</w:t>
      </w:r>
      <w:proofErr w:type="spellEnd"/>
      <w:r w:rsidRPr="00CA40F5">
        <w:rPr>
          <w:bCs/>
          <w:sz w:val="24"/>
          <w:szCs w:val="24"/>
        </w:rPr>
        <w:t xml:space="preserve"> О.А., Баранчиков Е.В. География: Практикум: учеб. пособие: Рекомендовано ФГАУ «ФИРО». — 2-е изд., стер., - М., ОИЦ «Академия», 2018. </w:t>
      </w:r>
    </w:p>
    <w:p w:rsidR="00ED5D7C" w:rsidRPr="008F024F" w:rsidRDefault="00ED5D7C" w:rsidP="0059590D">
      <w:pPr>
        <w:pStyle w:val="a4"/>
        <w:numPr>
          <w:ilvl w:val="0"/>
          <w:numId w:val="4"/>
        </w:numPr>
        <w:spacing w:line="276" w:lineRule="auto"/>
        <w:ind w:left="1276" w:right="-553"/>
        <w:jc w:val="both"/>
        <w:rPr>
          <w:bCs/>
          <w:sz w:val="24"/>
          <w:szCs w:val="24"/>
        </w:rPr>
      </w:pPr>
      <w:proofErr w:type="spellStart"/>
      <w:r w:rsidRPr="00CA40F5">
        <w:rPr>
          <w:bCs/>
          <w:sz w:val="24"/>
          <w:szCs w:val="24"/>
        </w:rPr>
        <w:t>Петрусюк</w:t>
      </w:r>
      <w:proofErr w:type="spellEnd"/>
      <w:r w:rsidRPr="00CA40F5">
        <w:rPr>
          <w:bCs/>
          <w:sz w:val="24"/>
          <w:szCs w:val="24"/>
        </w:rPr>
        <w:t xml:space="preserve"> О.А.  География:  Дидактические  материалы:  учеб.  пособие: </w:t>
      </w:r>
      <w:r w:rsidRPr="008F024F">
        <w:rPr>
          <w:bCs/>
          <w:sz w:val="24"/>
          <w:szCs w:val="24"/>
        </w:rPr>
        <w:t xml:space="preserve">Рекомендовано ФГУ «ФИРО». — 1-е изд., электронный формат., - М., ОИЦ «Академия», 2017. </w:t>
      </w:r>
    </w:p>
    <w:p w:rsidR="00ED5D7C" w:rsidRPr="008F024F" w:rsidRDefault="00ED5D7C" w:rsidP="0059590D">
      <w:pPr>
        <w:pStyle w:val="a4"/>
        <w:numPr>
          <w:ilvl w:val="0"/>
          <w:numId w:val="4"/>
        </w:numPr>
        <w:spacing w:line="276" w:lineRule="auto"/>
        <w:ind w:left="1276" w:right="-553"/>
        <w:jc w:val="both"/>
        <w:rPr>
          <w:bCs/>
          <w:sz w:val="24"/>
          <w:szCs w:val="24"/>
        </w:rPr>
      </w:pPr>
      <w:proofErr w:type="spellStart"/>
      <w:r w:rsidRPr="00CA40F5">
        <w:rPr>
          <w:bCs/>
          <w:sz w:val="24"/>
          <w:szCs w:val="24"/>
        </w:rPr>
        <w:t>Петрусюк</w:t>
      </w:r>
      <w:proofErr w:type="spellEnd"/>
      <w:r w:rsidRPr="00CA40F5">
        <w:rPr>
          <w:bCs/>
          <w:sz w:val="24"/>
          <w:szCs w:val="24"/>
        </w:rPr>
        <w:t xml:space="preserve"> О.А..  География  для  профессий  и  специальностей  социально-</w:t>
      </w:r>
      <w:r w:rsidRPr="008F024F">
        <w:rPr>
          <w:bCs/>
          <w:sz w:val="24"/>
          <w:szCs w:val="24"/>
        </w:rPr>
        <w:t>экономического профиля: Методическ</w:t>
      </w:r>
      <w:r>
        <w:rPr>
          <w:bCs/>
          <w:sz w:val="24"/>
          <w:szCs w:val="24"/>
        </w:rPr>
        <w:t xml:space="preserve">ие рекомендации: учеб. пособие: </w:t>
      </w:r>
      <w:r w:rsidRPr="008F024F">
        <w:rPr>
          <w:bCs/>
          <w:sz w:val="24"/>
          <w:szCs w:val="24"/>
        </w:rPr>
        <w:t xml:space="preserve">Рекомендовано ФГУ «ФИРО». — 2-е изд., </w:t>
      </w:r>
      <w:proofErr w:type="spellStart"/>
      <w:r w:rsidRPr="008F024F">
        <w:rPr>
          <w:bCs/>
          <w:sz w:val="24"/>
          <w:szCs w:val="24"/>
        </w:rPr>
        <w:t>перераб</w:t>
      </w:r>
      <w:proofErr w:type="spellEnd"/>
      <w:r w:rsidRPr="008F024F">
        <w:rPr>
          <w:bCs/>
          <w:sz w:val="24"/>
          <w:szCs w:val="24"/>
        </w:rPr>
        <w:t xml:space="preserve">. и доп. УМК , - М., ОИЦ «Академия» </w:t>
      </w:r>
    </w:p>
    <w:p w:rsidR="00ED5D7C" w:rsidRDefault="00ED5D7C" w:rsidP="0059590D">
      <w:pPr>
        <w:pStyle w:val="a4"/>
        <w:numPr>
          <w:ilvl w:val="0"/>
          <w:numId w:val="4"/>
        </w:numPr>
        <w:spacing w:line="276" w:lineRule="auto"/>
        <w:ind w:left="1276" w:right="-553"/>
        <w:jc w:val="both"/>
        <w:rPr>
          <w:bCs/>
          <w:sz w:val="24"/>
          <w:szCs w:val="24"/>
        </w:rPr>
      </w:pPr>
      <w:r w:rsidRPr="00CA40F5">
        <w:rPr>
          <w:bCs/>
          <w:sz w:val="24"/>
          <w:szCs w:val="24"/>
        </w:rPr>
        <w:t xml:space="preserve">Гладкий  Ю.  Н.,  Николина  В.  В.  География  (базовый  и  углубленный  уровни). </w:t>
      </w:r>
      <w:r w:rsidRPr="008F024F">
        <w:rPr>
          <w:bCs/>
          <w:sz w:val="24"/>
          <w:szCs w:val="24"/>
        </w:rPr>
        <w:t xml:space="preserve">10 класс. — М., Издательство "Просвещение", 2019. </w:t>
      </w:r>
    </w:p>
    <w:p w:rsidR="00ED5D7C" w:rsidRDefault="00ED5D7C" w:rsidP="0059590D">
      <w:pPr>
        <w:pStyle w:val="a4"/>
        <w:numPr>
          <w:ilvl w:val="0"/>
          <w:numId w:val="4"/>
        </w:numPr>
        <w:spacing w:line="276" w:lineRule="auto"/>
        <w:ind w:left="1276" w:right="-553"/>
        <w:jc w:val="both"/>
        <w:rPr>
          <w:bCs/>
          <w:sz w:val="24"/>
          <w:szCs w:val="24"/>
        </w:rPr>
      </w:pPr>
      <w:r w:rsidRPr="008F024F">
        <w:rPr>
          <w:bCs/>
          <w:sz w:val="24"/>
          <w:szCs w:val="24"/>
        </w:rPr>
        <w:t xml:space="preserve">Гладкий  Ю.  Н.,  Николина  В.  В.  География  (базовый  и  углубленный  уровни). 11 класс. — М., Издательство "Просвещение", 2019. </w:t>
      </w:r>
    </w:p>
    <w:p w:rsidR="00ED5D7C" w:rsidRDefault="00ED5D7C" w:rsidP="0059590D">
      <w:pPr>
        <w:pStyle w:val="a4"/>
        <w:numPr>
          <w:ilvl w:val="0"/>
          <w:numId w:val="4"/>
        </w:numPr>
        <w:spacing w:line="276" w:lineRule="auto"/>
        <w:ind w:left="1276" w:right="-553"/>
        <w:jc w:val="both"/>
        <w:rPr>
          <w:bCs/>
          <w:sz w:val="24"/>
          <w:szCs w:val="24"/>
        </w:rPr>
      </w:pPr>
      <w:r w:rsidRPr="008F024F">
        <w:rPr>
          <w:bCs/>
          <w:sz w:val="24"/>
          <w:szCs w:val="24"/>
        </w:rPr>
        <w:t xml:space="preserve">Кузнецов А. П., Ким Э. В. География (базовый уровень). 10—11 классы. — М., Дрофа, 2019. </w:t>
      </w:r>
    </w:p>
    <w:p w:rsidR="00ED5D7C" w:rsidRDefault="00ED5D7C" w:rsidP="0059590D">
      <w:pPr>
        <w:pStyle w:val="a4"/>
        <w:numPr>
          <w:ilvl w:val="0"/>
          <w:numId w:val="4"/>
        </w:numPr>
        <w:spacing w:line="276" w:lineRule="auto"/>
        <w:ind w:left="1276" w:right="-553"/>
        <w:jc w:val="both"/>
        <w:rPr>
          <w:bCs/>
          <w:sz w:val="24"/>
          <w:szCs w:val="24"/>
        </w:rPr>
      </w:pPr>
      <w:r w:rsidRPr="008F024F">
        <w:rPr>
          <w:bCs/>
          <w:sz w:val="24"/>
          <w:szCs w:val="24"/>
        </w:rPr>
        <w:t xml:space="preserve">Холина В. Н. География (углубленный уровень). 10 класс. — М., Дрофа, 2019. </w:t>
      </w:r>
    </w:p>
    <w:p w:rsidR="004C5CB8" w:rsidRPr="00ED5D7C" w:rsidRDefault="00ED5D7C" w:rsidP="0059590D">
      <w:pPr>
        <w:pStyle w:val="a4"/>
        <w:numPr>
          <w:ilvl w:val="0"/>
          <w:numId w:val="4"/>
        </w:numPr>
        <w:spacing w:line="276" w:lineRule="auto"/>
        <w:ind w:left="1276" w:right="-553"/>
        <w:jc w:val="both"/>
        <w:rPr>
          <w:bCs/>
          <w:sz w:val="24"/>
          <w:szCs w:val="24"/>
        </w:rPr>
      </w:pPr>
      <w:r w:rsidRPr="00ED5D7C">
        <w:rPr>
          <w:bCs/>
          <w:sz w:val="24"/>
          <w:szCs w:val="24"/>
        </w:rPr>
        <w:t xml:space="preserve">Холина В. Н. География (углубленный уровень). 11 класс. — М., Дрофа, 2019. </w:t>
      </w:r>
      <w:r w:rsidRPr="00ED5D7C">
        <w:rPr>
          <w:bCs/>
          <w:sz w:val="24"/>
          <w:szCs w:val="24"/>
        </w:rPr>
        <w:cr/>
      </w:r>
      <w:r w:rsidR="008C69D7" w:rsidRPr="00ED5D7C">
        <w:rPr>
          <w:bCs/>
          <w:sz w:val="24"/>
          <w:szCs w:val="24"/>
        </w:rPr>
        <w:t>Энциклопедия стран мира / гл. ред. Н.А. Симония. — М., 2004.</w:t>
      </w:r>
    </w:p>
    <w:p w:rsidR="005472AE" w:rsidRDefault="005472AE" w:rsidP="00B767EA">
      <w:pPr>
        <w:shd w:val="clear" w:color="auto" w:fill="FFFFFF"/>
        <w:spacing w:before="245" w:line="360" w:lineRule="auto"/>
        <w:ind w:right="-553"/>
        <w:jc w:val="both"/>
        <w:rPr>
          <w:b/>
          <w:bCs/>
          <w:color w:val="000000"/>
          <w:sz w:val="24"/>
          <w:szCs w:val="24"/>
        </w:rPr>
      </w:pPr>
    </w:p>
    <w:p w:rsidR="00174B8F" w:rsidRPr="00C609A1" w:rsidRDefault="00174B8F" w:rsidP="00B767EA">
      <w:pPr>
        <w:shd w:val="clear" w:color="auto" w:fill="FFFFFF"/>
        <w:spacing w:before="245" w:line="360" w:lineRule="auto"/>
        <w:ind w:right="-553"/>
        <w:jc w:val="both"/>
        <w:rPr>
          <w:sz w:val="24"/>
          <w:szCs w:val="24"/>
        </w:rPr>
      </w:pPr>
      <w:r w:rsidRPr="00C609A1">
        <w:rPr>
          <w:b/>
          <w:bCs/>
          <w:color w:val="000000"/>
          <w:sz w:val="24"/>
          <w:szCs w:val="24"/>
        </w:rPr>
        <w:lastRenderedPageBreak/>
        <w:t>4.</w:t>
      </w:r>
      <w:r w:rsidRPr="00C609A1">
        <w:rPr>
          <w:rFonts w:eastAsia="Times New Roman"/>
          <w:b/>
          <w:bCs/>
          <w:color w:val="000000"/>
          <w:sz w:val="24"/>
          <w:szCs w:val="24"/>
        </w:rPr>
        <w:t>КОНТРОЛЬ И ОЦЕНКА РЕЗУЛЬТАТОВ ОСВОЕНИЯ</w:t>
      </w:r>
      <w:r w:rsidR="00A103CB">
        <w:rPr>
          <w:rFonts w:eastAsia="Times New Roman"/>
          <w:b/>
          <w:bCs/>
          <w:color w:val="000000"/>
          <w:sz w:val="24"/>
          <w:szCs w:val="24"/>
        </w:rPr>
        <w:t xml:space="preserve"> </w:t>
      </w:r>
      <w:r w:rsidR="009C5CEB">
        <w:rPr>
          <w:rFonts w:eastAsia="Times New Roman"/>
          <w:b/>
          <w:bCs/>
          <w:color w:val="000000"/>
          <w:sz w:val="24"/>
          <w:szCs w:val="24"/>
        </w:rPr>
        <w:t>ПРЕДМЕТА</w:t>
      </w:r>
      <w:r w:rsidR="00976915">
        <w:rPr>
          <w:rFonts w:eastAsia="Times New Roman"/>
          <w:b/>
          <w:bCs/>
          <w:color w:val="000000"/>
          <w:sz w:val="24"/>
          <w:szCs w:val="24"/>
        </w:rPr>
        <w:t xml:space="preserve"> </w:t>
      </w:r>
      <w:r w:rsidR="009C329D">
        <w:rPr>
          <w:rFonts w:eastAsia="Times New Roman"/>
          <w:b/>
          <w:bCs/>
          <w:color w:val="000000"/>
          <w:sz w:val="24"/>
          <w:szCs w:val="24"/>
        </w:rPr>
        <w:t xml:space="preserve">УПВ.02 </w:t>
      </w:r>
      <w:r w:rsidR="00976915">
        <w:rPr>
          <w:rFonts w:eastAsia="Times New Roman"/>
          <w:b/>
          <w:bCs/>
          <w:color w:val="000000"/>
          <w:sz w:val="24"/>
          <w:szCs w:val="24"/>
        </w:rPr>
        <w:t>«География»</w:t>
      </w:r>
    </w:p>
    <w:p w:rsidR="00174B8F" w:rsidRDefault="00174B8F" w:rsidP="00B767EA">
      <w:pPr>
        <w:shd w:val="clear" w:color="auto" w:fill="FFFFFF"/>
        <w:spacing w:before="278" w:line="276" w:lineRule="auto"/>
        <w:ind w:left="110" w:right="-553" w:firstLine="917"/>
        <w:jc w:val="both"/>
        <w:rPr>
          <w:rFonts w:eastAsia="Times New Roman"/>
          <w:color w:val="000000"/>
          <w:sz w:val="24"/>
          <w:szCs w:val="24"/>
        </w:rPr>
      </w:pPr>
      <w:r w:rsidRPr="00C609A1">
        <w:rPr>
          <w:rFonts w:eastAsia="Times New Roman"/>
          <w:color w:val="000000"/>
          <w:sz w:val="24"/>
          <w:szCs w:val="24"/>
        </w:rPr>
        <w:t xml:space="preserve">Контроль и оценка результатов освоения </w:t>
      </w:r>
      <w:r w:rsidR="009C5CEB">
        <w:rPr>
          <w:rFonts w:eastAsia="Times New Roman"/>
          <w:color w:val="000000"/>
          <w:sz w:val="24"/>
          <w:szCs w:val="24"/>
        </w:rPr>
        <w:t>предмета</w:t>
      </w:r>
      <w:r w:rsidRPr="00C609A1">
        <w:rPr>
          <w:rFonts w:eastAsia="Times New Roman"/>
          <w:color w:val="000000"/>
          <w:sz w:val="24"/>
          <w:szCs w:val="24"/>
        </w:rPr>
        <w:t xml:space="preserve"> осуществляется преподавателем в процессе проведения практических занятий и лабораторных работ, тестирования, а также выполнения студентами индивидуальных заданий, проектов, исследований.</w:t>
      </w:r>
    </w:p>
    <w:tbl>
      <w:tblPr>
        <w:tblW w:w="988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409"/>
        <w:gridCol w:w="4547"/>
        <w:gridCol w:w="2933"/>
      </w:tblGrid>
      <w:tr w:rsidR="008B72D7" w:rsidRPr="00B91587" w:rsidTr="00976915">
        <w:trPr>
          <w:tblHeader/>
        </w:trPr>
        <w:tc>
          <w:tcPr>
            <w:tcW w:w="2409" w:type="dxa"/>
            <w:tcBorders>
              <w:top w:val="single" w:sz="4" w:space="0" w:color="000000"/>
              <w:left w:val="single" w:sz="4" w:space="0" w:color="000000"/>
              <w:bottom w:val="single" w:sz="4" w:space="0" w:color="000000"/>
              <w:right w:val="single" w:sz="4" w:space="0" w:color="000000"/>
            </w:tcBorders>
          </w:tcPr>
          <w:p w:rsidR="008B72D7" w:rsidRPr="00B91587" w:rsidRDefault="008B72D7" w:rsidP="00976915">
            <w:pPr>
              <w:jc w:val="center"/>
            </w:pPr>
            <w:r w:rsidRPr="00C609A1">
              <w:rPr>
                <w:rFonts w:eastAsia="Times New Roman"/>
                <w:b/>
                <w:bCs/>
                <w:color w:val="000000"/>
                <w:sz w:val="24"/>
                <w:szCs w:val="24"/>
              </w:rPr>
              <w:t>Результаты обучения</w:t>
            </w:r>
          </w:p>
        </w:tc>
        <w:tc>
          <w:tcPr>
            <w:tcW w:w="4547" w:type="dxa"/>
            <w:tcBorders>
              <w:top w:val="single" w:sz="4" w:space="0" w:color="000000"/>
              <w:left w:val="single" w:sz="4" w:space="0" w:color="000000"/>
              <w:bottom w:val="single" w:sz="4" w:space="0" w:color="000000"/>
              <w:right w:val="single" w:sz="4" w:space="0" w:color="000000"/>
            </w:tcBorders>
            <w:hideMark/>
          </w:tcPr>
          <w:p w:rsidR="008B72D7" w:rsidRPr="00B91587" w:rsidRDefault="008B72D7" w:rsidP="00976915">
            <w:pPr>
              <w:jc w:val="center"/>
            </w:pPr>
            <w:r w:rsidRPr="00C609A1">
              <w:rPr>
                <w:rFonts w:eastAsia="Times New Roman"/>
                <w:b/>
                <w:bCs/>
                <w:color w:val="000000"/>
                <w:spacing w:val="-2"/>
                <w:sz w:val="24"/>
                <w:szCs w:val="24"/>
              </w:rPr>
              <w:t xml:space="preserve">Основные показатели оценки </w:t>
            </w:r>
            <w:r w:rsidRPr="00C609A1">
              <w:rPr>
                <w:rFonts w:eastAsia="Times New Roman"/>
                <w:b/>
                <w:bCs/>
                <w:color w:val="000000"/>
                <w:sz w:val="24"/>
                <w:szCs w:val="24"/>
              </w:rPr>
              <w:t>результата</w:t>
            </w:r>
          </w:p>
        </w:tc>
        <w:tc>
          <w:tcPr>
            <w:tcW w:w="2933" w:type="dxa"/>
            <w:tcBorders>
              <w:top w:val="single" w:sz="4" w:space="0" w:color="000000"/>
              <w:left w:val="single" w:sz="4" w:space="0" w:color="000000"/>
              <w:bottom w:val="single" w:sz="4" w:space="0" w:color="000000"/>
              <w:right w:val="single" w:sz="4" w:space="0" w:color="000000"/>
            </w:tcBorders>
          </w:tcPr>
          <w:p w:rsidR="008B72D7" w:rsidRPr="00B91587" w:rsidRDefault="008B72D7" w:rsidP="00976915">
            <w:pPr>
              <w:jc w:val="center"/>
              <w:rPr>
                <w:b/>
              </w:rPr>
            </w:pPr>
            <w:r w:rsidRPr="00C609A1">
              <w:rPr>
                <w:rFonts w:eastAsia="Times New Roman"/>
                <w:b/>
                <w:bCs/>
                <w:color w:val="000000"/>
                <w:spacing w:val="-2"/>
                <w:sz w:val="24"/>
                <w:szCs w:val="24"/>
              </w:rPr>
              <w:t xml:space="preserve">Формы и методы контроля и </w:t>
            </w:r>
            <w:r w:rsidRPr="00C609A1">
              <w:rPr>
                <w:rFonts w:eastAsia="Times New Roman"/>
                <w:b/>
                <w:bCs/>
                <w:color w:val="000000"/>
                <w:sz w:val="24"/>
                <w:szCs w:val="24"/>
              </w:rPr>
              <w:t>оценки</w:t>
            </w:r>
          </w:p>
        </w:tc>
      </w:tr>
      <w:tr w:rsidR="008B72D7" w:rsidRPr="00B91587" w:rsidTr="00976915">
        <w:tc>
          <w:tcPr>
            <w:tcW w:w="2409" w:type="dxa"/>
            <w:tcBorders>
              <w:top w:val="single" w:sz="4" w:space="0" w:color="000000"/>
              <w:left w:val="single" w:sz="4" w:space="0" w:color="000000"/>
              <w:bottom w:val="single" w:sz="4" w:space="0" w:color="000000"/>
              <w:right w:val="single" w:sz="4" w:space="0" w:color="000000"/>
            </w:tcBorders>
          </w:tcPr>
          <w:p w:rsidR="008B72D7" w:rsidRPr="00B91587" w:rsidRDefault="008B72D7" w:rsidP="008B72D7">
            <w:pPr>
              <w:jc w:val="both"/>
              <w:rPr>
                <w:bCs/>
              </w:rPr>
            </w:pPr>
            <w:r w:rsidRPr="00B91587">
              <w:rPr>
                <w:bCs/>
                <w:sz w:val="22"/>
                <w:szCs w:val="22"/>
              </w:rPr>
              <w:t xml:space="preserve">Предметные </w:t>
            </w:r>
          </w:p>
          <w:p w:rsidR="008B72D7" w:rsidRPr="00B91587" w:rsidRDefault="008B72D7" w:rsidP="008B72D7">
            <w:pPr>
              <w:jc w:val="both"/>
            </w:pPr>
          </w:p>
        </w:tc>
        <w:tc>
          <w:tcPr>
            <w:tcW w:w="4547" w:type="dxa"/>
            <w:tcBorders>
              <w:top w:val="single" w:sz="4" w:space="0" w:color="000000"/>
              <w:left w:val="single" w:sz="4" w:space="0" w:color="000000"/>
              <w:bottom w:val="single" w:sz="4" w:space="0" w:color="000000"/>
              <w:right w:val="single" w:sz="4" w:space="0" w:color="000000"/>
            </w:tcBorders>
            <w:hideMark/>
          </w:tcPr>
          <w:p w:rsidR="008C69D7" w:rsidRPr="008C69D7" w:rsidRDefault="008C69D7" w:rsidP="008C69D7">
            <w:pPr>
              <w:jc w:val="both"/>
              <w:rPr>
                <w:bCs/>
                <w:sz w:val="22"/>
                <w:szCs w:val="22"/>
              </w:rPr>
            </w:pPr>
            <w:r w:rsidRPr="008C69D7">
              <w:rPr>
                <w:bCs/>
                <w:sz w:val="22"/>
                <w:szCs w:val="22"/>
              </w:rPr>
              <w:t></w:t>
            </w:r>
            <w:r w:rsidRPr="008C69D7">
              <w:rPr>
                <w:bCs/>
                <w:sz w:val="22"/>
                <w:szCs w:val="22"/>
              </w:rPr>
              <w:tab/>
              <w:t>владение представлениями о современной географической науке, ее участии в решении важнейших проблем человечества;</w:t>
            </w:r>
          </w:p>
          <w:p w:rsidR="008C69D7" w:rsidRPr="008C69D7" w:rsidRDefault="008C69D7" w:rsidP="008C69D7">
            <w:pPr>
              <w:jc w:val="both"/>
              <w:rPr>
                <w:bCs/>
                <w:sz w:val="22"/>
                <w:szCs w:val="22"/>
              </w:rPr>
            </w:pPr>
            <w:r w:rsidRPr="008C69D7">
              <w:rPr>
                <w:bCs/>
                <w:sz w:val="22"/>
                <w:szCs w:val="22"/>
              </w:rPr>
              <w:t></w:t>
            </w:r>
            <w:r w:rsidRPr="008C69D7">
              <w:rPr>
                <w:bCs/>
                <w:sz w:val="22"/>
                <w:szCs w:val="22"/>
              </w:rPr>
              <w:tab/>
              <w:t>владение географическим мышлением для определения географических аспектов природных, социально-экономических и экологических процессов и проблем;</w:t>
            </w:r>
          </w:p>
          <w:p w:rsidR="008C69D7" w:rsidRPr="008C69D7" w:rsidRDefault="008C69D7" w:rsidP="008C69D7">
            <w:pPr>
              <w:jc w:val="both"/>
              <w:rPr>
                <w:bCs/>
                <w:sz w:val="22"/>
                <w:szCs w:val="22"/>
              </w:rPr>
            </w:pPr>
            <w:r w:rsidRPr="008C69D7">
              <w:rPr>
                <w:bCs/>
                <w:sz w:val="22"/>
                <w:szCs w:val="22"/>
              </w:rPr>
              <w:t></w:t>
            </w:r>
            <w:r w:rsidRPr="008C69D7">
              <w:rPr>
                <w:bCs/>
                <w:sz w:val="22"/>
                <w:szCs w:val="22"/>
              </w:rPr>
              <w:tab/>
            </w:r>
            <w:proofErr w:type="spellStart"/>
            <w:r w:rsidRPr="008C69D7">
              <w:rPr>
                <w:bCs/>
                <w:sz w:val="22"/>
                <w:szCs w:val="22"/>
              </w:rPr>
              <w:t>сформированность</w:t>
            </w:r>
            <w:proofErr w:type="spellEnd"/>
            <w:r w:rsidRPr="008C69D7">
              <w:rPr>
                <w:bCs/>
                <w:sz w:val="22"/>
                <w:szCs w:val="22"/>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динамике и территориальных особенностях процессов, протекающих в географическом пространстве;</w:t>
            </w:r>
          </w:p>
          <w:p w:rsidR="008C69D7" w:rsidRPr="008C69D7" w:rsidRDefault="008C69D7" w:rsidP="008C69D7">
            <w:pPr>
              <w:jc w:val="both"/>
              <w:rPr>
                <w:bCs/>
                <w:sz w:val="22"/>
                <w:szCs w:val="22"/>
              </w:rPr>
            </w:pPr>
            <w:r w:rsidRPr="008C69D7">
              <w:rPr>
                <w:bCs/>
                <w:sz w:val="22"/>
                <w:szCs w:val="22"/>
              </w:rPr>
              <w:t></w:t>
            </w:r>
            <w:r w:rsidRPr="008C69D7">
              <w:rPr>
                <w:bCs/>
                <w:sz w:val="22"/>
                <w:szCs w:val="22"/>
              </w:rPr>
              <w:tab/>
              <w:t>владение умениями проведения наблюдений за отдельными географическими объектами, процессами и явлениями, их изменениями в результате природных и антропогенных воздействий;</w:t>
            </w:r>
          </w:p>
          <w:p w:rsidR="008C69D7" w:rsidRPr="008C69D7" w:rsidRDefault="008C69D7" w:rsidP="008C69D7">
            <w:pPr>
              <w:jc w:val="both"/>
              <w:rPr>
                <w:bCs/>
                <w:sz w:val="22"/>
                <w:szCs w:val="22"/>
              </w:rPr>
            </w:pPr>
            <w:r w:rsidRPr="008C69D7">
              <w:rPr>
                <w:bCs/>
                <w:sz w:val="22"/>
                <w:szCs w:val="22"/>
              </w:rPr>
              <w:t></w:t>
            </w:r>
            <w:r w:rsidRPr="008C69D7">
              <w:rPr>
                <w:bCs/>
                <w:sz w:val="22"/>
                <w:szCs w:val="22"/>
              </w:rPr>
              <w:tab/>
              <w:t>владение умениями использовать карты разного содержания для выявления закономерностей и тенденций, получения нового географического знания о природных социально-экономических и экологических процессах и явлениях;</w:t>
            </w:r>
          </w:p>
          <w:p w:rsidR="008C69D7" w:rsidRPr="008C69D7" w:rsidRDefault="008C69D7" w:rsidP="008C69D7">
            <w:pPr>
              <w:jc w:val="both"/>
              <w:rPr>
                <w:bCs/>
                <w:sz w:val="22"/>
                <w:szCs w:val="22"/>
              </w:rPr>
            </w:pPr>
            <w:r w:rsidRPr="008C69D7">
              <w:rPr>
                <w:bCs/>
                <w:sz w:val="22"/>
                <w:szCs w:val="22"/>
              </w:rPr>
              <w:t></w:t>
            </w:r>
            <w:r w:rsidRPr="008C69D7">
              <w:rPr>
                <w:bCs/>
                <w:sz w:val="22"/>
                <w:szCs w:val="22"/>
              </w:rPr>
              <w:tab/>
              <w:t>владение умениями географического анализа и интерпретации разнообразной информации;</w:t>
            </w:r>
          </w:p>
          <w:p w:rsidR="008C69D7" w:rsidRPr="008C69D7" w:rsidRDefault="008C69D7" w:rsidP="008C69D7">
            <w:pPr>
              <w:jc w:val="both"/>
              <w:rPr>
                <w:bCs/>
                <w:sz w:val="22"/>
                <w:szCs w:val="22"/>
              </w:rPr>
            </w:pPr>
            <w:r w:rsidRPr="008C69D7">
              <w:rPr>
                <w:bCs/>
                <w:sz w:val="22"/>
                <w:szCs w:val="22"/>
              </w:rPr>
              <w:t></w:t>
            </w:r>
            <w:r w:rsidRPr="008C69D7">
              <w:rPr>
                <w:bCs/>
                <w:sz w:val="22"/>
                <w:szCs w:val="22"/>
              </w:rPr>
              <w:tab/>
              <w:t>владение умениями применять географические знания для объяснения и оценки разнообразных явлений и процессов, самостоятельного оценивания уровня безопасности окружающей среды, адаптации к изменению ее условий;</w:t>
            </w:r>
          </w:p>
          <w:p w:rsidR="008B72D7" w:rsidRPr="00B91587" w:rsidRDefault="008C69D7" w:rsidP="008C69D7">
            <w:pPr>
              <w:jc w:val="both"/>
              <w:rPr>
                <w:bCs/>
              </w:rPr>
            </w:pPr>
            <w:r w:rsidRPr="008C69D7">
              <w:rPr>
                <w:bCs/>
                <w:sz w:val="22"/>
                <w:szCs w:val="22"/>
              </w:rPr>
              <w:t></w:t>
            </w:r>
            <w:r w:rsidRPr="008C69D7">
              <w:rPr>
                <w:bCs/>
                <w:sz w:val="22"/>
                <w:szCs w:val="22"/>
              </w:rPr>
              <w:tab/>
            </w:r>
            <w:proofErr w:type="spellStart"/>
            <w:r w:rsidRPr="008C69D7">
              <w:rPr>
                <w:bCs/>
                <w:sz w:val="22"/>
                <w:szCs w:val="22"/>
              </w:rPr>
              <w:t>сформированность</w:t>
            </w:r>
            <w:proofErr w:type="spellEnd"/>
            <w:r w:rsidRPr="008C69D7">
              <w:rPr>
                <w:bCs/>
                <w:sz w:val="22"/>
                <w:szCs w:val="22"/>
              </w:rPr>
              <w:t xml:space="preserve"> представлений и знаний об основных проблемах взаимодействия природы и общества, о природных и социально-экономических аспектах экологических проблем.</w:t>
            </w:r>
          </w:p>
        </w:tc>
        <w:tc>
          <w:tcPr>
            <w:tcW w:w="2933" w:type="dxa"/>
            <w:tcBorders>
              <w:top w:val="single" w:sz="4" w:space="0" w:color="000000"/>
              <w:left w:val="single" w:sz="4" w:space="0" w:color="000000"/>
              <w:bottom w:val="single" w:sz="4" w:space="0" w:color="000000"/>
              <w:right w:val="single" w:sz="4" w:space="0" w:color="000000"/>
            </w:tcBorders>
          </w:tcPr>
          <w:p w:rsidR="008C69D7" w:rsidRPr="00976915" w:rsidRDefault="008C69D7" w:rsidP="008C69D7">
            <w:pPr>
              <w:pStyle w:val="a4"/>
              <w:ind w:left="142"/>
              <w:rPr>
                <w:sz w:val="22"/>
                <w:szCs w:val="22"/>
              </w:rPr>
            </w:pPr>
            <w:r w:rsidRPr="00976915">
              <w:rPr>
                <w:sz w:val="22"/>
                <w:szCs w:val="22"/>
              </w:rPr>
              <w:t xml:space="preserve">Собеседование </w:t>
            </w:r>
          </w:p>
          <w:p w:rsidR="008C69D7" w:rsidRPr="00976915" w:rsidRDefault="008C69D7" w:rsidP="008C69D7">
            <w:pPr>
              <w:pStyle w:val="a4"/>
              <w:ind w:left="142"/>
              <w:rPr>
                <w:sz w:val="22"/>
                <w:szCs w:val="22"/>
              </w:rPr>
            </w:pPr>
            <w:r w:rsidRPr="00976915">
              <w:rPr>
                <w:sz w:val="22"/>
                <w:szCs w:val="22"/>
              </w:rPr>
              <w:t>Тест</w:t>
            </w:r>
          </w:p>
          <w:p w:rsidR="008C69D7" w:rsidRPr="00976915" w:rsidRDefault="008C69D7" w:rsidP="008C69D7">
            <w:pPr>
              <w:pStyle w:val="a4"/>
              <w:ind w:left="142"/>
              <w:rPr>
                <w:sz w:val="22"/>
                <w:szCs w:val="22"/>
              </w:rPr>
            </w:pPr>
            <w:r w:rsidRPr="00976915">
              <w:rPr>
                <w:rStyle w:val="FontStyle22"/>
                <w:b w:val="0"/>
                <w:bCs w:val="0"/>
              </w:rPr>
              <w:t xml:space="preserve">Контрольная работа </w:t>
            </w:r>
            <w:r w:rsidRPr="00976915">
              <w:rPr>
                <w:sz w:val="22"/>
                <w:szCs w:val="22"/>
              </w:rPr>
              <w:t xml:space="preserve">Практическая работа </w:t>
            </w:r>
          </w:p>
          <w:p w:rsidR="008C69D7" w:rsidRPr="00976915" w:rsidRDefault="008C69D7" w:rsidP="008C69D7">
            <w:pPr>
              <w:pStyle w:val="a4"/>
              <w:ind w:left="142"/>
              <w:rPr>
                <w:rStyle w:val="FontStyle22"/>
                <w:b w:val="0"/>
                <w:bCs w:val="0"/>
              </w:rPr>
            </w:pPr>
            <w:r w:rsidRPr="00976915">
              <w:rPr>
                <w:rStyle w:val="FontStyle22"/>
                <w:b w:val="0"/>
                <w:bCs w:val="0"/>
              </w:rPr>
              <w:t xml:space="preserve">Зачет </w:t>
            </w:r>
          </w:p>
          <w:p w:rsidR="008B72D7" w:rsidRPr="00B91587" w:rsidRDefault="008B72D7" w:rsidP="008B72D7">
            <w:pPr>
              <w:jc w:val="both"/>
            </w:pPr>
          </w:p>
        </w:tc>
      </w:tr>
    </w:tbl>
    <w:p w:rsidR="008B72D7" w:rsidRDefault="008B72D7" w:rsidP="00C609A1">
      <w:pPr>
        <w:shd w:val="clear" w:color="auto" w:fill="FFFFFF"/>
        <w:spacing w:before="278" w:line="360" w:lineRule="auto"/>
        <w:ind w:left="110" w:firstLine="917"/>
        <w:jc w:val="both"/>
        <w:rPr>
          <w:rFonts w:eastAsia="Times New Roman"/>
          <w:color w:val="000000"/>
          <w:sz w:val="24"/>
          <w:szCs w:val="24"/>
        </w:rPr>
      </w:pPr>
    </w:p>
    <w:p w:rsidR="00FD62ED" w:rsidRPr="00C712D2" w:rsidRDefault="00FD62ED" w:rsidP="00FD62ED">
      <w:pPr>
        <w:ind w:firstLine="708"/>
        <w:jc w:val="both"/>
        <w:rPr>
          <w:bCs/>
          <w:sz w:val="24"/>
          <w:szCs w:val="24"/>
        </w:rPr>
      </w:pPr>
      <w:r w:rsidRPr="00C712D2">
        <w:rPr>
          <w:sz w:val="24"/>
          <w:szCs w:val="24"/>
        </w:rPr>
        <w:t>Контроль и оценка</w:t>
      </w:r>
      <w:r w:rsidRPr="00C712D2">
        <w:rPr>
          <w:bCs/>
          <w:sz w:val="24"/>
          <w:szCs w:val="24"/>
        </w:rPr>
        <w:t xml:space="preserve"> результатов освоения обучающимися </w:t>
      </w:r>
      <w:r w:rsidR="00A40040">
        <w:rPr>
          <w:sz w:val="24"/>
          <w:szCs w:val="24"/>
        </w:rPr>
        <w:t xml:space="preserve">учебного предмета </w:t>
      </w:r>
      <w:r w:rsidRPr="00C712D2">
        <w:rPr>
          <w:bCs/>
          <w:sz w:val="24"/>
          <w:szCs w:val="24"/>
        </w:rPr>
        <w:t>в части достижения личностных результатов:</w:t>
      </w:r>
    </w:p>
    <w:p w:rsidR="00FD62ED" w:rsidRDefault="00FD62ED" w:rsidP="00FD62ED">
      <w:pPr>
        <w:ind w:left="-1134" w:right="-426"/>
        <w:jc w:val="center"/>
        <w:rPr>
          <w:b/>
          <w:bCs/>
          <w:sz w:val="24"/>
          <w:szCs w:val="24"/>
        </w:rPr>
      </w:pPr>
    </w:p>
    <w:p w:rsidR="00FD62ED" w:rsidRDefault="00FD62ED" w:rsidP="00FD62ED">
      <w:pPr>
        <w:ind w:left="-1134" w:right="-426"/>
        <w:jc w:val="center"/>
        <w:rPr>
          <w:b/>
          <w:bCs/>
          <w:sz w:val="24"/>
          <w:szCs w:val="24"/>
        </w:rPr>
      </w:pPr>
    </w:p>
    <w:tbl>
      <w:tblPr>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4820"/>
        <w:gridCol w:w="3511"/>
      </w:tblGrid>
      <w:tr w:rsidR="00FD62ED" w:rsidRPr="00A6101A" w:rsidTr="000975B9">
        <w:tc>
          <w:tcPr>
            <w:tcW w:w="584" w:type="pct"/>
            <w:vAlign w:val="center"/>
          </w:tcPr>
          <w:p w:rsidR="00FD62ED" w:rsidRPr="00A6101A" w:rsidRDefault="00FD62ED" w:rsidP="000975B9">
            <w:pPr>
              <w:jc w:val="center"/>
              <w:rPr>
                <w:b/>
                <w:bCs/>
                <w:i/>
                <w:sz w:val="24"/>
                <w:szCs w:val="24"/>
              </w:rPr>
            </w:pPr>
            <w:r w:rsidRPr="00A6101A">
              <w:rPr>
                <w:b/>
                <w:bCs/>
                <w:i/>
                <w:sz w:val="24"/>
                <w:szCs w:val="24"/>
              </w:rPr>
              <w:t>Код ЛР</w:t>
            </w:r>
          </w:p>
        </w:tc>
        <w:tc>
          <w:tcPr>
            <w:tcW w:w="2555" w:type="pct"/>
            <w:vAlign w:val="center"/>
          </w:tcPr>
          <w:p w:rsidR="00FD62ED" w:rsidRPr="00A6101A" w:rsidRDefault="00FD62ED" w:rsidP="000975B9">
            <w:pPr>
              <w:jc w:val="center"/>
              <w:rPr>
                <w:b/>
                <w:bCs/>
                <w:i/>
                <w:sz w:val="24"/>
                <w:szCs w:val="24"/>
              </w:rPr>
            </w:pPr>
            <w:r w:rsidRPr="00A6101A">
              <w:rPr>
                <w:b/>
                <w:bCs/>
                <w:i/>
                <w:sz w:val="24"/>
                <w:szCs w:val="24"/>
              </w:rPr>
              <w:t>Критерии оценки</w:t>
            </w:r>
          </w:p>
        </w:tc>
        <w:tc>
          <w:tcPr>
            <w:tcW w:w="1861" w:type="pct"/>
            <w:vAlign w:val="center"/>
          </w:tcPr>
          <w:p w:rsidR="00FD62ED" w:rsidRPr="00A6101A" w:rsidRDefault="00FD62ED" w:rsidP="000975B9">
            <w:pPr>
              <w:jc w:val="center"/>
              <w:rPr>
                <w:b/>
                <w:bCs/>
                <w:i/>
                <w:sz w:val="24"/>
                <w:szCs w:val="24"/>
              </w:rPr>
            </w:pPr>
            <w:r w:rsidRPr="00A6101A">
              <w:rPr>
                <w:b/>
                <w:bCs/>
                <w:i/>
                <w:sz w:val="24"/>
                <w:szCs w:val="24"/>
              </w:rPr>
              <w:t>Формы и методы оценки</w:t>
            </w:r>
          </w:p>
        </w:tc>
      </w:tr>
      <w:tr w:rsidR="00FD62ED" w:rsidRPr="00A6101A" w:rsidTr="000975B9">
        <w:trPr>
          <w:trHeight w:val="280"/>
        </w:trPr>
        <w:tc>
          <w:tcPr>
            <w:tcW w:w="584" w:type="pct"/>
          </w:tcPr>
          <w:p w:rsidR="00FD62ED" w:rsidRPr="00A6101A" w:rsidRDefault="00FD62ED" w:rsidP="000975B9">
            <w:pPr>
              <w:widowControl/>
              <w:autoSpaceDE/>
              <w:autoSpaceDN/>
              <w:adjustRightInd/>
              <w:jc w:val="both"/>
              <w:rPr>
                <w:sz w:val="24"/>
                <w:szCs w:val="24"/>
              </w:rPr>
            </w:pPr>
            <w:r w:rsidRPr="00A6101A">
              <w:rPr>
                <w:sz w:val="24"/>
                <w:szCs w:val="24"/>
              </w:rPr>
              <w:lastRenderedPageBreak/>
              <w:t>ЛР 1</w:t>
            </w:r>
          </w:p>
        </w:tc>
        <w:tc>
          <w:tcPr>
            <w:tcW w:w="2555" w:type="pct"/>
            <w:vMerge w:val="restart"/>
          </w:tcPr>
          <w:p w:rsidR="00FD62ED" w:rsidRPr="00A6101A" w:rsidRDefault="00FD62ED" w:rsidP="000975B9">
            <w:pPr>
              <w:rPr>
                <w:sz w:val="24"/>
                <w:szCs w:val="24"/>
              </w:rPr>
            </w:pPr>
            <w:r w:rsidRPr="00A6101A">
              <w:rPr>
                <w:bCs/>
                <w:sz w:val="24"/>
                <w:szCs w:val="24"/>
              </w:rPr>
              <w:t xml:space="preserve">Проявление дисциплинированности, умения организовать свою деятельность, взаимодействия с преподавателем, </w:t>
            </w:r>
            <w:proofErr w:type="spellStart"/>
            <w:r w:rsidRPr="00A6101A">
              <w:rPr>
                <w:bCs/>
                <w:sz w:val="24"/>
                <w:szCs w:val="24"/>
              </w:rPr>
              <w:t>одногруппниками</w:t>
            </w:r>
            <w:proofErr w:type="spellEnd"/>
          </w:p>
        </w:tc>
        <w:tc>
          <w:tcPr>
            <w:tcW w:w="1861" w:type="pct"/>
            <w:vMerge w:val="restart"/>
          </w:tcPr>
          <w:p w:rsidR="00FD62ED" w:rsidRPr="00A6101A" w:rsidRDefault="00FD62ED" w:rsidP="000975B9">
            <w:pPr>
              <w:rPr>
                <w:sz w:val="24"/>
                <w:szCs w:val="24"/>
              </w:rPr>
            </w:pPr>
          </w:p>
          <w:p w:rsidR="00FD62ED" w:rsidRPr="00A6101A" w:rsidRDefault="00FD62ED" w:rsidP="000975B9">
            <w:pPr>
              <w:rPr>
                <w:sz w:val="24"/>
                <w:szCs w:val="24"/>
              </w:rPr>
            </w:pPr>
            <w:r w:rsidRPr="00A6101A">
              <w:rPr>
                <w:sz w:val="24"/>
                <w:szCs w:val="24"/>
              </w:rPr>
              <w:t>Собеседование.</w:t>
            </w:r>
          </w:p>
          <w:p w:rsidR="00FD62ED" w:rsidRPr="00A6101A" w:rsidRDefault="00FD62ED" w:rsidP="000975B9">
            <w:pPr>
              <w:rPr>
                <w:sz w:val="24"/>
                <w:szCs w:val="24"/>
              </w:rPr>
            </w:pPr>
            <w:r w:rsidRPr="00A6101A">
              <w:rPr>
                <w:sz w:val="24"/>
                <w:szCs w:val="24"/>
              </w:rPr>
              <w:t>Работа на лекционных занятиях, комбинированных уроках.</w:t>
            </w:r>
          </w:p>
          <w:p w:rsidR="00FD62ED" w:rsidRPr="00A6101A" w:rsidRDefault="00FD62ED" w:rsidP="000975B9">
            <w:pPr>
              <w:rPr>
                <w:sz w:val="24"/>
                <w:szCs w:val="24"/>
              </w:rPr>
            </w:pPr>
            <w:r w:rsidRPr="00A6101A">
              <w:rPr>
                <w:sz w:val="24"/>
                <w:szCs w:val="24"/>
              </w:rPr>
              <w:t>Работа на лабораторно-практических занятиях, выполнение контрольных, самостоятельных, тестовых работ.</w:t>
            </w:r>
          </w:p>
          <w:p w:rsidR="00FD62ED" w:rsidRPr="00A6101A" w:rsidRDefault="00FD62ED" w:rsidP="000975B9">
            <w:pPr>
              <w:rPr>
                <w:sz w:val="24"/>
                <w:szCs w:val="24"/>
              </w:rPr>
            </w:pPr>
            <w:r w:rsidRPr="00A6101A">
              <w:rPr>
                <w:sz w:val="24"/>
                <w:szCs w:val="24"/>
              </w:rPr>
              <w:t>Работа над индивидуальными проектами.</w:t>
            </w:r>
          </w:p>
          <w:p w:rsidR="00FD62ED" w:rsidRPr="00A6101A" w:rsidRDefault="00FD62ED" w:rsidP="000975B9">
            <w:pPr>
              <w:rPr>
                <w:sz w:val="24"/>
                <w:szCs w:val="24"/>
              </w:rPr>
            </w:pPr>
            <w:r w:rsidRPr="00A6101A">
              <w:rPr>
                <w:sz w:val="24"/>
                <w:szCs w:val="24"/>
              </w:rPr>
              <w:t>Участие во внеаудиторных/конкурсных мероприятиях (олимпиады, конкурсы, викторины, чемпионаты и пр.)</w:t>
            </w:r>
          </w:p>
          <w:p w:rsidR="00FD62ED" w:rsidRPr="00A6101A" w:rsidRDefault="00FD62ED" w:rsidP="000975B9">
            <w:pPr>
              <w:rPr>
                <w:sz w:val="24"/>
                <w:szCs w:val="24"/>
              </w:rPr>
            </w:pPr>
            <w:r w:rsidRPr="00A6101A">
              <w:rPr>
                <w:sz w:val="24"/>
                <w:szCs w:val="24"/>
              </w:rPr>
              <w:t>Выполнение учебной/производственной практики</w:t>
            </w:r>
          </w:p>
          <w:p w:rsidR="00FD62ED" w:rsidRPr="00A6101A" w:rsidRDefault="00FD62ED" w:rsidP="000975B9">
            <w:pPr>
              <w:rPr>
                <w:sz w:val="24"/>
                <w:szCs w:val="24"/>
              </w:rPr>
            </w:pPr>
          </w:p>
        </w:tc>
      </w:tr>
      <w:tr w:rsidR="00FD62ED" w:rsidRPr="00A6101A" w:rsidTr="000975B9">
        <w:trPr>
          <w:trHeight w:val="280"/>
        </w:trPr>
        <w:tc>
          <w:tcPr>
            <w:tcW w:w="584" w:type="pct"/>
          </w:tcPr>
          <w:p w:rsidR="00FD62ED" w:rsidRPr="00A6101A" w:rsidRDefault="00FD62ED" w:rsidP="000975B9">
            <w:r w:rsidRPr="00A6101A">
              <w:rPr>
                <w:sz w:val="24"/>
                <w:szCs w:val="24"/>
              </w:rPr>
              <w:t>ЛР 2</w:t>
            </w:r>
          </w:p>
        </w:tc>
        <w:tc>
          <w:tcPr>
            <w:tcW w:w="2555" w:type="pct"/>
            <w:vMerge/>
          </w:tcPr>
          <w:p w:rsidR="00FD62ED" w:rsidRPr="00A6101A" w:rsidRDefault="00FD62ED" w:rsidP="000975B9">
            <w:pPr>
              <w:rPr>
                <w:sz w:val="24"/>
                <w:szCs w:val="24"/>
              </w:rPr>
            </w:pPr>
          </w:p>
        </w:tc>
        <w:tc>
          <w:tcPr>
            <w:tcW w:w="1861" w:type="pct"/>
            <w:vMerge/>
          </w:tcPr>
          <w:p w:rsidR="00FD62ED" w:rsidRPr="00A6101A" w:rsidRDefault="00FD62ED" w:rsidP="000975B9">
            <w:pPr>
              <w:rPr>
                <w:sz w:val="24"/>
                <w:szCs w:val="24"/>
              </w:rPr>
            </w:pPr>
          </w:p>
        </w:tc>
      </w:tr>
      <w:tr w:rsidR="00FD62ED" w:rsidRPr="00A6101A" w:rsidTr="000975B9">
        <w:trPr>
          <w:trHeight w:val="280"/>
        </w:trPr>
        <w:tc>
          <w:tcPr>
            <w:tcW w:w="584" w:type="pct"/>
          </w:tcPr>
          <w:p w:rsidR="00FD62ED" w:rsidRPr="00A6101A" w:rsidRDefault="00FD62ED" w:rsidP="000975B9">
            <w:r w:rsidRPr="00A6101A">
              <w:rPr>
                <w:sz w:val="24"/>
                <w:szCs w:val="24"/>
              </w:rPr>
              <w:t>ЛР 3</w:t>
            </w:r>
          </w:p>
        </w:tc>
        <w:tc>
          <w:tcPr>
            <w:tcW w:w="2555" w:type="pct"/>
            <w:vMerge w:val="restart"/>
          </w:tcPr>
          <w:p w:rsidR="00FD62ED" w:rsidRPr="00A6101A" w:rsidRDefault="00FD62ED" w:rsidP="000975B9">
            <w:pPr>
              <w:rPr>
                <w:bCs/>
                <w:sz w:val="24"/>
                <w:szCs w:val="24"/>
              </w:rPr>
            </w:pPr>
            <w:r w:rsidRPr="00A6101A">
              <w:rPr>
                <w:bCs/>
                <w:sz w:val="24"/>
                <w:szCs w:val="24"/>
              </w:rPr>
              <w:t>Проявление дисциплинированности,  ответственности, умения организовать свою работу и работу в группе с соблюдением правил и норм ОТ и ТБ.</w:t>
            </w:r>
          </w:p>
          <w:p w:rsidR="00FD62ED" w:rsidRPr="00A6101A" w:rsidRDefault="00FD62ED" w:rsidP="000975B9">
            <w:pPr>
              <w:rPr>
                <w:sz w:val="24"/>
                <w:szCs w:val="24"/>
              </w:rPr>
            </w:pPr>
            <w:r w:rsidRPr="00A6101A">
              <w:rPr>
                <w:bCs/>
                <w:sz w:val="24"/>
                <w:szCs w:val="24"/>
              </w:rPr>
              <w:t>Демонстрация примеров своего ответственного гражданского поведения, проявления добросердечности.</w:t>
            </w:r>
          </w:p>
        </w:tc>
        <w:tc>
          <w:tcPr>
            <w:tcW w:w="1861" w:type="pct"/>
            <w:vMerge/>
          </w:tcPr>
          <w:p w:rsidR="00FD62ED" w:rsidRPr="00A6101A" w:rsidRDefault="00FD62ED" w:rsidP="000975B9">
            <w:pPr>
              <w:rPr>
                <w:sz w:val="24"/>
                <w:szCs w:val="24"/>
              </w:rPr>
            </w:pPr>
          </w:p>
        </w:tc>
      </w:tr>
      <w:tr w:rsidR="00FD62ED" w:rsidRPr="00A6101A" w:rsidTr="000975B9">
        <w:trPr>
          <w:trHeight w:val="280"/>
        </w:trPr>
        <w:tc>
          <w:tcPr>
            <w:tcW w:w="584" w:type="pct"/>
          </w:tcPr>
          <w:p w:rsidR="00FD62ED" w:rsidRPr="00A6101A" w:rsidRDefault="00FD62ED" w:rsidP="000975B9">
            <w:r w:rsidRPr="00A6101A">
              <w:rPr>
                <w:sz w:val="24"/>
                <w:szCs w:val="24"/>
              </w:rPr>
              <w:t>ЛР 4</w:t>
            </w:r>
          </w:p>
        </w:tc>
        <w:tc>
          <w:tcPr>
            <w:tcW w:w="2555" w:type="pct"/>
            <w:vMerge/>
          </w:tcPr>
          <w:p w:rsidR="00FD62ED" w:rsidRPr="00A6101A" w:rsidRDefault="00FD62ED" w:rsidP="000975B9">
            <w:pPr>
              <w:rPr>
                <w:sz w:val="24"/>
                <w:szCs w:val="24"/>
              </w:rPr>
            </w:pPr>
          </w:p>
        </w:tc>
        <w:tc>
          <w:tcPr>
            <w:tcW w:w="1861" w:type="pct"/>
            <w:vMerge/>
          </w:tcPr>
          <w:p w:rsidR="00FD62ED" w:rsidRPr="00A6101A" w:rsidRDefault="00FD62ED" w:rsidP="000975B9">
            <w:pPr>
              <w:rPr>
                <w:sz w:val="24"/>
                <w:szCs w:val="24"/>
              </w:rPr>
            </w:pPr>
          </w:p>
        </w:tc>
      </w:tr>
      <w:tr w:rsidR="00FD62ED" w:rsidRPr="00A6101A" w:rsidTr="000975B9">
        <w:trPr>
          <w:trHeight w:val="280"/>
        </w:trPr>
        <w:tc>
          <w:tcPr>
            <w:tcW w:w="584" w:type="pct"/>
          </w:tcPr>
          <w:p w:rsidR="00FD62ED" w:rsidRPr="00A6101A" w:rsidRDefault="00FD62ED" w:rsidP="000975B9">
            <w:r w:rsidRPr="00A6101A">
              <w:rPr>
                <w:sz w:val="24"/>
                <w:szCs w:val="24"/>
              </w:rPr>
              <w:t>ЛР 5</w:t>
            </w:r>
          </w:p>
        </w:tc>
        <w:tc>
          <w:tcPr>
            <w:tcW w:w="2555" w:type="pct"/>
            <w:vMerge/>
          </w:tcPr>
          <w:p w:rsidR="00FD62ED" w:rsidRPr="00A6101A" w:rsidRDefault="00FD62ED" w:rsidP="000975B9">
            <w:pPr>
              <w:rPr>
                <w:sz w:val="24"/>
                <w:szCs w:val="24"/>
              </w:rPr>
            </w:pPr>
          </w:p>
        </w:tc>
        <w:tc>
          <w:tcPr>
            <w:tcW w:w="1861" w:type="pct"/>
            <w:vMerge/>
          </w:tcPr>
          <w:p w:rsidR="00FD62ED" w:rsidRPr="00A6101A" w:rsidRDefault="00FD62ED" w:rsidP="000975B9">
            <w:pPr>
              <w:rPr>
                <w:sz w:val="24"/>
                <w:szCs w:val="24"/>
              </w:rPr>
            </w:pPr>
          </w:p>
        </w:tc>
      </w:tr>
      <w:tr w:rsidR="00FD62ED" w:rsidRPr="00A6101A" w:rsidTr="000975B9">
        <w:trPr>
          <w:trHeight w:val="280"/>
        </w:trPr>
        <w:tc>
          <w:tcPr>
            <w:tcW w:w="584" w:type="pct"/>
          </w:tcPr>
          <w:p w:rsidR="00FD62ED" w:rsidRPr="00A6101A" w:rsidRDefault="00FD62ED" w:rsidP="000975B9">
            <w:r w:rsidRPr="00A6101A">
              <w:rPr>
                <w:sz w:val="24"/>
                <w:szCs w:val="24"/>
              </w:rPr>
              <w:t>ЛР 6</w:t>
            </w:r>
          </w:p>
        </w:tc>
        <w:tc>
          <w:tcPr>
            <w:tcW w:w="2555" w:type="pct"/>
            <w:vMerge/>
          </w:tcPr>
          <w:p w:rsidR="00FD62ED" w:rsidRPr="00A6101A" w:rsidRDefault="00FD62ED" w:rsidP="000975B9">
            <w:pPr>
              <w:rPr>
                <w:sz w:val="24"/>
                <w:szCs w:val="24"/>
              </w:rPr>
            </w:pPr>
          </w:p>
        </w:tc>
        <w:tc>
          <w:tcPr>
            <w:tcW w:w="1861" w:type="pct"/>
            <w:vMerge/>
          </w:tcPr>
          <w:p w:rsidR="00FD62ED" w:rsidRPr="00A6101A" w:rsidRDefault="00FD62ED" w:rsidP="000975B9">
            <w:pPr>
              <w:rPr>
                <w:sz w:val="24"/>
                <w:szCs w:val="24"/>
              </w:rPr>
            </w:pPr>
          </w:p>
        </w:tc>
      </w:tr>
      <w:tr w:rsidR="00FD62ED" w:rsidRPr="00A6101A" w:rsidTr="000975B9">
        <w:trPr>
          <w:trHeight w:val="280"/>
        </w:trPr>
        <w:tc>
          <w:tcPr>
            <w:tcW w:w="584" w:type="pct"/>
          </w:tcPr>
          <w:p w:rsidR="00FD62ED" w:rsidRPr="00A6101A" w:rsidRDefault="00FD62ED" w:rsidP="000975B9">
            <w:r w:rsidRPr="00A6101A">
              <w:rPr>
                <w:sz w:val="24"/>
                <w:szCs w:val="24"/>
              </w:rPr>
              <w:t>ЛР 7</w:t>
            </w:r>
          </w:p>
        </w:tc>
        <w:tc>
          <w:tcPr>
            <w:tcW w:w="2555" w:type="pct"/>
            <w:vMerge/>
          </w:tcPr>
          <w:p w:rsidR="00FD62ED" w:rsidRPr="00A6101A" w:rsidRDefault="00FD62ED" w:rsidP="000975B9">
            <w:pPr>
              <w:rPr>
                <w:sz w:val="24"/>
                <w:szCs w:val="24"/>
              </w:rPr>
            </w:pPr>
          </w:p>
        </w:tc>
        <w:tc>
          <w:tcPr>
            <w:tcW w:w="1861" w:type="pct"/>
            <w:vMerge/>
          </w:tcPr>
          <w:p w:rsidR="00FD62ED" w:rsidRPr="00A6101A" w:rsidRDefault="00FD62ED" w:rsidP="000975B9">
            <w:pPr>
              <w:rPr>
                <w:sz w:val="24"/>
                <w:szCs w:val="24"/>
              </w:rPr>
            </w:pPr>
          </w:p>
        </w:tc>
      </w:tr>
      <w:tr w:rsidR="00FD62ED" w:rsidRPr="00A6101A" w:rsidTr="000975B9">
        <w:trPr>
          <w:trHeight w:val="280"/>
        </w:trPr>
        <w:tc>
          <w:tcPr>
            <w:tcW w:w="584" w:type="pct"/>
          </w:tcPr>
          <w:p w:rsidR="00FD62ED" w:rsidRPr="00A6101A" w:rsidRDefault="00FD62ED" w:rsidP="000975B9">
            <w:r w:rsidRPr="00A6101A">
              <w:rPr>
                <w:sz w:val="24"/>
                <w:szCs w:val="24"/>
              </w:rPr>
              <w:t>ЛР 8</w:t>
            </w:r>
          </w:p>
        </w:tc>
        <w:tc>
          <w:tcPr>
            <w:tcW w:w="2555" w:type="pct"/>
            <w:vMerge/>
          </w:tcPr>
          <w:p w:rsidR="00FD62ED" w:rsidRPr="00A6101A" w:rsidRDefault="00FD62ED" w:rsidP="000975B9">
            <w:pPr>
              <w:rPr>
                <w:sz w:val="24"/>
                <w:szCs w:val="24"/>
              </w:rPr>
            </w:pPr>
          </w:p>
        </w:tc>
        <w:tc>
          <w:tcPr>
            <w:tcW w:w="1861" w:type="pct"/>
            <w:vMerge/>
          </w:tcPr>
          <w:p w:rsidR="00FD62ED" w:rsidRPr="00A6101A" w:rsidRDefault="00FD62ED" w:rsidP="000975B9">
            <w:pPr>
              <w:rPr>
                <w:sz w:val="24"/>
                <w:szCs w:val="24"/>
              </w:rPr>
            </w:pPr>
          </w:p>
        </w:tc>
      </w:tr>
      <w:tr w:rsidR="00FD62ED" w:rsidRPr="00A6101A" w:rsidTr="000975B9">
        <w:trPr>
          <w:trHeight w:val="280"/>
        </w:trPr>
        <w:tc>
          <w:tcPr>
            <w:tcW w:w="584" w:type="pct"/>
          </w:tcPr>
          <w:p w:rsidR="00FD62ED" w:rsidRPr="00A6101A" w:rsidRDefault="00FD62ED" w:rsidP="000975B9">
            <w:r w:rsidRPr="00A6101A">
              <w:rPr>
                <w:sz w:val="24"/>
                <w:szCs w:val="24"/>
              </w:rPr>
              <w:t>ЛР 9</w:t>
            </w:r>
          </w:p>
        </w:tc>
        <w:tc>
          <w:tcPr>
            <w:tcW w:w="2555" w:type="pct"/>
            <w:vMerge w:val="restart"/>
          </w:tcPr>
          <w:p w:rsidR="00FD62ED" w:rsidRPr="00A6101A" w:rsidRDefault="00FD62ED" w:rsidP="000975B9">
            <w:pPr>
              <w:rPr>
                <w:sz w:val="24"/>
                <w:szCs w:val="24"/>
              </w:rPr>
            </w:pPr>
            <w:r w:rsidRPr="00A6101A">
              <w:rPr>
                <w:bCs/>
                <w:sz w:val="24"/>
                <w:szCs w:val="24"/>
              </w:rPr>
              <w:t>Проявление дисциплинированности,  ответственности, самостоятельности, умения доносить информацию до аудитории, участвовать в дискуссии, отстаивать свою точку зрения, анализировать и обобщать информацию</w:t>
            </w:r>
          </w:p>
        </w:tc>
        <w:tc>
          <w:tcPr>
            <w:tcW w:w="1861" w:type="pct"/>
            <w:vMerge/>
          </w:tcPr>
          <w:p w:rsidR="00FD62ED" w:rsidRPr="00A6101A" w:rsidRDefault="00FD62ED" w:rsidP="000975B9">
            <w:pPr>
              <w:rPr>
                <w:sz w:val="24"/>
                <w:szCs w:val="24"/>
              </w:rPr>
            </w:pPr>
          </w:p>
        </w:tc>
      </w:tr>
      <w:tr w:rsidR="00FD62ED" w:rsidRPr="00A6101A" w:rsidTr="000975B9">
        <w:trPr>
          <w:trHeight w:val="280"/>
        </w:trPr>
        <w:tc>
          <w:tcPr>
            <w:tcW w:w="584" w:type="pct"/>
          </w:tcPr>
          <w:p w:rsidR="00FD62ED" w:rsidRPr="00A6101A" w:rsidRDefault="00FD62ED" w:rsidP="000975B9">
            <w:r w:rsidRPr="00A6101A">
              <w:rPr>
                <w:sz w:val="24"/>
                <w:szCs w:val="24"/>
              </w:rPr>
              <w:t>ЛР 10</w:t>
            </w:r>
          </w:p>
        </w:tc>
        <w:tc>
          <w:tcPr>
            <w:tcW w:w="2555" w:type="pct"/>
            <w:vMerge/>
          </w:tcPr>
          <w:p w:rsidR="00FD62ED" w:rsidRPr="00A6101A" w:rsidRDefault="00FD62ED" w:rsidP="000975B9">
            <w:pPr>
              <w:rPr>
                <w:sz w:val="24"/>
                <w:szCs w:val="24"/>
              </w:rPr>
            </w:pPr>
          </w:p>
        </w:tc>
        <w:tc>
          <w:tcPr>
            <w:tcW w:w="1861" w:type="pct"/>
            <w:vMerge/>
          </w:tcPr>
          <w:p w:rsidR="00FD62ED" w:rsidRPr="00A6101A" w:rsidRDefault="00FD62ED" w:rsidP="000975B9">
            <w:pPr>
              <w:rPr>
                <w:sz w:val="24"/>
                <w:szCs w:val="24"/>
              </w:rPr>
            </w:pPr>
          </w:p>
        </w:tc>
      </w:tr>
      <w:tr w:rsidR="00FD62ED" w:rsidRPr="00A6101A" w:rsidTr="000975B9">
        <w:trPr>
          <w:trHeight w:val="280"/>
        </w:trPr>
        <w:tc>
          <w:tcPr>
            <w:tcW w:w="584" w:type="pct"/>
          </w:tcPr>
          <w:p w:rsidR="00FD62ED" w:rsidRPr="00A6101A" w:rsidRDefault="00FD62ED" w:rsidP="000975B9">
            <w:r w:rsidRPr="00A6101A">
              <w:rPr>
                <w:sz w:val="24"/>
                <w:szCs w:val="24"/>
              </w:rPr>
              <w:t>ЛР 11</w:t>
            </w:r>
          </w:p>
        </w:tc>
        <w:tc>
          <w:tcPr>
            <w:tcW w:w="2555" w:type="pct"/>
            <w:vMerge/>
          </w:tcPr>
          <w:p w:rsidR="00FD62ED" w:rsidRPr="00A6101A" w:rsidRDefault="00FD62ED" w:rsidP="000975B9">
            <w:pPr>
              <w:rPr>
                <w:sz w:val="24"/>
                <w:szCs w:val="24"/>
              </w:rPr>
            </w:pPr>
          </w:p>
        </w:tc>
        <w:tc>
          <w:tcPr>
            <w:tcW w:w="1861" w:type="pct"/>
            <w:vMerge/>
          </w:tcPr>
          <w:p w:rsidR="00FD62ED" w:rsidRPr="00A6101A" w:rsidRDefault="00FD62ED" w:rsidP="000975B9">
            <w:pPr>
              <w:rPr>
                <w:sz w:val="24"/>
                <w:szCs w:val="24"/>
              </w:rPr>
            </w:pPr>
          </w:p>
        </w:tc>
      </w:tr>
      <w:tr w:rsidR="00FD62ED" w:rsidRPr="00A6101A" w:rsidTr="000975B9">
        <w:trPr>
          <w:trHeight w:val="280"/>
        </w:trPr>
        <w:tc>
          <w:tcPr>
            <w:tcW w:w="584" w:type="pct"/>
          </w:tcPr>
          <w:p w:rsidR="00FD62ED" w:rsidRPr="00A6101A" w:rsidRDefault="00FD62ED" w:rsidP="000975B9">
            <w:r w:rsidRPr="00A6101A">
              <w:rPr>
                <w:sz w:val="24"/>
                <w:szCs w:val="24"/>
              </w:rPr>
              <w:t>ЛР 12</w:t>
            </w:r>
          </w:p>
        </w:tc>
        <w:tc>
          <w:tcPr>
            <w:tcW w:w="2555" w:type="pct"/>
            <w:vMerge/>
          </w:tcPr>
          <w:p w:rsidR="00FD62ED" w:rsidRPr="00A6101A" w:rsidRDefault="00FD62ED" w:rsidP="000975B9">
            <w:pPr>
              <w:rPr>
                <w:sz w:val="24"/>
                <w:szCs w:val="24"/>
              </w:rPr>
            </w:pPr>
          </w:p>
        </w:tc>
        <w:tc>
          <w:tcPr>
            <w:tcW w:w="1861" w:type="pct"/>
            <w:vMerge/>
          </w:tcPr>
          <w:p w:rsidR="00FD62ED" w:rsidRPr="00A6101A" w:rsidRDefault="00FD62ED" w:rsidP="000975B9">
            <w:pPr>
              <w:rPr>
                <w:sz w:val="24"/>
                <w:szCs w:val="24"/>
              </w:rPr>
            </w:pPr>
          </w:p>
        </w:tc>
      </w:tr>
      <w:tr w:rsidR="00FD62ED" w:rsidRPr="00A6101A" w:rsidTr="000975B9">
        <w:trPr>
          <w:trHeight w:val="280"/>
        </w:trPr>
        <w:tc>
          <w:tcPr>
            <w:tcW w:w="584" w:type="pct"/>
          </w:tcPr>
          <w:p w:rsidR="00FD62ED" w:rsidRPr="00A6101A" w:rsidRDefault="00FD62ED" w:rsidP="000975B9">
            <w:r w:rsidRPr="00A6101A">
              <w:rPr>
                <w:sz w:val="24"/>
                <w:szCs w:val="24"/>
              </w:rPr>
              <w:t>ЛР 13</w:t>
            </w:r>
          </w:p>
        </w:tc>
        <w:tc>
          <w:tcPr>
            <w:tcW w:w="2555" w:type="pct"/>
            <w:vMerge/>
          </w:tcPr>
          <w:p w:rsidR="00FD62ED" w:rsidRPr="00A6101A" w:rsidRDefault="00FD62ED" w:rsidP="000975B9">
            <w:pPr>
              <w:rPr>
                <w:sz w:val="24"/>
                <w:szCs w:val="24"/>
              </w:rPr>
            </w:pPr>
          </w:p>
        </w:tc>
        <w:tc>
          <w:tcPr>
            <w:tcW w:w="1861" w:type="pct"/>
            <w:vMerge/>
          </w:tcPr>
          <w:p w:rsidR="00FD62ED" w:rsidRPr="00A6101A" w:rsidRDefault="00FD62ED" w:rsidP="000975B9">
            <w:pPr>
              <w:rPr>
                <w:sz w:val="24"/>
                <w:szCs w:val="24"/>
              </w:rPr>
            </w:pPr>
          </w:p>
        </w:tc>
      </w:tr>
      <w:tr w:rsidR="00FD62ED" w:rsidRPr="00A6101A" w:rsidTr="000975B9">
        <w:trPr>
          <w:trHeight w:val="280"/>
        </w:trPr>
        <w:tc>
          <w:tcPr>
            <w:tcW w:w="584" w:type="pct"/>
          </w:tcPr>
          <w:p w:rsidR="00FD62ED" w:rsidRPr="00A6101A" w:rsidRDefault="00FD62ED" w:rsidP="000975B9">
            <w:r w:rsidRPr="00A6101A">
              <w:rPr>
                <w:sz w:val="24"/>
                <w:szCs w:val="24"/>
              </w:rPr>
              <w:t>ЛР 14</w:t>
            </w:r>
          </w:p>
        </w:tc>
        <w:tc>
          <w:tcPr>
            <w:tcW w:w="2555" w:type="pct"/>
            <w:vMerge w:val="restart"/>
          </w:tcPr>
          <w:p w:rsidR="00FD62ED" w:rsidRPr="00A6101A" w:rsidRDefault="00FD62ED" w:rsidP="000975B9">
            <w:pPr>
              <w:rPr>
                <w:sz w:val="24"/>
                <w:szCs w:val="24"/>
              </w:rPr>
            </w:pPr>
            <w:r w:rsidRPr="00A6101A">
              <w:rPr>
                <w:sz w:val="24"/>
                <w:szCs w:val="24"/>
              </w:rPr>
              <w:t>Реализация самостоятельности, творческого подхода, способности подбирать и анализировать информацию, проводить необходимые работы поискового, исследовательского, аналитического характера, умения работать в группе/команде.</w:t>
            </w:r>
          </w:p>
        </w:tc>
        <w:tc>
          <w:tcPr>
            <w:tcW w:w="1861" w:type="pct"/>
            <w:vMerge/>
          </w:tcPr>
          <w:p w:rsidR="00FD62ED" w:rsidRPr="00A6101A" w:rsidRDefault="00FD62ED" w:rsidP="000975B9">
            <w:pPr>
              <w:rPr>
                <w:sz w:val="24"/>
                <w:szCs w:val="24"/>
              </w:rPr>
            </w:pPr>
          </w:p>
        </w:tc>
      </w:tr>
      <w:tr w:rsidR="00FD62ED" w:rsidRPr="00A6101A" w:rsidTr="000975B9">
        <w:trPr>
          <w:trHeight w:val="280"/>
        </w:trPr>
        <w:tc>
          <w:tcPr>
            <w:tcW w:w="584" w:type="pct"/>
          </w:tcPr>
          <w:p w:rsidR="00FD62ED" w:rsidRPr="00A6101A" w:rsidRDefault="00FD62ED" w:rsidP="000975B9">
            <w:r w:rsidRPr="00A6101A">
              <w:rPr>
                <w:sz w:val="24"/>
                <w:szCs w:val="24"/>
              </w:rPr>
              <w:t>ЛР 15</w:t>
            </w:r>
          </w:p>
        </w:tc>
        <w:tc>
          <w:tcPr>
            <w:tcW w:w="2555" w:type="pct"/>
            <w:vMerge/>
          </w:tcPr>
          <w:p w:rsidR="00FD62ED" w:rsidRPr="00A6101A" w:rsidRDefault="00FD62ED" w:rsidP="000975B9">
            <w:pPr>
              <w:rPr>
                <w:sz w:val="24"/>
                <w:szCs w:val="24"/>
              </w:rPr>
            </w:pPr>
          </w:p>
        </w:tc>
        <w:tc>
          <w:tcPr>
            <w:tcW w:w="1861" w:type="pct"/>
            <w:vMerge/>
          </w:tcPr>
          <w:p w:rsidR="00FD62ED" w:rsidRPr="00A6101A" w:rsidRDefault="00FD62ED" w:rsidP="000975B9">
            <w:pPr>
              <w:rPr>
                <w:sz w:val="24"/>
                <w:szCs w:val="24"/>
              </w:rPr>
            </w:pPr>
          </w:p>
        </w:tc>
      </w:tr>
      <w:tr w:rsidR="000850C3" w:rsidRPr="00A6101A" w:rsidTr="0066188B">
        <w:trPr>
          <w:trHeight w:val="570"/>
        </w:trPr>
        <w:tc>
          <w:tcPr>
            <w:tcW w:w="584" w:type="pct"/>
          </w:tcPr>
          <w:p w:rsidR="000850C3" w:rsidRPr="00A6101A" w:rsidRDefault="000850C3" w:rsidP="000975B9">
            <w:r w:rsidRPr="00A6101A">
              <w:rPr>
                <w:sz w:val="24"/>
                <w:szCs w:val="24"/>
              </w:rPr>
              <w:t>ЛР 16</w:t>
            </w:r>
          </w:p>
        </w:tc>
        <w:tc>
          <w:tcPr>
            <w:tcW w:w="2555" w:type="pct"/>
            <w:vMerge/>
          </w:tcPr>
          <w:p w:rsidR="000850C3" w:rsidRPr="00A6101A" w:rsidRDefault="000850C3" w:rsidP="000975B9">
            <w:pPr>
              <w:rPr>
                <w:sz w:val="24"/>
                <w:szCs w:val="24"/>
              </w:rPr>
            </w:pPr>
          </w:p>
        </w:tc>
        <w:tc>
          <w:tcPr>
            <w:tcW w:w="1861" w:type="pct"/>
            <w:vMerge/>
          </w:tcPr>
          <w:p w:rsidR="000850C3" w:rsidRPr="00A6101A" w:rsidRDefault="000850C3" w:rsidP="000975B9">
            <w:pPr>
              <w:rPr>
                <w:sz w:val="24"/>
                <w:szCs w:val="24"/>
              </w:rPr>
            </w:pPr>
          </w:p>
        </w:tc>
      </w:tr>
      <w:tr w:rsidR="000850C3" w:rsidRPr="00A6101A" w:rsidTr="00A92F41">
        <w:trPr>
          <w:trHeight w:val="1150"/>
        </w:trPr>
        <w:tc>
          <w:tcPr>
            <w:tcW w:w="584" w:type="pct"/>
            <w:vAlign w:val="center"/>
          </w:tcPr>
          <w:p w:rsidR="000850C3" w:rsidRPr="00A6101A" w:rsidRDefault="000850C3" w:rsidP="000850C3">
            <w:pPr>
              <w:jc w:val="center"/>
            </w:pPr>
            <w:r w:rsidRPr="00A6101A">
              <w:rPr>
                <w:sz w:val="24"/>
                <w:szCs w:val="24"/>
              </w:rPr>
              <w:t>ЛР 1</w:t>
            </w:r>
            <w:r>
              <w:rPr>
                <w:sz w:val="24"/>
                <w:szCs w:val="24"/>
              </w:rPr>
              <w:t>7</w:t>
            </w:r>
          </w:p>
        </w:tc>
        <w:tc>
          <w:tcPr>
            <w:tcW w:w="2555" w:type="pct"/>
          </w:tcPr>
          <w:p w:rsidR="000850C3" w:rsidRPr="00A6101A" w:rsidRDefault="000850C3" w:rsidP="000975B9">
            <w:pPr>
              <w:rPr>
                <w:sz w:val="24"/>
                <w:szCs w:val="24"/>
              </w:rPr>
            </w:pPr>
            <w:r w:rsidRPr="00A6101A">
              <w:rPr>
                <w:sz w:val="24"/>
                <w:szCs w:val="24"/>
              </w:rPr>
              <w:t>Инициирование обсуждения социально-значимой информации, высказывания своего мнения по данной информации, выработка своего отношения к ней</w:t>
            </w:r>
          </w:p>
        </w:tc>
        <w:tc>
          <w:tcPr>
            <w:tcW w:w="1861" w:type="pct"/>
            <w:vMerge/>
          </w:tcPr>
          <w:p w:rsidR="000850C3" w:rsidRPr="00A6101A" w:rsidRDefault="000850C3" w:rsidP="000975B9">
            <w:pPr>
              <w:rPr>
                <w:sz w:val="24"/>
                <w:szCs w:val="24"/>
              </w:rPr>
            </w:pPr>
          </w:p>
        </w:tc>
      </w:tr>
      <w:tr w:rsidR="000850C3" w:rsidRPr="00A6101A" w:rsidTr="00252D63">
        <w:trPr>
          <w:trHeight w:val="1380"/>
        </w:trPr>
        <w:tc>
          <w:tcPr>
            <w:tcW w:w="584" w:type="pct"/>
            <w:vAlign w:val="center"/>
          </w:tcPr>
          <w:p w:rsidR="000850C3" w:rsidRPr="00A6101A" w:rsidRDefault="000850C3" w:rsidP="000850C3">
            <w:pPr>
              <w:jc w:val="center"/>
            </w:pPr>
            <w:r w:rsidRPr="00A6101A">
              <w:rPr>
                <w:sz w:val="24"/>
                <w:szCs w:val="24"/>
              </w:rPr>
              <w:t xml:space="preserve">ЛР </w:t>
            </w:r>
            <w:r>
              <w:rPr>
                <w:sz w:val="24"/>
                <w:szCs w:val="24"/>
              </w:rPr>
              <w:t>18</w:t>
            </w:r>
          </w:p>
        </w:tc>
        <w:tc>
          <w:tcPr>
            <w:tcW w:w="2555" w:type="pct"/>
          </w:tcPr>
          <w:p w:rsidR="000850C3" w:rsidRPr="00A6101A" w:rsidRDefault="000850C3" w:rsidP="000975B9">
            <w:pPr>
              <w:rPr>
                <w:sz w:val="24"/>
                <w:szCs w:val="24"/>
              </w:rPr>
            </w:pPr>
            <w:r w:rsidRPr="00A6101A">
              <w:rPr>
                <w:sz w:val="24"/>
                <w:szCs w:val="24"/>
              </w:rPr>
              <w:t>Инициирование и поддержка исследовательской деятельности, демонстрация навыков самостоятельного решения теоретической/практической проблемы.</w:t>
            </w:r>
          </w:p>
        </w:tc>
        <w:tc>
          <w:tcPr>
            <w:tcW w:w="1861" w:type="pct"/>
            <w:vMerge/>
          </w:tcPr>
          <w:p w:rsidR="000850C3" w:rsidRPr="00A6101A" w:rsidRDefault="000850C3" w:rsidP="000975B9">
            <w:pPr>
              <w:rPr>
                <w:sz w:val="24"/>
                <w:szCs w:val="24"/>
              </w:rPr>
            </w:pPr>
          </w:p>
        </w:tc>
      </w:tr>
    </w:tbl>
    <w:p w:rsidR="00FD62ED" w:rsidRPr="00A6101A" w:rsidRDefault="00FD62ED" w:rsidP="00FD62ED">
      <w:pPr>
        <w:shd w:val="clear" w:color="auto" w:fill="FFFFFF"/>
        <w:tabs>
          <w:tab w:val="left" w:pos="360"/>
        </w:tabs>
        <w:spacing w:before="5" w:line="360" w:lineRule="auto"/>
      </w:pPr>
    </w:p>
    <w:p w:rsidR="00FD62ED" w:rsidRPr="00A6101A" w:rsidRDefault="00FD62ED" w:rsidP="00FD62ED">
      <w:pPr>
        <w:shd w:val="clear" w:color="auto" w:fill="FFFFFF"/>
        <w:spacing w:before="278" w:line="360" w:lineRule="auto"/>
        <w:ind w:left="110" w:firstLine="917"/>
        <w:jc w:val="both"/>
        <w:rPr>
          <w:rFonts w:eastAsia="Times New Roman"/>
          <w:sz w:val="24"/>
          <w:szCs w:val="24"/>
        </w:rPr>
      </w:pPr>
    </w:p>
    <w:p w:rsidR="00FD62ED" w:rsidRDefault="00FD62ED" w:rsidP="00C609A1">
      <w:pPr>
        <w:shd w:val="clear" w:color="auto" w:fill="FFFFFF"/>
        <w:spacing w:before="278" w:line="360" w:lineRule="auto"/>
        <w:ind w:left="110" w:firstLine="917"/>
        <w:jc w:val="both"/>
        <w:rPr>
          <w:rFonts w:eastAsia="Times New Roman"/>
          <w:color w:val="000000"/>
          <w:sz w:val="24"/>
          <w:szCs w:val="24"/>
        </w:rPr>
      </w:pPr>
    </w:p>
    <w:sectPr w:rsidR="00FD62ED" w:rsidSect="00B767EA">
      <w:pgSz w:w="11899" w:h="16838"/>
      <w:pgMar w:top="510" w:right="1267" w:bottom="879"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4C75" w:rsidRDefault="00144C75" w:rsidP="0071271D">
      <w:r>
        <w:separator/>
      </w:r>
    </w:p>
  </w:endnote>
  <w:endnote w:type="continuationSeparator" w:id="0">
    <w:p w:rsidR="00144C75" w:rsidRDefault="00144C75" w:rsidP="007127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1490718"/>
      <w:docPartObj>
        <w:docPartGallery w:val="Page Numbers (Bottom of Page)"/>
        <w:docPartUnique/>
      </w:docPartObj>
    </w:sdtPr>
    <w:sdtContent>
      <w:p w:rsidR="006628C2" w:rsidRDefault="005E5A0E">
        <w:pPr>
          <w:pStyle w:val="a7"/>
          <w:jc w:val="right"/>
        </w:pPr>
        <w:r>
          <w:fldChar w:fldCharType="begin"/>
        </w:r>
        <w:r w:rsidR="00144C75">
          <w:instrText>PAGE   \* MERGEFORMAT</w:instrText>
        </w:r>
        <w:r>
          <w:fldChar w:fldCharType="separate"/>
        </w:r>
        <w:r w:rsidR="00C2205B">
          <w:rPr>
            <w:noProof/>
          </w:rPr>
          <w:t>2</w:t>
        </w:r>
        <w:r>
          <w:rPr>
            <w:noProof/>
          </w:rPr>
          <w:fldChar w:fldCharType="end"/>
        </w:r>
      </w:p>
    </w:sdtContent>
  </w:sdt>
  <w:p w:rsidR="006628C2" w:rsidRDefault="006628C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4C75" w:rsidRDefault="00144C75" w:rsidP="0071271D">
      <w:r>
        <w:separator/>
      </w:r>
    </w:p>
  </w:footnote>
  <w:footnote w:type="continuationSeparator" w:id="0">
    <w:p w:rsidR="00144C75" w:rsidRDefault="00144C75" w:rsidP="007127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5480A"/>
    <w:multiLevelType w:val="multilevel"/>
    <w:tmpl w:val="C57485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9A0F88"/>
    <w:multiLevelType w:val="multilevel"/>
    <w:tmpl w:val="031244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2564B4"/>
    <w:multiLevelType w:val="hybridMultilevel"/>
    <w:tmpl w:val="0F34B0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5A6F35"/>
    <w:multiLevelType w:val="singleLevel"/>
    <w:tmpl w:val="EE2222C8"/>
    <w:lvl w:ilvl="0">
      <w:start w:val="1"/>
      <w:numFmt w:val="decimal"/>
      <w:lvlText w:val="%1."/>
      <w:legacy w:legacy="1" w:legacySpace="0" w:legacyIndent="360"/>
      <w:lvlJc w:val="left"/>
      <w:rPr>
        <w:rFonts w:ascii="Times New Roman" w:hAnsi="Times New Roman" w:cs="Times New Roman" w:hint="default"/>
      </w:rPr>
    </w:lvl>
  </w:abstractNum>
  <w:abstractNum w:abstractNumId="4">
    <w:nsid w:val="18EB2E5C"/>
    <w:multiLevelType w:val="multilevel"/>
    <w:tmpl w:val="5ABEB5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E907AE"/>
    <w:multiLevelType w:val="hybridMultilevel"/>
    <w:tmpl w:val="962A6104"/>
    <w:lvl w:ilvl="0" w:tplc="04190011">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6">
    <w:nsid w:val="2786795C"/>
    <w:multiLevelType w:val="multilevel"/>
    <w:tmpl w:val="9282F0A2"/>
    <w:lvl w:ilvl="0">
      <w:start w:val="1"/>
      <w:numFmt w:val="decimal"/>
      <w:lvlText w:val="%1."/>
      <w:lvlJc w:val="left"/>
      <w:pPr>
        <w:ind w:left="720" w:hanging="360"/>
      </w:pPr>
    </w:lvl>
    <w:lvl w:ilvl="1">
      <w:start w:val="3"/>
      <w:numFmt w:val="decimal"/>
      <w:isLgl/>
      <w:lvlText w:val="%1.%2."/>
      <w:lvlJc w:val="left"/>
      <w:pPr>
        <w:ind w:left="930" w:hanging="570"/>
      </w:pPr>
      <w:rPr>
        <w:rFonts w:eastAsiaTheme="minorEastAsia" w:hint="default"/>
        <w:color w:val="000000"/>
      </w:rPr>
    </w:lvl>
    <w:lvl w:ilvl="2">
      <w:start w:val="1"/>
      <w:numFmt w:val="decimal"/>
      <w:isLgl/>
      <w:lvlText w:val="%1.%2.%3."/>
      <w:lvlJc w:val="left"/>
      <w:pPr>
        <w:ind w:left="1080" w:hanging="720"/>
      </w:pPr>
      <w:rPr>
        <w:rFonts w:eastAsiaTheme="minorEastAsia" w:hint="default"/>
        <w:color w:val="000000"/>
      </w:rPr>
    </w:lvl>
    <w:lvl w:ilvl="3">
      <w:start w:val="1"/>
      <w:numFmt w:val="decimal"/>
      <w:isLgl/>
      <w:lvlText w:val="%1.%2.%3.%4."/>
      <w:lvlJc w:val="left"/>
      <w:pPr>
        <w:ind w:left="1080" w:hanging="720"/>
      </w:pPr>
      <w:rPr>
        <w:rFonts w:eastAsiaTheme="minorEastAsia" w:hint="default"/>
        <w:color w:val="000000"/>
      </w:rPr>
    </w:lvl>
    <w:lvl w:ilvl="4">
      <w:start w:val="1"/>
      <w:numFmt w:val="decimal"/>
      <w:isLgl/>
      <w:lvlText w:val="%1.%2.%3.%4.%5."/>
      <w:lvlJc w:val="left"/>
      <w:pPr>
        <w:ind w:left="1440" w:hanging="1080"/>
      </w:pPr>
      <w:rPr>
        <w:rFonts w:eastAsiaTheme="minorEastAsia" w:hint="default"/>
        <w:color w:val="000000"/>
      </w:rPr>
    </w:lvl>
    <w:lvl w:ilvl="5">
      <w:start w:val="1"/>
      <w:numFmt w:val="decimal"/>
      <w:isLgl/>
      <w:lvlText w:val="%1.%2.%3.%4.%5.%6."/>
      <w:lvlJc w:val="left"/>
      <w:pPr>
        <w:ind w:left="1440" w:hanging="1080"/>
      </w:pPr>
      <w:rPr>
        <w:rFonts w:eastAsiaTheme="minorEastAsia" w:hint="default"/>
        <w:color w:val="000000"/>
      </w:rPr>
    </w:lvl>
    <w:lvl w:ilvl="6">
      <w:start w:val="1"/>
      <w:numFmt w:val="decimal"/>
      <w:isLgl/>
      <w:lvlText w:val="%1.%2.%3.%4.%5.%6.%7."/>
      <w:lvlJc w:val="left"/>
      <w:pPr>
        <w:ind w:left="1800" w:hanging="1440"/>
      </w:pPr>
      <w:rPr>
        <w:rFonts w:eastAsiaTheme="minorEastAsia" w:hint="default"/>
        <w:color w:val="000000"/>
      </w:rPr>
    </w:lvl>
    <w:lvl w:ilvl="7">
      <w:start w:val="1"/>
      <w:numFmt w:val="decimal"/>
      <w:isLgl/>
      <w:lvlText w:val="%1.%2.%3.%4.%5.%6.%7.%8."/>
      <w:lvlJc w:val="left"/>
      <w:pPr>
        <w:ind w:left="1800" w:hanging="1440"/>
      </w:pPr>
      <w:rPr>
        <w:rFonts w:eastAsiaTheme="minorEastAsia" w:hint="default"/>
        <w:color w:val="000000"/>
      </w:rPr>
    </w:lvl>
    <w:lvl w:ilvl="8">
      <w:start w:val="1"/>
      <w:numFmt w:val="decimal"/>
      <w:isLgl/>
      <w:lvlText w:val="%1.%2.%3.%4.%5.%6.%7.%8.%9."/>
      <w:lvlJc w:val="left"/>
      <w:pPr>
        <w:ind w:left="1800" w:hanging="1440"/>
      </w:pPr>
      <w:rPr>
        <w:rFonts w:eastAsiaTheme="minorEastAsia" w:hint="default"/>
        <w:color w:val="000000"/>
      </w:rPr>
    </w:lvl>
  </w:abstractNum>
  <w:abstractNum w:abstractNumId="7">
    <w:nsid w:val="2C015A31"/>
    <w:multiLevelType w:val="multilevel"/>
    <w:tmpl w:val="AB345A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C165AF"/>
    <w:multiLevelType w:val="multilevel"/>
    <w:tmpl w:val="86C843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F521B86"/>
    <w:multiLevelType w:val="multilevel"/>
    <w:tmpl w:val="17D4A6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6047636"/>
    <w:multiLevelType w:val="multilevel"/>
    <w:tmpl w:val="78CC9F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FA90036"/>
    <w:multiLevelType w:val="multilevel"/>
    <w:tmpl w:val="7CEAA6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3932432"/>
    <w:multiLevelType w:val="multilevel"/>
    <w:tmpl w:val="91A872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3C76B4E"/>
    <w:multiLevelType w:val="multilevel"/>
    <w:tmpl w:val="A83C81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C371B97"/>
    <w:multiLevelType w:val="hybridMultilevel"/>
    <w:tmpl w:val="7688AA88"/>
    <w:lvl w:ilvl="0" w:tplc="456CBF5C">
      <w:start w:val="1"/>
      <w:numFmt w:val="decimal"/>
      <w:lvlText w:val="%1."/>
      <w:lvlJc w:val="left"/>
      <w:pPr>
        <w:ind w:left="783" w:hanging="360"/>
      </w:pPr>
      <w:rPr>
        <w:rFonts w:eastAsiaTheme="minorEastAsia" w:hint="default"/>
      </w:rPr>
    </w:lvl>
    <w:lvl w:ilvl="1" w:tplc="04190019" w:tentative="1">
      <w:start w:val="1"/>
      <w:numFmt w:val="lowerLetter"/>
      <w:lvlText w:val="%2."/>
      <w:lvlJc w:val="left"/>
      <w:pPr>
        <w:ind w:left="1503" w:hanging="360"/>
      </w:pPr>
    </w:lvl>
    <w:lvl w:ilvl="2" w:tplc="0419001B" w:tentative="1">
      <w:start w:val="1"/>
      <w:numFmt w:val="lowerRoman"/>
      <w:lvlText w:val="%3."/>
      <w:lvlJc w:val="right"/>
      <w:pPr>
        <w:ind w:left="2223" w:hanging="180"/>
      </w:pPr>
    </w:lvl>
    <w:lvl w:ilvl="3" w:tplc="0419000F" w:tentative="1">
      <w:start w:val="1"/>
      <w:numFmt w:val="decimal"/>
      <w:lvlText w:val="%4."/>
      <w:lvlJc w:val="left"/>
      <w:pPr>
        <w:ind w:left="2943" w:hanging="360"/>
      </w:pPr>
    </w:lvl>
    <w:lvl w:ilvl="4" w:tplc="04190019" w:tentative="1">
      <w:start w:val="1"/>
      <w:numFmt w:val="lowerLetter"/>
      <w:lvlText w:val="%5."/>
      <w:lvlJc w:val="left"/>
      <w:pPr>
        <w:ind w:left="3663" w:hanging="360"/>
      </w:pPr>
    </w:lvl>
    <w:lvl w:ilvl="5" w:tplc="0419001B" w:tentative="1">
      <w:start w:val="1"/>
      <w:numFmt w:val="lowerRoman"/>
      <w:lvlText w:val="%6."/>
      <w:lvlJc w:val="right"/>
      <w:pPr>
        <w:ind w:left="4383" w:hanging="180"/>
      </w:pPr>
    </w:lvl>
    <w:lvl w:ilvl="6" w:tplc="0419000F" w:tentative="1">
      <w:start w:val="1"/>
      <w:numFmt w:val="decimal"/>
      <w:lvlText w:val="%7."/>
      <w:lvlJc w:val="left"/>
      <w:pPr>
        <w:ind w:left="5103" w:hanging="360"/>
      </w:pPr>
    </w:lvl>
    <w:lvl w:ilvl="7" w:tplc="04190019" w:tentative="1">
      <w:start w:val="1"/>
      <w:numFmt w:val="lowerLetter"/>
      <w:lvlText w:val="%8."/>
      <w:lvlJc w:val="left"/>
      <w:pPr>
        <w:ind w:left="5823" w:hanging="360"/>
      </w:pPr>
    </w:lvl>
    <w:lvl w:ilvl="8" w:tplc="0419001B" w:tentative="1">
      <w:start w:val="1"/>
      <w:numFmt w:val="lowerRoman"/>
      <w:lvlText w:val="%9."/>
      <w:lvlJc w:val="right"/>
      <w:pPr>
        <w:ind w:left="6543" w:hanging="180"/>
      </w:pPr>
    </w:lvl>
  </w:abstractNum>
  <w:abstractNum w:abstractNumId="15">
    <w:nsid w:val="534836D9"/>
    <w:multiLevelType w:val="multilevel"/>
    <w:tmpl w:val="C436CD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808617F"/>
    <w:multiLevelType w:val="multilevel"/>
    <w:tmpl w:val="25CA2A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C421549"/>
    <w:multiLevelType w:val="multilevel"/>
    <w:tmpl w:val="969A04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E2918B8"/>
    <w:multiLevelType w:val="multilevel"/>
    <w:tmpl w:val="A0BE2A28"/>
    <w:lvl w:ilvl="0">
      <w:start w:val="1"/>
      <w:numFmt w:val="decimal"/>
      <w:lvlText w:val="%1."/>
      <w:lvlJc w:val="left"/>
      <w:pPr>
        <w:ind w:left="783" w:hanging="360"/>
      </w:pPr>
      <w:rPr>
        <w:rFonts w:eastAsiaTheme="minorEastAsia" w:hint="default"/>
        <w:b/>
      </w:rPr>
    </w:lvl>
    <w:lvl w:ilvl="1">
      <w:start w:val="1"/>
      <w:numFmt w:val="decimal"/>
      <w:isLgl/>
      <w:lvlText w:val="%1.%2."/>
      <w:lvlJc w:val="left"/>
      <w:pPr>
        <w:ind w:left="783" w:hanging="360"/>
      </w:pPr>
      <w:rPr>
        <w:rFonts w:hint="default"/>
        <w:b/>
        <w:color w:val="000000"/>
      </w:rPr>
    </w:lvl>
    <w:lvl w:ilvl="2">
      <w:start w:val="1"/>
      <w:numFmt w:val="decimal"/>
      <w:isLgl/>
      <w:lvlText w:val="%1.%2.%3."/>
      <w:lvlJc w:val="left"/>
      <w:pPr>
        <w:ind w:left="1143" w:hanging="720"/>
      </w:pPr>
      <w:rPr>
        <w:rFonts w:hint="default"/>
        <w:b/>
        <w:color w:val="000000"/>
      </w:rPr>
    </w:lvl>
    <w:lvl w:ilvl="3">
      <w:start w:val="1"/>
      <w:numFmt w:val="decimal"/>
      <w:isLgl/>
      <w:lvlText w:val="%1.%2.%3.%4."/>
      <w:lvlJc w:val="left"/>
      <w:pPr>
        <w:ind w:left="1143" w:hanging="720"/>
      </w:pPr>
      <w:rPr>
        <w:rFonts w:hint="default"/>
        <w:b/>
        <w:color w:val="000000"/>
      </w:rPr>
    </w:lvl>
    <w:lvl w:ilvl="4">
      <w:start w:val="1"/>
      <w:numFmt w:val="decimal"/>
      <w:isLgl/>
      <w:lvlText w:val="%1.%2.%3.%4.%5."/>
      <w:lvlJc w:val="left"/>
      <w:pPr>
        <w:ind w:left="1503" w:hanging="1080"/>
      </w:pPr>
      <w:rPr>
        <w:rFonts w:hint="default"/>
        <w:b/>
        <w:color w:val="000000"/>
      </w:rPr>
    </w:lvl>
    <w:lvl w:ilvl="5">
      <w:start w:val="1"/>
      <w:numFmt w:val="decimal"/>
      <w:isLgl/>
      <w:lvlText w:val="%1.%2.%3.%4.%5.%6."/>
      <w:lvlJc w:val="left"/>
      <w:pPr>
        <w:ind w:left="1503" w:hanging="1080"/>
      </w:pPr>
      <w:rPr>
        <w:rFonts w:hint="default"/>
        <w:b/>
        <w:color w:val="000000"/>
      </w:rPr>
    </w:lvl>
    <w:lvl w:ilvl="6">
      <w:start w:val="1"/>
      <w:numFmt w:val="decimal"/>
      <w:isLgl/>
      <w:lvlText w:val="%1.%2.%3.%4.%5.%6.%7."/>
      <w:lvlJc w:val="left"/>
      <w:pPr>
        <w:ind w:left="1863" w:hanging="1440"/>
      </w:pPr>
      <w:rPr>
        <w:rFonts w:hint="default"/>
        <w:b/>
        <w:color w:val="000000"/>
      </w:rPr>
    </w:lvl>
    <w:lvl w:ilvl="7">
      <w:start w:val="1"/>
      <w:numFmt w:val="decimal"/>
      <w:isLgl/>
      <w:lvlText w:val="%1.%2.%3.%4.%5.%6.%7.%8."/>
      <w:lvlJc w:val="left"/>
      <w:pPr>
        <w:ind w:left="1863" w:hanging="1440"/>
      </w:pPr>
      <w:rPr>
        <w:rFonts w:hint="default"/>
        <w:b/>
        <w:color w:val="000000"/>
      </w:rPr>
    </w:lvl>
    <w:lvl w:ilvl="8">
      <w:start w:val="1"/>
      <w:numFmt w:val="decimal"/>
      <w:isLgl/>
      <w:lvlText w:val="%1.%2.%3.%4.%5.%6.%7.%8.%9."/>
      <w:lvlJc w:val="left"/>
      <w:pPr>
        <w:ind w:left="2223" w:hanging="1800"/>
      </w:pPr>
      <w:rPr>
        <w:rFonts w:hint="default"/>
        <w:b/>
        <w:color w:val="000000"/>
      </w:rPr>
    </w:lvl>
  </w:abstractNum>
  <w:abstractNum w:abstractNumId="19">
    <w:nsid w:val="61DC7081"/>
    <w:multiLevelType w:val="multilevel"/>
    <w:tmpl w:val="8EB65E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F6072BA"/>
    <w:multiLevelType w:val="multilevel"/>
    <w:tmpl w:val="2A78CB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51A2920"/>
    <w:multiLevelType w:val="multilevel"/>
    <w:tmpl w:val="E79AC1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6614622"/>
    <w:multiLevelType w:val="multilevel"/>
    <w:tmpl w:val="8960AF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8"/>
  </w:num>
  <w:num w:numId="3">
    <w:abstractNumId w:val="2"/>
  </w:num>
  <w:num w:numId="4">
    <w:abstractNumId w:val="14"/>
  </w:num>
  <w:num w:numId="5">
    <w:abstractNumId w:val="6"/>
  </w:num>
  <w:num w:numId="6">
    <w:abstractNumId w:val="11"/>
  </w:num>
  <w:num w:numId="7">
    <w:abstractNumId w:val="1"/>
  </w:num>
  <w:num w:numId="8">
    <w:abstractNumId w:val="12"/>
  </w:num>
  <w:num w:numId="9">
    <w:abstractNumId w:val="13"/>
  </w:num>
  <w:num w:numId="10">
    <w:abstractNumId w:val="16"/>
  </w:num>
  <w:num w:numId="11">
    <w:abstractNumId w:val="19"/>
  </w:num>
  <w:num w:numId="12">
    <w:abstractNumId w:val="7"/>
  </w:num>
  <w:num w:numId="13">
    <w:abstractNumId w:val="8"/>
  </w:num>
  <w:num w:numId="14">
    <w:abstractNumId w:val="20"/>
  </w:num>
  <w:num w:numId="15">
    <w:abstractNumId w:val="10"/>
  </w:num>
  <w:num w:numId="16">
    <w:abstractNumId w:val="0"/>
  </w:num>
  <w:num w:numId="17">
    <w:abstractNumId w:val="21"/>
  </w:num>
  <w:num w:numId="18">
    <w:abstractNumId w:val="22"/>
  </w:num>
  <w:num w:numId="19">
    <w:abstractNumId w:val="17"/>
  </w:num>
  <w:num w:numId="20">
    <w:abstractNumId w:val="15"/>
  </w:num>
  <w:num w:numId="21">
    <w:abstractNumId w:val="4"/>
  </w:num>
  <w:num w:numId="22">
    <w:abstractNumId w:val="9"/>
  </w:num>
  <w:num w:numId="23">
    <w:abstractNumId w:val="5"/>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174B8F"/>
    <w:rsid w:val="00015BF8"/>
    <w:rsid w:val="000239F2"/>
    <w:rsid w:val="00026DCB"/>
    <w:rsid w:val="0003262F"/>
    <w:rsid w:val="0006045D"/>
    <w:rsid w:val="00061B8B"/>
    <w:rsid w:val="000747BC"/>
    <w:rsid w:val="00074D15"/>
    <w:rsid w:val="000850C3"/>
    <w:rsid w:val="000975B9"/>
    <w:rsid w:val="000A1E7E"/>
    <w:rsid w:val="000D316B"/>
    <w:rsid w:val="000E26C0"/>
    <w:rsid w:val="00115123"/>
    <w:rsid w:val="00125533"/>
    <w:rsid w:val="00125A8C"/>
    <w:rsid w:val="00144C75"/>
    <w:rsid w:val="00152D7B"/>
    <w:rsid w:val="001579EB"/>
    <w:rsid w:val="00157A9F"/>
    <w:rsid w:val="0016296A"/>
    <w:rsid w:val="00165B43"/>
    <w:rsid w:val="00174B8F"/>
    <w:rsid w:val="00195B78"/>
    <w:rsid w:val="001A0370"/>
    <w:rsid w:val="001B2C71"/>
    <w:rsid w:val="001E0734"/>
    <w:rsid w:val="00221690"/>
    <w:rsid w:val="00270D49"/>
    <w:rsid w:val="00280774"/>
    <w:rsid w:val="002879D7"/>
    <w:rsid w:val="002B0C8C"/>
    <w:rsid w:val="002C44BD"/>
    <w:rsid w:val="002D14B8"/>
    <w:rsid w:val="002F5497"/>
    <w:rsid w:val="00323F64"/>
    <w:rsid w:val="0035128A"/>
    <w:rsid w:val="00351D96"/>
    <w:rsid w:val="003732D6"/>
    <w:rsid w:val="003933AE"/>
    <w:rsid w:val="003D1F74"/>
    <w:rsid w:val="003D4F30"/>
    <w:rsid w:val="003E25F9"/>
    <w:rsid w:val="003E6C6C"/>
    <w:rsid w:val="003F0501"/>
    <w:rsid w:val="0040201B"/>
    <w:rsid w:val="00414384"/>
    <w:rsid w:val="00415E5D"/>
    <w:rsid w:val="0041617A"/>
    <w:rsid w:val="004356BA"/>
    <w:rsid w:val="0043769F"/>
    <w:rsid w:val="00483AB7"/>
    <w:rsid w:val="004C26FA"/>
    <w:rsid w:val="004C5CB8"/>
    <w:rsid w:val="004D74CE"/>
    <w:rsid w:val="004E0AE3"/>
    <w:rsid w:val="004E24E2"/>
    <w:rsid w:val="004F589B"/>
    <w:rsid w:val="005472AE"/>
    <w:rsid w:val="00582A12"/>
    <w:rsid w:val="005830E4"/>
    <w:rsid w:val="0059590D"/>
    <w:rsid w:val="005A1E8F"/>
    <w:rsid w:val="005C5BCD"/>
    <w:rsid w:val="005D4932"/>
    <w:rsid w:val="005D7331"/>
    <w:rsid w:val="005E5A0E"/>
    <w:rsid w:val="00611351"/>
    <w:rsid w:val="006351D1"/>
    <w:rsid w:val="006628C2"/>
    <w:rsid w:val="006778A2"/>
    <w:rsid w:val="006A4973"/>
    <w:rsid w:val="006D74CE"/>
    <w:rsid w:val="006E2F9C"/>
    <w:rsid w:val="006F7971"/>
    <w:rsid w:val="007018CF"/>
    <w:rsid w:val="0071271D"/>
    <w:rsid w:val="00724F87"/>
    <w:rsid w:val="00731AD4"/>
    <w:rsid w:val="007376ED"/>
    <w:rsid w:val="00740D69"/>
    <w:rsid w:val="00750A2C"/>
    <w:rsid w:val="00754B3C"/>
    <w:rsid w:val="00763D33"/>
    <w:rsid w:val="0076451F"/>
    <w:rsid w:val="00791CEF"/>
    <w:rsid w:val="007B5F77"/>
    <w:rsid w:val="007D0EB6"/>
    <w:rsid w:val="007D32C0"/>
    <w:rsid w:val="007F0781"/>
    <w:rsid w:val="008155E9"/>
    <w:rsid w:val="0085436F"/>
    <w:rsid w:val="00864064"/>
    <w:rsid w:val="00891311"/>
    <w:rsid w:val="008A35E2"/>
    <w:rsid w:val="008A398D"/>
    <w:rsid w:val="008B38C9"/>
    <w:rsid w:val="008B72D7"/>
    <w:rsid w:val="008C69D7"/>
    <w:rsid w:val="008F3674"/>
    <w:rsid w:val="00920AD9"/>
    <w:rsid w:val="009328EB"/>
    <w:rsid w:val="00976915"/>
    <w:rsid w:val="00977084"/>
    <w:rsid w:val="009B452C"/>
    <w:rsid w:val="009C0CBE"/>
    <w:rsid w:val="009C329D"/>
    <w:rsid w:val="009C5CEB"/>
    <w:rsid w:val="009D32B2"/>
    <w:rsid w:val="00A103CB"/>
    <w:rsid w:val="00A12DE2"/>
    <w:rsid w:val="00A21C2F"/>
    <w:rsid w:val="00A308F0"/>
    <w:rsid w:val="00A31D4E"/>
    <w:rsid w:val="00A40040"/>
    <w:rsid w:val="00A448DD"/>
    <w:rsid w:val="00A655C4"/>
    <w:rsid w:val="00A73A24"/>
    <w:rsid w:val="00A970AC"/>
    <w:rsid w:val="00AA5D0F"/>
    <w:rsid w:val="00AB5835"/>
    <w:rsid w:val="00AD03CF"/>
    <w:rsid w:val="00AD5C01"/>
    <w:rsid w:val="00AE2339"/>
    <w:rsid w:val="00B072D8"/>
    <w:rsid w:val="00B166E4"/>
    <w:rsid w:val="00B22082"/>
    <w:rsid w:val="00B269D6"/>
    <w:rsid w:val="00B46353"/>
    <w:rsid w:val="00B575DA"/>
    <w:rsid w:val="00B61906"/>
    <w:rsid w:val="00B727FA"/>
    <w:rsid w:val="00B767EA"/>
    <w:rsid w:val="00B83754"/>
    <w:rsid w:val="00B83B32"/>
    <w:rsid w:val="00BB1865"/>
    <w:rsid w:val="00BC42A3"/>
    <w:rsid w:val="00BC4B19"/>
    <w:rsid w:val="00BF7CF0"/>
    <w:rsid w:val="00C07B63"/>
    <w:rsid w:val="00C2205B"/>
    <w:rsid w:val="00C31F77"/>
    <w:rsid w:val="00C35A58"/>
    <w:rsid w:val="00C424ED"/>
    <w:rsid w:val="00C609A1"/>
    <w:rsid w:val="00C70E4F"/>
    <w:rsid w:val="00C77ED4"/>
    <w:rsid w:val="00C920F3"/>
    <w:rsid w:val="00C92BF1"/>
    <w:rsid w:val="00CB0BE4"/>
    <w:rsid w:val="00CC01B9"/>
    <w:rsid w:val="00CE6AB1"/>
    <w:rsid w:val="00CF02C1"/>
    <w:rsid w:val="00CF657D"/>
    <w:rsid w:val="00D0740F"/>
    <w:rsid w:val="00D17F97"/>
    <w:rsid w:val="00D35F22"/>
    <w:rsid w:val="00D739B4"/>
    <w:rsid w:val="00DA1DC9"/>
    <w:rsid w:val="00DC0CE0"/>
    <w:rsid w:val="00DD73C1"/>
    <w:rsid w:val="00DF7E08"/>
    <w:rsid w:val="00E022CE"/>
    <w:rsid w:val="00E123C0"/>
    <w:rsid w:val="00E1436A"/>
    <w:rsid w:val="00E419B3"/>
    <w:rsid w:val="00E67DF1"/>
    <w:rsid w:val="00E801B7"/>
    <w:rsid w:val="00EC4B17"/>
    <w:rsid w:val="00ED5D7C"/>
    <w:rsid w:val="00EF5C86"/>
    <w:rsid w:val="00F2641A"/>
    <w:rsid w:val="00F5394C"/>
    <w:rsid w:val="00F84F07"/>
    <w:rsid w:val="00F969F5"/>
    <w:rsid w:val="00FA5C78"/>
    <w:rsid w:val="00FB0A32"/>
    <w:rsid w:val="00FB1AC6"/>
    <w:rsid w:val="00FD62ED"/>
    <w:rsid w:val="00FD796D"/>
    <w:rsid w:val="00FE12DE"/>
    <w:rsid w:val="00FE55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9D6"/>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
    <w:link w:val="10"/>
    <w:qFormat/>
    <w:rsid w:val="003933AE"/>
    <w:pPr>
      <w:keepNext/>
      <w:widowControl/>
      <w:autoSpaceDE/>
      <w:autoSpaceDN/>
      <w:adjustRightInd/>
      <w:jc w:val="both"/>
      <w:outlineLvl w:val="0"/>
    </w:pPr>
    <w:rPr>
      <w:rFonts w:eastAsia="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44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448DD"/>
    <w:pPr>
      <w:ind w:left="720"/>
      <w:contextualSpacing/>
    </w:pPr>
  </w:style>
  <w:style w:type="character" w:customStyle="1" w:styleId="FontStyle69">
    <w:name w:val="Font Style69"/>
    <w:basedOn w:val="a0"/>
    <w:uiPriority w:val="99"/>
    <w:rsid w:val="00C31F77"/>
    <w:rPr>
      <w:rFonts w:ascii="Franklin Gothic Medium" w:hAnsi="Franklin Gothic Medium" w:cs="Franklin Gothic Medium"/>
      <w:b/>
      <w:bCs/>
      <w:sz w:val="36"/>
      <w:szCs w:val="36"/>
    </w:rPr>
  </w:style>
  <w:style w:type="character" w:customStyle="1" w:styleId="FontStyle22">
    <w:name w:val="Font Style22"/>
    <w:basedOn w:val="a0"/>
    <w:uiPriority w:val="99"/>
    <w:rsid w:val="008B72D7"/>
    <w:rPr>
      <w:rFonts w:ascii="Times New Roman" w:hAnsi="Times New Roman" w:cs="Times New Roman" w:hint="default"/>
      <w:b/>
      <w:bCs/>
      <w:sz w:val="22"/>
      <w:szCs w:val="22"/>
    </w:rPr>
  </w:style>
  <w:style w:type="character" w:customStyle="1" w:styleId="10">
    <w:name w:val="Заголовок 1 Знак"/>
    <w:basedOn w:val="a0"/>
    <w:link w:val="1"/>
    <w:rsid w:val="003933AE"/>
    <w:rPr>
      <w:rFonts w:ascii="Times New Roman" w:eastAsia="Times New Roman" w:hAnsi="Times New Roman" w:cs="Times New Roman"/>
      <w:sz w:val="28"/>
      <w:szCs w:val="20"/>
      <w:lang w:eastAsia="ru-RU"/>
    </w:rPr>
  </w:style>
  <w:style w:type="paragraph" w:styleId="a5">
    <w:name w:val="header"/>
    <w:basedOn w:val="a"/>
    <w:link w:val="a6"/>
    <w:uiPriority w:val="99"/>
    <w:unhideWhenUsed/>
    <w:rsid w:val="0071271D"/>
    <w:pPr>
      <w:tabs>
        <w:tab w:val="center" w:pos="4677"/>
        <w:tab w:val="right" w:pos="9355"/>
      </w:tabs>
    </w:pPr>
  </w:style>
  <w:style w:type="character" w:customStyle="1" w:styleId="a6">
    <w:name w:val="Верхний колонтитул Знак"/>
    <w:basedOn w:val="a0"/>
    <w:link w:val="a5"/>
    <w:uiPriority w:val="99"/>
    <w:rsid w:val="0071271D"/>
    <w:rPr>
      <w:rFonts w:ascii="Times New Roman" w:eastAsiaTheme="minorEastAsia" w:hAnsi="Times New Roman" w:cs="Times New Roman"/>
      <w:sz w:val="20"/>
      <w:szCs w:val="20"/>
      <w:lang w:eastAsia="ru-RU"/>
    </w:rPr>
  </w:style>
  <w:style w:type="paragraph" w:styleId="a7">
    <w:name w:val="footer"/>
    <w:basedOn w:val="a"/>
    <w:link w:val="a8"/>
    <w:uiPriority w:val="99"/>
    <w:unhideWhenUsed/>
    <w:rsid w:val="0071271D"/>
    <w:pPr>
      <w:tabs>
        <w:tab w:val="center" w:pos="4677"/>
        <w:tab w:val="right" w:pos="9355"/>
      </w:tabs>
    </w:pPr>
  </w:style>
  <w:style w:type="character" w:customStyle="1" w:styleId="a8">
    <w:name w:val="Нижний колонтитул Знак"/>
    <w:basedOn w:val="a0"/>
    <w:link w:val="a7"/>
    <w:uiPriority w:val="99"/>
    <w:rsid w:val="0071271D"/>
    <w:rPr>
      <w:rFonts w:ascii="Times New Roman" w:eastAsiaTheme="minorEastAsia" w:hAnsi="Times New Roman" w:cs="Times New Roman"/>
      <w:sz w:val="20"/>
      <w:szCs w:val="20"/>
      <w:lang w:eastAsia="ru-RU"/>
    </w:rPr>
  </w:style>
  <w:style w:type="paragraph" w:styleId="a9">
    <w:name w:val="Balloon Text"/>
    <w:basedOn w:val="a"/>
    <w:link w:val="aa"/>
    <w:uiPriority w:val="99"/>
    <w:semiHidden/>
    <w:unhideWhenUsed/>
    <w:rsid w:val="00074D15"/>
    <w:rPr>
      <w:rFonts w:ascii="Tahoma" w:hAnsi="Tahoma" w:cs="Tahoma"/>
      <w:sz w:val="16"/>
      <w:szCs w:val="16"/>
    </w:rPr>
  </w:style>
  <w:style w:type="character" w:customStyle="1" w:styleId="aa">
    <w:name w:val="Текст выноски Знак"/>
    <w:basedOn w:val="a0"/>
    <w:link w:val="a9"/>
    <w:uiPriority w:val="99"/>
    <w:semiHidden/>
    <w:rsid w:val="00074D15"/>
    <w:rPr>
      <w:rFonts w:ascii="Tahoma" w:eastAsiaTheme="minorEastAsia" w:hAnsi="Tahoma" w:cs="Tahoma"/>
      <w:sz w:val="16"/>
      <w:szCs w:val="16"/>
      <w:lang w:eastAsia="ru-RU"/>
    </w:rPr>
  </w:style>
  <w:style w:type="paragraph" w:styleId="ab">
    <w:name w:val="Normal (Web)"/>
    <w:basedOn w:val="a"/>
    <w:uiPriority w:val="99"/>
    <w:semiHidden/>
    <w:unhideWhenUsed/>
    <w:rsid w:val="00BC42A3"/>
    <w:pPr>
      <w:widowControl/>
      <w:autoSpaceDE/>
      <w:autoSpaceDN/>
      <w:adjustRightInd/>
      <w:spacing w:before="100" w:beforeAutospacing="1" w:after="100" w:afterAutospacing="1"/>
    </w:pPr>
    <w:rPr>
      <w:rFonts w:eastAsia="Times New Roman"/>
      <w:sz w:val="24"/>
      <w:szCs w:val="24"/>
    </w:rPr>
  </w:style>
  <w:style w:type="character" w:styleId="ac">
    <w:name w:val="Strong"/>
    <w:basedOn w:val="a0"/>
    <w:uiPriority w:val="22"/>
    <w:qFormat/>
    <w:rsid w:val="00BC42A3"/>
    <w:rPr>
      <w:b/>
      <w:bCs/>
    </w:rPr>
  </w:style>
</w:styles>
</file>

<file path=word/webSettings.xml><?xml version="1.0" encoding="utf-8"?>
<w:webSettings xmlns:r="http://schemas.openxmlformats.org/officeDocument/2006/relationships" xmlns:w="http://schemas.openxmlformats.org/wordprocessingml/2006/main">
  <w:divs>
    <w:div w:id="62456245">
      <w:bodyDiv w:val="1"/>
      <w:marLeft w:val="0"/>
      <w:marRight w:val="0"/>
      <w:marTop w:val="0"/>
      <w:marBottom w:val="0"/>
      <w:divBdr>
        <w:top w:val="none" w:sz="0" w:space="0" w:color="auto"/>
        <w:left w:val="none" w:sz="0" w:space="0" w:color="auto"/>
        <w:bottom w:val="none" w:sz="0" w:space="0" w:color="auto"/>
        <w:right w:val="none" w:sz="0" w:space="0" w:color="auto"/>
      </w:divBdr>
    </w:div>
    <w:div w:id="63769828">
      <w:bodyDiv w:val="1"/>
      <w:marLeft w:val="0"/>
      <w:marRight w:val="0"/>
      <w:marTop w:val="0"/>
      <w:marBottom w:val="0"/>
      <w:divBdr>
        <w:top w:val="none" w:sz="0" w:space="0" w:color="auto"/>
        <w:left w:val="none" w:sz="0" w:space="0" w:color="auto"/>
        <w:bottom w:val="none" w:sz="0" w:space="0" w:color="auto"/>
        <w:right w:val="none" w:sz="0" w:space="0" w:color="auto"/>
      </w:divBdr>
    </w:div>
    <w:div w:id="152265048">
      <w:bodyDiv w:val="1"/>
      <w:marLeft w:val="0"/>
      <w:marRight w:val="0"/>
      <w:marTop w:val="0"/>
      <w:marBottom w:val="0"/>
      <w:divBdr>
        <w:top w:val="none" w:sz="0" w:space="0" w:color="auto"/>
        <w:left w:val="none" w:sz="0" w:space="0" w:color="auto"/>
        <w:bottom w:val="none" w:sz="0" w:space="0" w:color="auto"/>
        <w:right w:val="none" w:sz="0" w:space="0" w:color="auto"/>
      </w:divBdr>
    </w:div>
    <w:div w:id="251134676">
      <w:bodyDiv w:val="1"/>
      <w:marLeft w:val="0"/>
      <w:marRight w:val="0"/>
      <w:marTop w:val="0"/>
      <w:marBottom w:val="0"/>
      <w:divBdr>
        <w:top w:val="none" w:sz="0" w:space="0" w:color="auto"/>
        <w:left w:val="none" w:sz="0" w:space="0" w:color="auto"/>
        <w:bottom w:val="none" w:sz="0" w:space="0" w:color="auto"/>
        <w:right w:val="none" w:sz="0" w:space="0" w:color="auto"/>
      </w:divBdr>
    </w:div>
    <w:div w:id="298846582">
      <w:bodyDiv w:val="1"/>
      <w:marLeft w:val="0"/>
      <w:marRight w:val="0"/>
      <w:marTop w:val="0"/>
      <w:marBottom w:val="0"/>
      <w:divBdr>
        <w:top w:val="none" w:sz="0" w:space="0" w:color="auto"/>
        <w:left w:val="none" w:sz="0" w:space="0" w:color="auto"/>
        <w:bottom w:val="none" w:sz="0" w:space="0" w:color="auto"/>
        <w:right w:val="none" w:sz="0" w:space="0" w:color="auto"/>
      </w:divBdr>
    </w:div>
    <w:div w:id="340353252">
      <w:bodyDiv w:val="1"/>
      <w:marLeft w:val="0"/>
      <w:marRight w:val="0"/>
      <w:marTop w:val="0"/>
      <w:marBottom w:val="0"/>
      <w:divBdr>
        <w:top w:val="none" w:sz="0" w:space="0" w:color="auto"/>
        <w:left w:val="none" w:sz="0" w:space="0" w:color="auto"/>
        <w:bottom w:val="none" w:sz="0" w:space="0" w:color="auto"/>
        <w:right w:val="none" w:sz="0" w:space="0" w:color="auto"/>
      </w:divBdr>
    </w:div>
    <w:div w:id="390661757">
      <w:bodyDiv w:val="1"/>
      <w:marLeft w:val="0"/>
      <w:marRight w:val="0"/>
      <w:marTop w:val="0"/>
      <w:marBottom w:val="0"/>
      <w:divBdr>
        <w:top w:val="none" w:sz="0" w:space="0" w:color="auto"/>
        <w:left w:val="none" w:sz="0" w:space="0" w:color="auto"/>
        <w:bottom w:val="none" w:sz="0" w:space="0" w:color="auto"/>
        <w:right w:val="none" w:sz="0" w:space="0" w:color="auto"/>
      </w:divBdr>
    </w:div>
    <w:div w:id="460924938">
      <w:bodyDiv w:val="1"/>
      <w:marLeft w:val="0"/>
      <w:marRight w:val="0"/>
      <w:marTop w:val="0"/>
      <w:marBottom w:val="0"/>
      <w:divBdr>
        <w:top w:val="none" w:sz="0" w:space="0" w:color="auto"/>
        <w:left w:val="none" w:sz="0" w:space="0" w:color="auto"/>
        <w:bottom w:val="none" w:sz="0" w:space="0" w:color="auto"/>
        <w:right w:val="none" w:sz="0" w:space="0" w:color="auto"/>
      </w:divBdr>
    </w:div>
    <w:div w:id="463887907">
      <w:bodyDiv w:val="1"/>
      <w:marLeft w:val="0"/>
      <w:marRight w:val="0"/>
      <w:marTop w:val="0"/>
      <w:marBottom w:val="0"/>
      <w:divBdr>
        <w:top w:val="none" w:sz="0" w:space="0" w:color="auto"/>
        <w:left w:val="none" w:sz="0" w:space="0" w:color="auto"/>
        <w:bottom w:val="none" w:sz="0" w:space="0" w:color="auto"/>
        <w:right w:val="none" w:sz="0" w:space="0" w:color="auto"/>
      </w:divBdr>
    </w:div>
    <w:div w:id="464394126">
      <w:bodyDiv w:val="1"/>
      <w:marLeft w:val="0"/>
      <w:marRight w:val="0"/>
      <w:marTop w:val="0"/>
      <w:marBottom w:val="0"/>
      <w:divBdr>
        <w:top w:val="none" w:sz="0" w:space="0" w:color="auto"/>
        <w:left w:val="none" w:sz="0" w:space="0" w:color="auto"/>
        <w:bottom w:val="none" w:sz="0" w:space="0" w:color="auto"/>
        <w:right w:val="none" w:sz="0" w:space="0" w:color="auto"/>
      </w:divBdr>
    </w:div>
    <w:div w:id="470097846">
      <w:bodyDiv w:val="1"/>
      <w:marLeft w:val="0"/>
      <w:marRight w:val="0"/>
      <w:marTop w:val="0"/>
      <w:marBottom w:val="0"/>
      <w:divBdr>
        <w:top w:val="none" w:sz="0" w:space="0" w:color="auto"/>
        <w:left w:val="none" w:sz="0" w:space="0" w:color="auto"/>
        <w:bottom w:val="none" w:sz="0" w:space="0" w:color="auto"/>
        <w:right w:val="none" w:sz="0" w:space="0" w:color="auto"/>
      </w:divBdr>
    </w:div>
    <w:div w:id="496657538">
      <w:bodyDiv w:val="1"/>
      <w:marLeft w:val="0"/>
      <w:marRight w:val="0"/>
      <w:marTop w:val="0"/>
      <w:marBottom w:val="0"/>
      <w:divBdr>
        <w:top w:val="none" w:sz="0" w:space="0" w:color="auto"/>
        <w:left w:val="none" w:sz="0" w:space="0" w:color="auto"/>
        <w:bottom w:val="none" w:sz="0" w:space="0" w:color="auto"/>
        <w:right w:val="none" w:sz="0" w:space="0" w:color="auto"/>
      </w:divBdr>
    </w:div>
    <w:div w:id="558784105">
      <w:bodyDiv w:val="1"/>
      <w:marLeft w:val="0"/>
      <w:marRight w:val="0"/>
      <w:marTop w:val="0"/>
      <w:marBottom w:val="0"/>
      <w:divBdr>
        <w:top w:val="none" w:sz="0" w:space="0" w:color="auto"/>
        <w:left w:val="none" w:sz="0" w:space="0" w:color="auto"/>
        <w:bottom w:val="none" w:sz="0" w:space="0" w:color="auto"/>
        <w:right w:val="none" w:sz="0" w:space="0" w:color="auto"/>
      </w:divBdr>
    </w:div>
    <w:div w:id="713432923">
      <w:bodyDiv w:val="1"/>
      <w:marLeft w:val="0"/>
      <w:marRight w:val="0"/>
      <w:marTop w:val="0"/>
      <w:marBottom w:val="0"/>
      <w:divBdr>
        <w:top w:val="none" w:sz="0" w:space="0" w:color="auto"/>
        <w:left w:val="none" w:sz="0" w:space="0" w:color="auto"/>
        <w:bottom w:val="none" w:sz="0" w:space="0" w:color="auto"/>
        <w:right w:val="none" w:sz="0" w:space="0" w:color="auto"/>
      </w:divBdr>
    </w:div>
    <w:div w:id="729546780">
      <w:bodyDiv w:val="1"/>
      <w:marLeft w:val="0"/>
      <w:marRight w:val="0"/>
      <w:marTop w:val="0"/>
      <w:marBottom w:val="0"/>
      <w:divBdr>
        <w:top w:val="none" w:sz="0" w:space="0" w:color="auto"/>
        <w:left w:val="none" w:sz="0" w:space="0" w:color="auto"/>
        <w:bottom w:val="none" w:sz="0" w:space="0" w:color="auto"/>
        <w:right w:val="none" w:sz="0" w:space="0" w:color="auto"/>
      </w:divBdr>
    </w:div>
    <w:div w:id="792821107">
      <w:bodyDiv w:val="1"/>
      <w:marLeft w:val="0"/>
      <w:marRight w:val="0"/>
      <w:marTop w:val="0"/>
      <w:marBottom w:val="0"/>
      <w:divBdr>
        <w:top w:val="none" w:sz="0" w:space="0" w:color="auto"/>
        <w:left w:val="none" w:sz="0" w:space="0" w:color="auto"/>
        <w:bottom w:val="none" w:sz="0" w:space="0" w:color="auto"/>
        <w:right w:val="none" w:sz="0" w:space="0" w:color="auto"/>
      </w:divBdr>
    </w:div>
    <w:div w:id="1193887011">
      <w:bodyDiv w:val="1"/>
      <w:marLeft w:val="0"/>
      <w:marRight w:val="0"/>
      <w:marTop w:val="0"/>
      <w:marBottom w:val="0"/>
      <w:divBdr>
        <w:top w:val="none" w:sz="0" w:space="0" w:color="auto"/>
        <w:left w:val="none" w:sz="0" w:space="0" w:color="auto"/>
        <w:bottom w:val="none" w:sz="0" w:space="0" w:color="auto"/>
        <w:right w:val="none" w:sz="0" w:space="0" w:color="auto"/>
      </w:divBdr>
    </w:div>
    <w:div w:id="1225793235">
      <w:bodyDiv w:val="1"/>
      <w:marLeft w:val="0"/>
      <w:marRight w:val="0"/>
      <w:marTop w:val="0"/>
      <w:marBottom w:val="0"/>
      <w:divBdr>
        <w:top w:val="none" w:sz="0" w:space="0" w:color="auto"/>
        <w:left w:val="none" w:sz="0" w:space="0" w:color="auto"/>
        <w:bottom w:val="none" w:sz="0" w:space="0" w:color="auto"/>
        <w:right w:val="none" w:sz="0" w:space="0" w:color="auto"/>
      </w:divBdr>
    </w:div>
    <w:div w:id="1456172257">
      <w:bodyDiv w:val="1"/>
      <w:marLeft w:val="0"/>
      <w:marRight w:val="0"/>
      <w:marTop w:val="0"/>
      <w:marBottom w:val="0"/>
      <w:divBdr>
        <w:top w:val="none" w:sz="0" w:space="0" w:color="auto"/>
        <w:left w:val="none" w:sz="0" w:space="0" w:color="auto"/>
        <w:bottom w:val="none" w:sz="0" w:space="0" w:color="auto"/>
        <w:right w:val="none" w:sz="0" w:space="0" w:color="auto"/>
      </w:divBdr>
    </w:div>
    <w:div w:id="1561748655">
      <w:bodyDiv w:val="1"/>
      <w:marLeft w:val="0"/>
      <w:marRight w:val="0"/>
      <w:marTop w:val="0"/>
      <w:marBottom w:val="0"/>
      <w:divBdr>
        <w:top w:val="none" w:sz="0" w:space="0" w:color="auto"/>
        <w:left w:val="none" w:sz="0" w:space="0" w:color="auto"/>
        <w:bottom w:val="none" w:sz="0" w:space="0" w:color="auto"/>
        <w:right w:val="none" w:sz="0" w:space="0" w:color="auto"/>
      </w:divBdr>
    </w:div>
    <w:div w:id="1689865220">
      <w:bodyDiv w:val="1"/>
      <w:marLeft w:val="0"/>
      <w:marRight w:val="0"/>
      <w:marTop w:val="0"/>
      <w:marBottom w:val="0"/>
      <w:divBdr>
        <w:top w:val="none" w:sz="0" w:space="0" w:color="auto"/>
        <w:left w:val="none" w:sz="0" w:space="0" w:color="auto"/>
        <w:bottom w:val="none" w:sz="0" w:space="0" w:color="auto"/>
        <w:right w:val="none" w:sz="0" w:space="0" w:color="auto"/>
      </w:divBdr>
    </w:div>
    <w:div w:id="1751344213">
      <w:bodyDiv w:val="1"/>
      <w:marLeft w:val="0"/>
      <w:marRight w:val="0"/>
      <w:marTop w:val="0"/>
      <w:marBottom w:val="0"/>
      <w:divBdr>
        <w:top w:val="none" w:sz="0" w:space="0" w:color="auto"/>
        <w:left w:val="none" w:sz="0" w:space="0" w:color="auto"/>
        <w:bottom w:val="none" w:sz="0" w:space="0" w:color="auto"/>
        <w:right w:val="none" w:sz="0" w:space="0" w:color="auto"/>
      </w:divBdr>
    </w:div>
    <w:div w:id="1759670036">
      <w:bodyDiv w:val="1"/>
      <w:marLeft w:val="0"/>
      <w:marRight w:val="0"/>
      <w:marTop w:val="0"/>
      <w:marBottom w:val="0"/>
      <w:divBdr>
        <w:top w:val="none" w:sz="0" w:space="0" w:color="auto"/>
        <w:left w:val="none" w:sz="0" w:space="0" w:color="auto"/>
        <w:bottom w:val="none" w:sz="0" w:space="0" w:color="auto"/>
        <w:right w:val="none" w:sz="0" w:space="0" w:color="auto"/>
      </w:divBdr>
    </w:div>
    <w:div w:id="1805390891">
      <w:bodyDiv w:val="1"/>
      <w:marLeft w:val="0"/>
      <w:marRight w:val="0"/>
      <w:marTop w:val="0"/>
      <w:marBottom w:val="0"/>
      <w:divBdr>
        <w:top w:val="none" w:sz="0" w:space="0" w:color="auto"/>
        <w:left w:val="none" w:sz="0" w:space="0" w:color="auto"/>
        <w:bottom w:val="none" w:sz="0" w:space="0" w:color="auto"/>
        <w:right w:val="none" w:sz="0" w:space="0" w:color="auto"/>
      </w:divBdr>
    </w:div>
    <w:div w:id="1846281830">
      <w:bodyDiv w:val="1"/>
      <w:marLeft w:val="0"/>
      <w:marRight w:val="0"/>
      <w:marTop w:val="0"/>
      <w:marBottom w:val="0"/>
      <w:divBdr>
        <w:top w:val="none" w:sz="0" w:space="0" w:color="auto"/>
        <w:left w:val="none" w:sz="0" w:space="0" w:color="auto"/>
        <w:bottom w:val="none" w:sz="0" w:space="0" w:color="auto"/>
        <w:right w:val="none" w:sz="0" w:space="0" w:color="auto"/>
      </w:divBdr>
    </w:div>
    <w:div w:id="1864829304">
      <w:bodyDiv w:val="1"/>
      <w:marLeft w:val="0"/>
      <w:marRight w:val="0"/>
      <w:marTop w:val="0"/>
      <w:marBottom w:val="0"/>
      <w:divBdr>
        <w:top w:val="none" w:sz="0" w:space="0" w:color="auto"/>
        <w:left w:val="none" w:sz="0" w:space="0" w:color="auto"/>
        <w:bottom w:val="none" w:sz="0" w:space="0" w:color="auto"/>
        <w:right w:val="none" w:sz="0" w:space="0" w:color="auto"/>
      </w:divBdr>
    </w:div>
    <w:div w:id="2012095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310</TotalTime>
  <Pages>27</Pages>
  <Words>10614</Words>
  <Characters>60502</Characters>
  <Application>Microsoft Office Word</Application>
  <DocSecurity>0</DocSecurity>
  <Lines>504</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Дарья Е. Причислова</cp:lastModifiedBy>
  <cp:revision>23</cp:revision>
  <dcterms:created xsi:type="dcterms:W3CDTF">2022-09-28T07:36:00Z</dcterms:created>
  <dcterms:modified xsi:type="dcterms:W3CDTF">2024-10-08T05:43:00Z</dcterms:modified>
</cp:coreProperties>
</file>